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3D6D" w14:textId="77777777" w:rsidR="0060269E" w:rsidRPr="00E43961" w:rsidRDefault="0060269E" w:rsidP="004C162F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</w:p>
    <w:p w14:paraId="5B2DF444" w14:textId="0F602C79" w:rsidR="004C162F" w:rsidRDefault="125C0B91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  <w:lang w:val="uk-UA"/>
        </w:rPr>
      </w:pPr>
      <w:r w:rsidRPr="57CB99D2">
        <w:rPr>
          <w:b/>
          <w:bCs/>
          <w:sz w:val="22"/>
          <w:szCs w:val="22"/>
        </w:rPr>
        <w:t>м. Київ</w:t>
      </w:r>
      <w:r w:rsidR="004C162F">
        <w:tab/>
      </w:r>
      <w:r w:rsidRPr="57CB99D2">
        <w:rPr>
          <w:b/>
          <w:bCs/>
          <w:sz w:val="22"/>
          <w:szCs w:val="22"/>
        </w:rPr>
        <w:t xml:space="preserve"> </w:t>
      </w:r>
      <w:r w:rsidR="004C162F">
        <w:tab/>
      </w:r>
      <w:r w:rsidRPr="57CB99D2">
        <w:rPr>
          <w:b/>
          <w:bCs/>
          <w:sz w:val="22"/>
          <w:szCs w:val="22"/>
        </w:rPr>
        <w:t>«</w:t>
      </w:r>
      <w:r w:rsidR="0232C092" w:rsidRPr="57CB99D2">
        <w:rPr>
          <w:b/>
          <w:bCs/>
          <w:sz w:val="22"/>
          <w:szCs w:val="22"/>
        </w:rPr>
        <w:t>2</w:t>
      </w:r>
      <w:r w:rsidR="6A291D33" w:rsidRPr="57CB99D2">
        <w:rPr>
          <w:b/>
          <w:bCs/>
          <w:sz w:val="22"/>
          <w:szCs w:val="22"/>
        </w:rPr>
        <w:t>4</w:t>
      </w:r>
      <w:r w:rsidRPr="57CB99D2">
        <w:rPr>
          <w:b/>
          <w:bCs/>
          <w:sz w:val="22"/>
          <w:szCs w:val="22"/>
        </w:rPr>
        <w:t xml:space="preserve">» </w:t>
      </w:r>
      <w:r w:rsidR="0E90AD8C" w:rsidRPr="57CB99D2">
        <w:rPr>
          <w:b/>
          <w:bCs/>
          <w:sz w:val="22"/>
          <w:szCs w:val="22"/>
          <w:lang w:val="uk-UA"/>
        </w:rPr>
        <w:t>лютого</w:t>
      </w:r>
      <w:r w:rsidRPr="57CB99D2">
        <w:rPr>
          <w:b/>
          <w:bCs/>
          <w:sz w:val="22"/>
          <w:szCs w:val="22"/>
        </w:rPr>
        <w:t xml:space="preserve"> 202</w:t>
      </w:r>
      <w:r w:rsidR="554CF88A" w:rsidRPr="57CB99D2">
        <w:rPr>
          <w:b/>
          <w:bCs/>
          <w:sz w:val="22"/>
          <w:szCs w:val="22"/>
          <w:lang w:val="uk-UA"/>
        </w:rPr>
        <w:t>6</w:t>
      </w:r>
      <w:r w:rsidRPr="57CB99D2">
        <w:rPr>
          <w:b/>
          <w:bCs/>
          <w:sz w:val="22"/>
          <w:szCs w:val="22"/>
        </w:rPr>
        <w:t xml:space="preserve"> р.</w:t>
      </w:r>
    </w:p>
    <w:p w14:paraId="29219414" w14:textId="77777777" w:rsidR="00903630" w:rsidRPr="00903630" w:rsidRDefault="00903630" w:rsidP="214B7DDD">
      <w:pPr>
        <w:tabs>
          <w:tab w:val="left" w:pos="840"/>
          <w:tab w:val="right" w:pos="9900"/>
        </w:tabs>
        <w:rPr>
          <w:b/>
          <w:bCs/>
          <w:sz w:val="22"/>
          <w:szCs w:val="22"/>
          <w:lang w:val="uk-UA"/>
        </w:rPr>
      </w:pPr>
    </w:p>
    <w:p w14:paraId="56E96782" w14:textId="4FFCCE52" w:rsidR="0074355E" w:rsidRPr="00504173" w:rsidRDefault="00203564" w:rsidP="0074355E">
      <w:pPr>
        <w:ind w:left="142" w:firstLine="284"/>
        <w:jc w:val="center"/>
        <w:rPr>
          <w:b/>
          <w:sz w:val="22"/>
          <w:szCs w:val="22"/>
        </w:rPr>
      </w:pPr>
      <w:r w:rsidRPr="00E43961">
        <w:rPr>
          <w:b/>
          <w:sz w:val="22"/>
          <w:szCs w:val="22"/>
          <w:lang w:val="uk-UA"/>
        </w:rPr>
        <w:t>ЗАПИТ ЦІНОВИХ ПРОПОЗИЦІЙ</w:t>
      </w:r>
      <w:r w:rsidR="00EC797C" w:rsidRPr="00E43961">
        <w:rPr>
          <w:b/>
          <w:sz w:val="22"/>
          <w:szCs w:val="22"/>
          <w:lang w:val="uk-UA"/>
        </w:rPr>
        <w:t>_</w:t>
      </w:r>
      <w:r w:rsidR="00047564">
        <w:rPr>
          <w:b/>
          <w:sz w:val="22"/>
          <w:szCs w:val="22"/>
          <w:lang w:val="uk-UA"/>
        </w:rPr>
        <w:t>27</w:t>
      </w:r>
      <w:r w:rsidR="00B32722" w:rsidRPr="00B32722">
        <w:rPr>
          <w:b/>
          <w:sz w:val="22"/>
          <w:szCs w:val="22"/>
        </w:rPr>
        <w:t>52</w:t>
      </w:r>
      <w:r w:rsidR="00B32722">
        <w:rPr>
          <w:b/>
          <w:sz w:val="22"/>
          <w:szCs w:val="22"/>
          <w:lang w:val="en-US"/>
        </w:rPr>
        <w:t>PB</w:t>
      </w:r>
    </w:p>
    <w:p w14:paraId="1D461A42" w14:textId="5334C469" w:rsidR="00203564" w:rsidRPr="0074355E" w:rsidRDefault="00203564" w:rsidP="000B2556">
      <w:pPr>
        <w:ind w:left="142" w:firstLine="284"/>
        <w:jc w:val="center"/>
        <w:rPr>
          <w:b/>
          <w:sz w:val="22"/>
          <w:szCs w:val="22"/>
        </w:rPr>
      </w:pPr>
    </w:p>
    <w:p w14:paraId="256A0BED" w14:textId="24DB1C4A" w:rsidR="007674AA" w:rsidRPr="00E43961" w:rsidRDefault="00203564" w:rsidP="002D5944">
      <w:pPr>
        <w:ind w:left="142" w:firstLine="284"/>
        <w:jc w:val="center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(далі – „</w:t>
      </w:r>
      <w:r w:rsidRPr="00E43961">
        <w:rPr>
          <w:b/>
          <w:sz w:val="22"/>
          <w:szCs w:val="22"/>
          <w:lang w:val="uk-UA"/>
        </w:rPr>
        <w:t>Запит</w:t>
      </w:r>
      <w:r w:rsidRPr="00E43961">
        <w:rPr>
          <w:sz w:val="22"/>
          <w:szCs w:val="22"/>
          <w:lang w:val="uk-UA"/>
        </w:rPr>
        <w:t>”)</w:t>
      </w:r>
    </w:p>
    <w:p w14:paraId="7058548B" w14:textId="77777777" w:rsidR="00203564" w:rsidRPr="00E43961" w:rsidRDefault="00203564" w:rsidP="000B2556">
      <w:pPr>
        <w:ind w:left="142" w:firstLine="284"/>
        <w:rPr>
          <w:b/>
          <w:bCs/>
          <w:spacing w:val="-6"/>
          <w:sz w:val="22"/>
          <w:szCs w:val="22"/>
          <w:lang w:val="uk-UA"/>
        </w:rPr>
      </w:pPr>
    </w:p>
    <w:p w14:paraId="07B04359" w14:textId="618DD703" w:rsidR="004647AE" w:rsidRPr="00E43961" w:rsidRDefault="00A84B49" w:rsidP="00A84B49">
      <w:pPr>
        <w:ind w:firstLine="708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>Товариство Червоного Хреста України (далі – «</w:t>
      </w:r>
      <w:r w:rsidRPr="00E43961">
        <w:rPr>
          <w:b/>
          <w:bCs/>
          <w:sz w:val="22"/>
          <w:szCs w:val="22"/>
          <w:lang w:val="uk-UA"/>
        </w:rPr>
        <w:t>Замовник</w:t>
      </w:r>
      <w:r w:rsidRPr="00E43961">
        <w:rPr>
          <w:sz w:val="22"/>
          <w:szCs w:val="22"/>
          <w:lang w:val="uk-UA"/>
        </w:rPr>
        <w:t xml:space="preserve">») оголошує </w:t>
      </w:r>
      <w:r w:rsidR="00D96756" w:rsidRPr="00E43961">
        <w:rPr>
          <w:sz w:val="22"/>
          <w:szCs w:val="22"/>
          <w:lang w:val="uk-UA"/>
        </w:rPr>
        <w:t xml:space="preserve">конкурс на </w:t>
      </w:r>
      <w:r w:rsidRPr="00E43961">
        <w:rPr>
          <w:sz w:val="22"/>
          <w:szCs w:val="22"/>
          <w:lang w:val="uk-UA"/>
        </w:rPr>
        <w:t>місцеву закупівлю</w:t>
      </w:r>
      <w:r w:rsidR="009C5FC0">
        <w:rPr>
          <w:sz w:val="22"/>
          <w:szCs w:val="22"/>
          <w:lang w:val="uk-UA"/>
        </w:rPr>
        <w:t xml:space="preserve"> </w:t>
      </w:r>
      <w:r w:rsidR="00B32722">
        <w:rPr>
          <w:sz w:val="22"/>
          <w:szCs w:val="22"/>
          <w:lang w:val="uk-UA"/>
        </w:rPr>
        <w:t>послуг із прибирання приміщень в м. Вінниця</w:t>
      </w:r>
      <w:r w:rsidR="00BC5ABE">
        <w:rPr>
          <w:sz w:val="22"/>
          <w:szCs w:val="22"/>
          <w:lang w:val="uk-UA"/>
        </w:rPr>
        <w:t>.</w:t>
      </w:r>
    </w:p>
    <w:p w14:paraId="101461B6" w14:textId="229E040E" w:rsidR="00A84B49" w:rsidRPr="00E43961" w:rsidRDefault="00A206D9" w:rsidP="00A84B49">
      <w:pPr>
        <w:jc w:val="center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 І. </w:t>
      </w:r>
      <w:r w:rsidR="00A84B49" w:rsidRPr="00E43961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111"/>
        <w:gridCol w:w="2477"/>
        <w:gridCol w:w="3190"/>
      </w:tblGrid>
      <w:tr w:rsidR="00A206D9" w:rsidRPr="00E43961" w14:paraId="428F6868" w14:textId="77777777" w:rsidTr="57CB99D2">
        <w:trPr>
          <w:trHeight w:val="2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53551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5916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8552F" w14:textId="77777777" w:rsidR="00E41021" w:rsidRPr="00E41021" w:rsidRDefault="00E41021" w:rsidP="00E4102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1021">
              <w:rPr>
                <w:b/>
                <w:bCs/>
                <w:sz w:val="22"/>
                <w:szCs w:val="22"/>
                <w:lang w:val="uk-UA"/>
              </w:rPr>
              <w:t>Обсяги</w:t>
            </w:r>
            <w:r w:rsidRPr="00E41021">
              <w:rPr>
                <w:b/>
                <w:sz w:val="22"/>
                <w:szCs w:val="22"/>
                <w:lang w:val="uk-UA"/>
              </w:rPr>
              <w:t> </w:t>
            </w:r>
          </w:p>
          <w:p w14:paraId="1468B356" w14:textId="77777777" w:rsidR="00E41021" w:rsidRPr="00E41021" w:rsidRDefault="00E41021" w:rsidP="00E4102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1021">
              <w:rPr>
                <w:b/>
                <w:bCs/>
                <w:sz w:val="22"/>
                <w:szCs w:val="22"/>
                <w:lang w:val="uk-UA"/>
              </w:rPr>
              <w:t>площі прибирання, м²</w:t>
            </w:r>
            <w:r w:rsidRPr="00E41021">
              <w:rPr>
                <w:b/>
                <w:sz w:val="22"/>
                <w:szCs w:val="22"/>
                <w:lang w:val="uk-UA"/>
              </w:rPr>
              <w:t> </w:t>
            </w:r>
          </w:p>
          <w:p w14:paraId="2CD79912" w14:textId="77C04086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0547" w14:textId="77777777" w:rsidR="00A206D9" w:rsidRPr="00E43961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43961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9C5FC0" w:rsidRPr="00E43961" w14:paraId="71C46B11" w14:textId="77777777" w:rsidTr="57CB99D2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9C5FC0" w:rsidRPr="00E43961" w:rsidRDefault="009C5FC0" w:rsidP="0030669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E43961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094414CF" w:rsidR="009C5FC0" w:rsidRPr="00E43961" w:rsidRDefault="12842D28" w:rsidP="30D5F892">
            <w:pPr>
              <w:rPr>
                <w:sz w:val="22"/>
                <w:szCs w:val="22"/>
                <w:lang w:val="uk-UA"/>
              </w:rPr>
            </w:pPr>
            <w:r w:rsidRPr="30D5F892">
              <w:rPr>
                <w:sz w:val="22"/>
                <w:szCs w:val="22"/>
                <w:lang w:val="uk-UA"/>
              </w:rPr>
              <w:t>Прибирання о</w:t>
            </w:r>
            <w:r w:rsidR="3028C196" w:rsidRPr="30D5F892">
              <w:rPr>
                <w:sz w:val="22"/>
                <w:szCs w:val="22"/>
                <w:lang w:val="uk-UA"/>
              </w:rPr>
              <w:t>фіс</w:t>
            </w:r>
            <w:r w:rsidRPr="30D5F892">
              <w:rPr>
                <w:sz w:val="22"/>
                <w:szCs w:val="22"/>
                <w:lang w:val="uk-UA"/>
              </w:rPr>
              <w:t>ного приміщення</w:t>
            </w:r>
            <w:r w:rsidR="4AA28425" w:rsidRPr="30D5F892">
              <w:rPr>
                <w:sz w:val="22"/>
                <w:szCs w:val="22"/>
                <w:lang w:val="uk-UA"/>
              </w:rPr>
              <w:t>,</w:t>
            </w:r>
            <w:r w:rsidR="43DF3AEB" w:rsidRPr="30D5F892">
              <w:rPr>
                <w:sz w:val="22"/>
                <w:szCs w:val="22"/>
                <w:lang w:val="uk-UA"/>
              </w:rPr>
              <w:t xml:space="preserve"> за адресою м. Вінниця, вул. Соборна, 12а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815E4" w14:textId="7112E23C" w:rsidR="009C5FC0" w:rsidRPr="00944190" w:rsidRDefault="4F1BED73" w:rsidP="30D5F892">
            <w:pPr>
              <w:jc w:val="center"/>
              <w:rPr>
                <w:sz w:val="22"/>
                <w:szCs w:val="22"/>
                <w:lang w:val="uk-UA"/>
              </w:rPr>
            </w:pPr>
            <w:r w:rsidRPr="30D5F892">
              <w:rPr>
                <w:sz w:val="22"/>
                <w:szCs w:val="22"/>
                <w:lang w:val="uk-UA"/>
              </w:rPr>
              <w:t>170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CA0E0" w14:textId="523252B4" w:rsidR="009C5FC0" w:rsidRPr="00BC25AD" w:rsidRDefault="27F0341B" w:rsidP="30D5F892">
            <w:pPr>
              <w:jc w:val="center"/>
              <w:rPr>
                <w:sz w:val="22"/>
                <w:szCs w:val="22"/>
                <w:lang w:val="uk-UA"/>
              </w:rPr>
            </w:pPr>
            <w:r w:rsidRPr="57CB99D2">
              <w:rPr>
                <w:sz w:val="22"/>
                <w:szCs w:val="22"/>
                <w:lang w:val="uk-UA"/>
              </w:rPr>
              <w:t>Деталі в Додатк</w:t>
            </w:r>
            <w:r w:rsidR="4D35A443" w:rsidRPr="57CB99D2">
              <w:rPr>
                <w:sz w:val="22"/>
                <w:szCs w:val="22"/>
                <w:lang w:val="uk-UA"/>
              </w:rPr>
              <w:t>ах</w:t>
            </w:r>
            <w:r w:rsidRPr="57CB99D2">
              <w:rPr>
                <w:sz w:val="22"/>
                <w:szCs w:val="22"/>
                <w:lang w:val="uk-UA"/>
              </w:rPr>
              <w:t xml:space="preserve"> №</w:t>
            </w:r>
            <w:r w:rsidR="3B29F6A7" w:rsidRPr="57CB99D2">
              <w:rPr>
                <w:sz w:val="22"/>
                <w:szCs w:val="22"/>
                <w:lang w:val="uk-UA"/>
              </w:rPr>
              <w:t>1</w:t>
            </w:r>
            <w:r w:rsidR="203B0DC2" w:rsidRPr="57CB99D2">
              <w:rPr>
                <w:sz w:val="22"/>
                <w:szCs w:val="22"/>
                <w:lang w:val="uk-UA"/>
              </w:rPr>
              <w:t>,2</w:t>
            </w:r>
            <w:r w:rsidRPr="57CB99D2">
              <w:rPr>
                <w:sz w:val="22"/>
                <w:szCs w:val="22"/>
                <w:lang w:val="uk-UA"/>
              </w:rPr>
              <w:t xml:space="preserve"> до Запиту</w:t>
            </w:r>
          </w:p>
        </w:tc>
      </w:tr>
      <w:tr w:rsidR="00B32722" w:rsidRPr="00E43961" w14:paraId="3B8AE65A" w14:textId="77777777" w:rsidTr="57CB99D2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D32" w14:textId="5C2DE779" w:rsidR="00B32722" w:rsidRDefault="61620F03" w:rsidP="30D5F892">
            <w:pPr>
              <w:spacing w:line="259" w:lineRule="auto"/>
              <w:jc w:val="center"/>
            </w:pPr>
            <w:r w:rsidRPr="30D5F892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8458" w14:textId="6103A48C" w:rsidR="00B32722" w:rsidRPr="00B32722" w:rsidRDefault="12842D28" w:rsidP="30D5F892">
            <w:pPr>
              <w:rPr>
                <w:sz w:val="22"/>
                <w:szCs w:val="22"/>
                <w:lang w:val="uk-UA"/>
              </w:rPr>
            </w:pPr>
            <w:r w:rsidRPr="30D5F892">
              <w:rPr>
                <w:sz w:val="22"/>
                <w:szCs w:val="22"/>
                <w:lang w:val="uk-UA"/>
              </w:rPr>
              <w:t>П</w:t>
            </w:r>
            <w:r w:rsidR="5A15A4F5" w:rsidRPr="30D5F892">
              <w:rPr>
                <w:sz w:val="22"/>
                <w:szCs w:val="22"/>
                <w:lang w:val="uk-UA"/>
              </w:rPr>
              <w:t>рибира</w:t>
            </w:r>
            <w:r w:rsidRPr="30D5F892">
              <w:rPr>
                <w:sz w:val="22"/>
                <w:szCs w:val="22"/>
                <w:lang w:val="uk-UA"/>
              </w:rPr>
              <w:t xml:space="preserve">ння </w:t>
            </w:r>
            <w:r w:rsidR="58228D5A" w:rsidRPr="30D5F892">
              <w:rPr>
                <w:sz w:val="22"/>
                <w:szCs w:val="22"/>
                <w:lang w:val="uk-UA"/>
              </w:rPr>
              <w:t>приміщення</w:t>
            </w:r>
            <w:r w:rsidRPr="30D5F892">
              <w:rPr>
                <w:sz w:val="22"/>
                <w:szCs w:val="22"/>
                <w:lang w:val="uk-UA"/>
              </w:rPr>
              <w:t xml:space="preserve"> за адресою м. Вінниця, вул. Грушевського,12 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DAE5" w14:textId="601CD8BF" w:rsidR="00B32722" w:rsidRPr="00944190" w:rsidRDefault="3A986A4D" w:rsidP="30D5F892">
            <w:pPr>
              <w:spacing w:line="259" w:lineRule="auto"/>
              <w:jc w:val="center"/>
              <w:rPr>
                <w:sz w:val="22"/>
                <w:szCs w:val="22"/>
                <w:lang w:val="uk-UA"/>
              </w:rPr>
            </w:pPr>
            <w:r w:rsidRPr="30D5F892">
              <w:rPr>
                <w:sz w:val="22"/>
                <w:szCs w:val="22"/>
                <w:lang w:val="uk-UA"/>
              </w:rPr>
              <w:t>740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73C24" w14:textId="402070E6" w:rsidR="00B32722" w:rsidRPr="00BC25AD" w:rsidRDefault="0A4CB53A" w:rsidP="30D5F892">
            <w:pPr>
              <w:jc w:val="center"/>
              <w:rPr>
                <w:sz w:val="22"/>
                <w:szCs w:val="22"/>
                <w:lang w:val="uk-UA"/>
              </w:rPr>
            </w:pPr>
            <w:r w:rsidRPr="57CB99D2">
              <w:rPr>
                <w:sz w:val="22"/>
                <w:szCs w:val="22"/>
                <w:lang w:val="uk-UA"/>
              </w:rPr>
              <w:t>Деталі в Додатк</w:t>
            </w:r>
            <w:r w:rsidR="686D6A35" w:rsidRPr="57CB99D2">
              <w:rPr>
                <w:sz w:val="22"/>
                <w:szCs w:val="22"/>
                <w:lang w:val="uk-UA"/>
              </w:rPr>
              <w:t>ах</w:t>
            </w:r>
            <w:r w:rsidRPr="57CB99D2">
              <w:rPr>
                <w:sz w:val="22"/>
                <w:szCs w:val="22"/>
                <w:lang w:val="uk-UA"/>
              </w:rPr>
              <w:t xml:space="preserve"> №1</w:t>
            </w:r>
            <w:r w:rsidR="34A1F28C" w:rsidRPr="57CB99D2">
              <w:rPr>
                <w:sz w:val="22"/>
                <w:szCs w:val="22"/>
                <w:lang w:val="uk-UA"/>
              </w:rPr>
              <w:t>,2</w:t>
            </w:r>
            <w:r w:rsidRPr="57CB99D2">
              <w:rPr>
                <w:sz w:val="22"/>
                <w:szCs w:val="22"/>
                <w:lang w:val="uk-UA"/>
              </w:rPr>
              <w:t xml:space="preserve"> до Запиту</w:t>
            </w:r>
          </w:p>
        </w:tc>
      </w:tr>
    </w:tbl>
    <w:p w14:paraId="44C0CF31" w14:textId="77777777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*</w:t>
      </w: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 до моменту підписання договору.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33D95CC6" w14:textId="77777777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**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здійснювати додаткову закупівлю протягом терміну дії договору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34C8E6D5" w14:textId="5B02D2EE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 xml:space="preserve">***Товариство Червоного Хреста України має намір укласти договір строком на </w:t>
      </w:r>
      <w:r w:rsidR="0071644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9</w:t>
      </w: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 xml:space="preserve"> місяців </w:t>
      </w:r>
      <w:r w:rsidR="0071644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в межах дії Договору</w:t>
      </w: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.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1A4C371F" w14:textId="77777777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****Кожен учасник має право подати не більше однієї цінової пропозиції.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78EB6D82" w14:textId="77777777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*****Товариство Червоного Хреста України здійснює закупівлю одним лотом.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7AD51ED7" w14:textId="4D8A38B2" w:rsidR="00B32722" w:rsidRPr="00B32722" w:rsidRDefault="00B32722" w:rsidP="00E41021">
      <w:pPr>
        <w:pStyle w:val="ab"/>
        <w:spacing w:before="0" w:beforeAutospacing="0" w:after="0" w:afterAutospacing="0"/>
        <w:ind w:left="142" w:firstLine="284"/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</w:pPr>
      <w:r w:rsidRPr="00B32722">
        <w:rPr>
          <w:rFonts w:ascii="Times New Roman" w:hAnsi="Times New Roman" w:cs="Times New Roman"/>
          <w:i/>
          <w:iCs/>
          <w:color w:val="000000"/>
          <w:sz w:val="20"/>
          <w:szCs w:val="20"/>
          <w:lang w:val="uk-UA" w:eastAsia="uk-UA"/>
        </w:rPr>
        <w:t>****** </w:t>
      </w:r>
      <w:r w:rsidRPr="00B3272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uk-UA"/>
        </w:rPr>
        <w:t>Орієнтовна сума договору –</w:t>
      </w:r>
      <w:r w:rsidR="00E41021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uk-UA"/>
        </w:rPr>
        <w:t>310 600</w:t>
      </w:r>
      <w:r w:rsidRPr="00B32722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uk-UA" w:eastAsia="uk-UA"/>
        </w:rPr>
        <w:t>,00 грн.</w:t>
      </w:r>
      <w:r w:rsidRPr="00B32722">
        <w:rPr>
          <w:rFonts w:ascii="Times New Roman" w:hAnsi="Times New Roman" w:cs="Times New Roman"/>
          <w:color w:val="000000"/>
          <w:sz w:val="20"/>
          <w:szCs w:val="20"/>
          <w:lang w:val="uk-UA" w:eastAsia="uk-UA"/>
        </w:rPr>
        <w:t> </w:t>
      </w:r>
    </w:p>
    <w:p w14:paraId="12EA9832" w14:textId="77777777" w:rsidR="000B2556" w:rsidRPr="00E43961" w:rsidRDefault="000B2556" w:rsidP="00B60004">
      <w:pPr>
        <w:pStyle w:val="ab"/>
        <w:spacing w:before="0" w:beforeAutospacing="0" w:after="0" w:afterAutospacing="0"/>
        <w:ind w:left="142" w:firstLine="284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665C7A60" w14:textId="552DBBF5" w:rsidR="00A17356" w:rsidRPr="00E43961" w:rsidRDefault="008A1BEE" w:rsidP="00A1735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Термін надання послуг</w:t>
      </w:r>
      <w:r w:rsidR="00A206D9" w:rsidRPr="00405DFF">
        <w:rPr>
          <w:b/>
          <w:sz w:val="22"/>
          <w:szCs w:val="22"/>
          <w:lang w:val="uk-UA"/>
        </w:rPr>
        <w:t xml:space="preserve">: </w:t>
      </w:r>
      <w:r w:rsidR="00716442">
        <w:rPr>
          <w:bCs/>
          <w:sz w:val="22"/>
          <w:szCs w:val="22"/>
          <w:lang w:val="uk-UA"/>
        </w:rPr>
        <w:t>послуги надаються протягом 9 (дев’яти місяців, в межах строку дії договору)</w:t>
      </w:r>
      <w:r w:rsidR="007B0CFE">
        <w:rPr>
          <w:bCs/>
          <w:sz w:val="22"/>
          <w:szCs w:val="22"/>
          <w:lang w:val="uk-UA"/>
        </w:rPr>
        <w:t>.</w:t>
      </w:r>
    </w:p>
    <w:p w14:paraId="49A69F37" w14:textId="77777777" w:rsidR="00716442" w:rsidRDefault="00A17356" w:rsidP="00A17356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E43961">
        <w:rPr>
          <w:b/>
          <w:sz w:val="22"/>
          <w:szCs w:val="22"/>
          <w:lang w:val="uk-UA"/>
        </w:rPr>
        <w:t xml:space="preserve">Місце </w:t>
      </w:r>
      <w:r w:rsidR="00716442">
        <w:rPr>
          <w:b/>
          <w:sz w:val="22"/>
          <w:szCs w:val="22"/>
          <w:lang w:val="uk-UA"/>
        </w:rPr>
        <w:t>надання послуг (місцезнаходження об’єктів обслуговування):</w:t>
      </w:r>
    </w:p>
    <w:p w14:paraId="3FA70CD0" w14:textId="3CE5A445" w:rsidR="00E95E3E" w:rsidRDefault="00716442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Об’єкт №1 - </w:t>
      </w:r>
      <w:r w:rsidR="00AA1158">
        <w:rPr>
          <w:b/>
          <w:sz w:val="22"/>
          <w:szCs w:val="22"/>
          <w:lang w:val="uk-UA"/>
        </w:rPr>
        <w:t xml:space="preserve"> </w:t>
      </w:r>
      <w:r w:rsidR="00AA1158" w:rsidRPr="00906BD4">
        <w:rPr>
          <w:bCs/>
          <w:sz w:val="22"/>
          <w:szCs w:val="22"/>
          <w:lang w:val="uk-UA"/>
        </w:rPr>
        <w:t xml:space="preserve">м. </w:t>
      </w:r>
      <w:r>
        <w:rPr>
          <w:bCs/>
          <w:sz w:val="22"/>
          <w:szCs w:val="22"/>
          <w:lang w:val="uk-UA"/>
        </w:rPr>
        <w:t>Вінниця</w:t>
      </w:r>
      <w:r w:rsidR="00AA1158" w:rsidRPr="00906BD4">
        <w:rPr>
          <w:bCs/>
          <w:sz w:val="22"/>
          <w:szCs w:val="22"/>
          <w:lang w:val="uk-UA"/>
        </w:rPr>
        <w:t xml:space="preserve">, вул. </w:t>
      </w:r>
      <w:r>
        <w:rPr>
          <w:bCs/>
          <w:sz w:val="22"/>
          <w:szCs w:val="22"/>
          <w:lang w:val="uk-UA"/>
        </w:rPr>
        <w:t>Соборна</w:t>
      </w:r>
      <w:r w:rsidR="00AA1158" w:rsidRPr="00906BD4">
        <w:rPr>
          <w:bCs/>
          <w:sz w:val="22"/>
          <w:szCs w:val="22"/>
          <w:lang w:val="uk-UA"/>
        </w:rPr>
        <w:t xml:space="preserve">, </w:t>
      </w:r>
      <w:r>
        <w:rPr>
          <w:bCs/>
          <w:sz w:val="22"/>
          <w:szCs w:val="22"/>
          <w:lang w:val="uk-UA"/>
        </w:rPr>
        <w:t>12а</w:t>
      </w:r>
    </w:p>
    <w:p w14:paraId="1C3471E7" w14:textId="2DC0565F" w:rsidR="00716442" w:rsidRDefault="00716442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716442">
        <w:rPr>
          <w:b/>
          <w:sz w:val="22"/>
          <w:szCs w:val="22"/>
          <w:lang w:val="uk-UA"/>
        </w:rPr>
        <w:t>Об’єкт №2</w:t>
      </w:r>
      <w:r>
        <w:rPr>
          <w:bCs/>
          <w:sz w:val="22"/>
          <w:szCs w:val="22"/>
          <w:lang w:val="uk-UA"/>
        </w:rPr>
        <w:t xml:space="preserve"> – м. Вінниця, вул. Грушевського, 12</w:t>
      </w:r>
    </w:p>
    <w:p w14:paraId="2B17E2D4" w14:textId="77777777" w:rsidR="00716442" w:rsidRDefault="00716442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2840D42B" w14:textId="77777777" w:rsidR="00716442" w:rsidRPr="00716442" w:rsidRDefault="00716442" w:rsidP="00716442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716442">
        <w:rPr>
          <w:b/>
          <w:bCs/>
          <w:sz w:val="22"/>
          <w:szCs w:val="22"/>
          <w:lang w:val="uk-UA"/>
        </w:rPr>
        <w:t>Огляд об’єктів перед подачею пропозиції – обов’язковий.</w:t>
      </w:r>
      <w:r w:rsidRPr="00716442">
        <w:rPr>
          <w:bCs/>
          <w:sz w:val="22"/>
          <w:szCs w:val="22"/>
          <w:lang w:val="uk-UA"/>
        </w:rPr>
        <w:t> </w:t>
      </w:r>
    </w:p>
    <w:p w14:paraId="5A183BE7" w14:textId="77777777" w:rsidR="00716442" w:rsidRPr="00716442" w:rsidRDefault="00716442" w:rsidP="00716442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716442">
        <w:rPr>
          <w:b/>
          <w:bCs/>
          <w:sz w:val="22"/>
          <w:szCs w:val="22"/>
          <w:lang w:val="uk-UA"/>
        </w:rPr>
        <w:t>Цінові пропозиції учасників, які не здійснять попередній огляд об’єктів, розглядатися не будуть.</w:t>
      </w:r>
      <w:r w:rsidRPr="00716442">
        <w:rPr>
          <w:bCs/>
          <w:sz w:val="22"/>
          <w:szCs w:val="22"/>
          <w:lang w:val="uk-UA"/>
        </w:rPr>
        <w:t> </w:t>
      </w:r>
    </w:p>
    <w:p w14:paraId="6EBEF54A" w14:textId="77777777" w:rsidR="00716442" w:rsidRPr="00716442" w:rsidRDefault="00716442" w:rsidP="00716442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716442">
        <w:rPr>
          <w:bCs/>
          <w:sz w:val="22"/>
          <w:szCs w:val="22"/>
          <w:lang w:val="uk-UA"/>
        </w:rPr>
        <w:t> </w:t>
      </w:r>
    </w:p>
    <w:p w14:paraId="2ED51910" w14:textId="67C0FAB9" w:rsidR="00716442" w:rsidRPr="00716442" w:rsidRDefault="72015C04" w:rsidP="28326AA7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28326AA7">
        <w:rPr>
          <w:b/>
          <w:bCs/>
          <w:sz w:val="22"/>
          <w:szCs w:val="22"/>
          <w:u w:val="single"/>
          <w:lang w:val="uk-UA"/>
        </w:rPr>
        <w:t>Огляд об’єктів можливий в період з 2</w:t>
      </w:r>
      <w:r w:rsidR="665F46FE" w:rsidRPr="28326AA7">
        <w:rPr>
          <w:b/>
          <w:bCs/>
          <w:sz w:val="22"/>
          <w:szCs w:val="22"/>
          <w:u w:val="single"/>
          <w:lang w:val="uk-UA"/>
        </w:rPr>
        <w:t>6</w:t>
      </w:r>
      <w:r w:rsidRPr="28326AA7">
        <w:rPr>
          <w:b/>
          <w:bCs/>
          <w:sz w:val="22"/>
          <w:szCs w:val="22"/>
          <w:u w:val="single"/>
          <w:lang w:val="uk-UA"/>
        </w:rPr>
        <w:t>.02.2026 по </w:t>
      </w:r>
      <w:r w:rsidR="56E29C7B" w:rsidRPr="28326AA7">
        <w:rPr>
          <w:b/>
          <w:bCs/>
          <w:sz w:val="22"/>
          <w:szCs w:val="22"/>
          <w:u w:val="single"/>
          <w:lang w:val="uk-UA"/>
        </w:rPr>
        <w:t>03</w:t>
      </w:r>
      <w:r w:rsidRPr="28326AA7">
        <w:rPr>
          <w:b/>
          <w:bCs/>
          <w:sz w:val="22"/>
          <w:szCs w:val="22"/>
          <w:u w:val="single"/>
          <w:lang w:val="uk-UA"/>
        </w:rPr>
        <w:t>.0</w:t>
      </w:r>
      <w:r w:rsidR="62AF4D01" w:rsidRPr="28326AA7">
        <w:rPr>
          <w:b/>
          <w:bCs/>
          <w:sz w:val="22"/>
          <w:szCs w:val="22"/>
          <w:u w:val="single"/>
          <w:lang w:val="uk-UA"/>
        </w:rPr>
        <w:t>3</w:t>
      </w:r>
      <w:r w:rsidRPr="28326AA7">
        <w:rPr>
          <w:b/>
          <w:bCs/>
          <w:sz w:val="22"/>
          <w:szCs w:val="22"/>
          <w:u w:val="single"/>
          <w:lang w:val="uk-UA"/>
        </w:rPr>
        <w:t>.2026р.</w:t>
      </w:r>
      <w:r w:rsidRPr="28326AA7">
        <w:rPr>
          <w:sz w:val="22"/>
          <w:szCs w:val="22"/>
          <w:lang w:val="uk-UA"/>
        </w:rPr>
        <w:t> </w:t>
      </w:r>
    </w:p>
    <w:p w14:paraId="402F33FC" w14:textId="27B76F6E" w:rsidR="00716442" w:rsidRPr="00716442" w:rsidRDefault="33B5F89A" w:rsidP="30D5F892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57CB99D2">
        <w:rPr>
          <w:b/>
          <w:bCs/>
          <w:sz w:val="22"/>
          <w:szCs w:val="22"/>
          <w:lang w:val="uk-UA"/>
        </w:rPr>
        <w:t>Потенційному постачальнику послуг пропонується визначити площу фактичного щоденного (поточно/підтримуючого) прибирання самостійно за участю представника НК ТЧХУ</w:t>
      </w:r>
      <w:r w:rsidR="10902E1D" w:rsidRPr="57CB99D2">
        <w:rPr>
          <w:b/>
          <w:bCs/>
          <w:sz w:val="22"/>
          <w:szCs w:val="22"/>
          <w:lang w:val="uk-UA"/>
        </w:rPr>
        <w:t xml:space="preserve">. Призначити час </w:t>
      </w:r>
      <w:r w:rsidRPr="57CB99D2">
        <w:rPr>
          <w:b/>
          <w:bCs/>
          <w:sz w:val="22"/>
          <w:szCs w:val="22"/>
          <w:lang w:val="uk-UA"/>
        </w:rPr>
        <w:t xml:space="preserve"> за телефон</w:t>
      </w:r>
      <w:r w:rsidR="35ACD03E" w:rsidRPr="57CB99D2">
        <w:rPr>
          <w:b/>
          <w:bCs/>
          <w:sz w:val="22"/>
          <w:szCs w:val="22"/>
          <w:lang w:val="uk-UA"/>
        </w:rPr>
        <w:t>ом</w:t>
      </w:r>
      <w:r w:rsidRPr="57CB99D2">
        <w:rPr>
          <w:b/>
          <w:bCs/>
          <w:sz w:val="22"/>
          <w:szCs w:val="22"/>
          <w:lang w:val="uk-UA"/>
        </w:rPr>
        <w:t>:</w:t>
      </w:r>
      <w:r w:rsidRPr="57CB99D2">
        <w:rPr>
          <w:sz w:val="22"/>
          <w:szCs w:val="22"/>
          <w:lang w:val="uk-UA"/>
        </w:rPr>
        <w:t> </w:t>
      </w:r>
    </w:p>
    <w:p w14:paraId="6DEA14B9" w14:textId="54888E67" w:rsidR="00716442" w:rsidRPr="00AF2CC8" w:rsidRDefault="20F74C48" w:rsidP="30D5F892">
      <w:pPr>
        <w:spacing w:before="76" w:line="250" w:lineRule="exact"/>
        <w:ind w:right="-23" w:firstLine="567"/>
        <w:jc w:val="both"/>
        <w:rPr>
          <w:sz w:val="22"/>
          <w:szCs w:val="22"/>
          <w:lang w:val="uk-UA"/>
        </w:rPr>
      </w:pPr>
      <w:r w:rsidRPr="30D5F892">
        <w:rPr>
          <w:sz w:val="22"/>
          <w:szCs w:val="22"/>
          <w:lang w:val="uk-UA"/>
        </w:rPr>
        <w:t> </w:t>
      </w:r>
      <w:r w:rsidRPr="30D5F892">
        <w:rPr>
          <w:b/>
          <w:bCs/>
          <w:sz w:val="22"/>
          <w:szCs w:val="22"/>
          <w:lang w:val="uk-UA"/>
        </w:rPr>
        <w:t>097-547-68-57 Валентина Залевська</w:t>
      </w:r>
      <w:r w:rsidRPr="30D5F892">
        <w:rPr>
          <w:sz w:val="22"/>
          <w:szCs w:val="22"/>
          <w:lang w:val="uk-UA"/>
        </w:rPr>
        <w:t> </w:t>
      </w:r>
    </w:p>
    <w:p w14:paraId="3F89E562" w14:textId="77777777" w:rsidR="00716442" w:rsidRPr="00E43961" w:rsidRDefault="00716442" w:rsidP="00A17356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7E1DBC81" w14:textId="77777777" w:rsidR="00A17356" w:rsidRPr="00E43961" w:rsidRDefault="00A17356" w:rsidP="00A17356">
      <w:pPr>
        <w:spacing w:line="250" w:lineRule="exact"/>
        <w:ind w:right="-23" w:firstLine="567"/>
        <w:jc w:val="both"/>
        <w:rPr>
          <w:bCs/>
          <w:sz w:val="22"/>
          <w:szCs w:val="22"/>
          <w:lang w:val="uk-UA"/>
        </w:rPr>
      </w:pPr>
    </w:p>
    <w:p w14:paraId="21BD4090" w14:textId="33ED3804" w:rsidR="00C7577B" w:rsidRPr="00E43961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Кваліфікаційні вимоги до Учасника*</w:t>
      </w:r>
    </w:p>
    <w:p w14:paraId="74628E9B" w14:textId="01F83486" w:rsidR="00C7577B" w:rsidRDefault="49CC4788" w:rsidP="00C7577B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 w:rsidRPr="57CB99D2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7FCF982E" w:rsidRPr="57CB99D2">
        <w:rPr>
          <w:rFonts w:ascii="Times New Roman" w:hAnsi="Times New Roman" w:cs="Times New Roman"/>
          <w:i/>
          <w:iCs/>
          <w:sz w:val="22"/>
          <w:szCs w:val="22"/>
          <w:lang w:val="uk-UA"/>
        </w:rPr>
        <w:t>цінову</w:t>
      </w:r>
      <w:r w:rsidRPr="57CB99D2">
        <w:rPr>
          <w:rFonts w:ascii="Times New Roman" w:hAnsi="Times New Roman" w:cs="Times New Roman"/>
          <w:i/>
          <w:iCs/>
          <w:sz w:val="22"/>
          <w:szCs w:val="22"/>
          <w:lang w:val="uk-UA"/>
        </w:rPr>
        <w:t xml:space="preserve"> пропозицію.</w:t>
      </w:r>
    </w:p>
    <w:p w14:paraId="606573CA" w14:textId="77777777" w:rsidR="00832C7F" w:rsidRPr="00E43961" w:rsidRDefault="00832C7F" w:rsidP="57CB99D2">
      <w:pPr>
        <w:pStyle w:val="a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i/>
          <w:iCs/>
          <w:sz w:val="22"/>
          <w:szCs w:val="22"/>
          <w:lang w:val="uk-UA"/>
        </w:rPr>
      </w:pP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914"/>
        <w:gridCol w:w="4672"/>
      </w:tblGrid>
      <w:tr w:rsidR="00C7577B" w:rsidRPr="00C36A3E" w14:paraId="611A6914" w14:textId="77777777" w:rsidTr="007715D3">
        <w:trPr>
          <w:trHeight w:val="76"/>
        </w:trPr>
        <w:tc>
          <w:tcPr>
            <w:tcW w:w="576" w:type="dxa"/>
          </w:tcPr>
          <w:p w14:paraId="0405B64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914" w:type="dxa"/>
          </w:tcPr>
          <w:p w14:paraId="6A2EF099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Учасника</w:t>
            </w:r>
          </w:p>
        </w:tc>
        <w:tc>
          <w:tcPr>
            <w:tcW w:w="4672" w:type="dxa"/>
          </w:tcPr>
          <w:p w14:paraId="25D114DF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C7577B" w:rsidRPr="00E43961" w14:paraId="3439EE7F" w14:textId="77777777" w:rsidTr="007715D3">
        <w:trPr>
          <w:trHeight w:val="1798"/>
        </w:trPr>
        <w:tc>
          <w:tcPr>
            <w:tcW w:w="576" w:type="dxa"/>
          </w:tcPr>
          <w:p w14:paraId="4D3E1BB3" w14:textId="0F26E26A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62B99065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672" w:type="dxa"/>
          </w:tcPr>
          <w:p w14:paraId="03E561E4" w14:textId="41431FC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E90A39" w14:textId="68448D0F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зареєстрованих з 01.01.2014 року), або довідки з податкового органу про обрання системи оподаткування</w:t>
            </w:r>
            <w:r w:rsidR="00FC615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</w:tc>
      </w:tr>
      <w:tr w:rsidR="007715D3" w:rsidRPr="00C36A3E" w14:paraId="218232E4" w14:textId="77777777" w:rsidTr="007715D3">
        <w:trPr>
          <w:trHeight w:val="557"/>
        </w:trPr>
        <w:tc>
          <w:tcPr>
            <w:tcW w:w="576" w:type="dxa"/>
          </w:tcPr>
          <w:p w14:paraId="2D7F440C" w14:textId="7B89FD9A" w:rsidR="007715D3" w:rsidRPr="00E43961" w:rsidRDefault="007715D3" w:rsidP="007715D3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066245E6" w14:textId="6106B85B" w:rsidR="007715D3" w:rsidRPr="007715D3" w:rsidRDefault="007715D3" w:rsidP="007715D3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Вимоги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щодо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якості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витратних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матеріалів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які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буть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використовуватись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процесі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>прибирання</w:t>
            </w:r>
            <w:proofErr w:type="spellEnd"/>
            <w:r w:rsidRPr="007715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672" w:type="dxa"/>
          </w:tcPr>
          <w:p w14:paraId="0C869155" w14:textId="1A0A5083" w:rsidR="007715D3" w:rsidRPr="007715D3" w:rsidRDefault="007715D3" w:rsidP="007715D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13" w:firstLine="20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7715D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Сертифікати відповідності / чи якісне посвідчення / чи висновки державної санітарно-епідеміологічної експертизи (подається документ, в залежності від виду товару), які підтверджують його походження, екологічність, якість та безпеку, відповідність державним стандартам.  </w:t>
            </w:r>
          </w:p>
        </w:tc>
      </w:tr>
      <w:tr w:rsidR="00C7577B" w:rsidRPr="00E43961" w14:paraId="54D473E4" w14:textId="77777777" w:rsidTr="007715D3">
        <w:trPr>
          <w:trHeight w:val="263"/>
        </w:trPr>
        <w:tc>
          <w:tcPr>
            <w:tcW w:w="576" w:type="dxa"/>
          </w:tcPr>
          <w:p w14:paraId="1AE70C91" w14:textId="31DF49A9" w:rsidR="00C7577B" w:rsidRPr="00E43961" w:rsidRDefault="00C7577B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2CD9E6AA" w14:textId="77777777" w:rsidR="00C7577B" w:rsidRPr="00E43961" w:rsidRDefault="00C7577B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672" w:type="dxa"/>
          </w:tcPr>
          <w:p w14:paraId="3E72CAA2" w14:textId="25BA1ADC" w:rsidR="00C7577B" w:rsidRPr="00E43961" w:rsidRDefault="007D4C59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1308C9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7715D3" w:rsidRPr="00E43961" w14:paraId="0A3D6807" w14:textId="77777777" w:rsidTr="007715D3">
        <w:trPr>
          <w:trHeight w:val="263"/>
        </w:trPr>
        <w:tc>
          <w:tcPr>
            <w:tcW w:w="576" w:type="dxa"/>
          </w:tcPr>
          <w:p w14:paraId="0AAE1D6A" w14:textId="77777777" w:rsidR="007715D3" w:rsidRPr="00E43961" w:rsidRDefault="007715D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54AB2FEB" w14:textId="66AE5A60" w:rsidR="007715D3" w:rsidRPr="00E43961" w:rsidRDefault="007715D3" w:rsidP="00CE0685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4672" w:type="dxa"/>
          </w:tcPr>
          <w:p w14:paraId="465A1DFE" w14:textId="2E391C14" w:rsidR="007715D3" w:rsidRPr="00E43961" w:rsidRDefault="007715D3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Лист-гарантія на бланку Учасника щодо відсутності заборгованості</w:t>
            </w:r>
          </w:p>
        </w:tc>
      </w:tr>
      <w:tr w:rsidR="007715D3" w:rsidRPr="00E43961" w14:paraId="0BB27131" w14:textId="77777777" w:rsidTr="007715D3">
        <w:trPr>
          <w:trHeight w:val="1538"/>
        </w:trPr>
        <w:tc>
          <w:tcPr>
            <w:tcW w:w="576" w:type="dxa"/>
            <w:vMerge w:val="restart"/>
            <w:vAlign w:val="center"/>
          </w:tcPr>
          <w:p w14:paraId="4B724F0D" w14:textId="0BCC4191" w:rsidR="007715D3" w:rsidRPr="00E43961" w:rsidRDefault="007715D3" w:rsidP="000B3D19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13736F9B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Style w:val="normaltextrun"/>
                <w:sz w:val="22"/>
                <w:szCs w:val="22"/>
              </w:rPr>
              <w:t>Учасники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при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поданні</w:t>
            </w:r>
            <w:proofErr w:type="spellEnd"/>
            <w:r>
              <w:rPr>
                <w:rStyle w:val="normaltextrun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sz w:val="22"/>
                <w:szCs w:val="22"/>
              </w:rPr>
              <w:t>цінової</w:t>
            </w:r>
            <w:proofErr w:type="spellEnd"/>
            <w:r>
              <w:rPr>
                <w:rStyle w:val="normaltextrun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sz w:val="22"/>
                <w:szCs w:val="22"/>
              </w:rPr>
              <w:t>пропозиції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повинні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враховувати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такі </w:t>
            </w:r>
            <w:proofErr w:type="spellStart"/>
            <w:r>
              <w:rPr>
                <w:rStyle w:val="normaltextrun"/>
                <w:sz w:val="22"/>
                <w:szCs w:val="22"/>
              </w:rPr>
              <w:t>норми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sz w:val="22"/>
                <w:szCs w:val="22"/>
              </w:rPr>
              <w:t>учасник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не є: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E8D3A91" w14:textId="495E453E" w:rsidR="007715D3" w:rsidRPr="007715D3" w:rsidRDefault="00832C7F" w:rsidP="00832C7F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23" w:hanging="23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  <w:r w:rsidR="007715D3">
              <w:rPr>
                <w:rStyle w:val="eop"/>
                <w:sz w:val="22"/>
                <w:szCs w:val="22"/>
              </w:rPr>
              <w:t> </w:t>
            </w:r>
          </w:p>
          <w:p w14:paraId="1B0C9B6E" w14:textId="163AADCF" w:rsidR="007715D3" w:rsidRPr="007715D3" w:rsidRDefault="00832C7F" w:rsidP="00832C7F">
            <w:pPr>
              <w:pStyle w:val="paragraph"/>
              <w:numPr>
                <w:ilvl w:val="0"/>
                <w:numId w:val="14"/>
              </w:numPr>
              <w:tabs>
                <w:tab w:val="clear" w:pos="720"/>
              </w:tabs>
              <w:spacing w:before="0" w:beforeAutospacing="0" w:after="0" w:afterAutospacing="0"/>
              <w:ind w:left="0" w:firstLine="0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  <w:r w:rsidR="007715D3">
              <w:rPr>
                <w:rStyle w:val="eop"/>
                <w:sz w:val="22"/>
                <w:szCs w:val="22"/>
              </w:rPr>
              <w:t> </w:t>
            </w:r>
          </w:p>
          <w:p w14:paraId="4DB37AC4" w14:textId="791CEC20" w:rsidR="007715D3" w:rsidRPr="007715D3" w:rsidRDefault="00832C7F" w:rsidP="00832C7F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0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юридичною особою, утвореною та зареєстрованою відповідно до законодавства України, кінцевим</w:t>
            </w:r>
            <w:r w:rsidR="007715D3">
              <w:rPr>
                <w:rStyle w:val="normaltextrun"/>
                <w:sz w:val="22"/>
                <w:szCs w:val="22"/>
              </w:rPr>
              <w:t> </w:t>
            </w:r>
            <w:proofErr w:type="spellStart"/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бенефіціарним</w:t>
            </w:r>
            <w:proofErr w:type="spellEnd"/>
            <w:r w:rsidR="007715D3">
              <w:rPr>
                <w:rStyle w:val="normaltextrun"/>
                <w:sz w:val="22"/>
                <w:szCs w:val="22"/>
              </w:rPr>
              <w:t> 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  <w:r w:rsidR="007715D3">
              <w:rPr>
                <w:rStyle w:val="eop"/>
                <w:sz w:val="22"/>
                <w:szCs w:val="22"/>
              </w:rPr>
              <w:t> </w:t>
            </w:r>
          </w:p>
          <w:p w14:paraId="797986B1" w14:textId="3DA53C41" w:rsidR="007715D3" w:rsidRPr="007715D3" w:rsidRDefault="00832C7F" w:rsidP="00832C7F">
            <w:pPr>
              <w:pStyle w:val="paragraph"/>
              <w:numPr>
                <w:ilvl w:val="0"/>
                <w:numId w:val="16"/>
              </w:numPr>
              <w:tabs>
                <w:tab w:val="clear" w:pos="720"/>
                <w:tab w:val="num" w:pos="0"/>
              </w:tabs>
              <w:spacing w:before="0" w:beforeAutospacing="0" w:after="0" w:afterAutospacing="0"/>
              <w:ind w:left="0" w:firstLine="0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normaltextrun"/>
                <w:sz w:val="22"/>
                <w:szCs w:val="22"/>
                <w:lang w:val="uk-UA"/>
              </w:rPr>
              <w:t xml:space="preserve"> 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пропонує в</w:t>
            </w:r>
            <w:r w:rsidR="007715D3">
              <w:rPr>
                <w:rStyle w:val="normaltextrun"/>
                <w:sz w:val="22"/>
                <w:szCs w:val="22"/>
              </w:rPr>
              <w:t> 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ціновій</w:t>
            </w:r>
            <w:r w:rsidR="007715D3">
              <w:rPr>
                <w:rStyle w:val="normaltextrun"/>
                <w:sz w:val="22"/>
                <w:szCs w:val="22"/>
              </w:rPr>
              <w:t> 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пропозиції товари походженням з Російської Федерації/Республіки</w:t>
            </w:r>
            <w:r w:rsidR="007715D3">
              <w:rPr>
                <w:rStyle w:val="normaltextrun"/>
                <w:sz w:val="22"/>
                <w:szCs w:val="22"/>
              </w:rPr>
              <w:t> </w:t>
            </w:r>
            <w:r w:rsidR="007715D3" w:rsidRPr="007715D3">
              <w:rPr>
                <w:rStyle w:val="normaltextrun"/>
                <w:sz w:val="22"/>
                <w:szCs w:val="22"/>
                <w:lang w:val="uk-UA"/>
              </w:rPr>
              <w:t>Білорусь/Ісламської Республіки Іран, тимчасово окупованої території України.</w:t>
            </w:r>
            <w:r w:rsidR="007715D3">
              <w:rPr>
                <w:rStyle w:val="eop"/>
                <w:sz w:val="22"/>
                <w:szCs w:val="22"/>
              </w:rPr>
              <w:t> </w:t>
            </w:r>
          </w:p>
          <w:p w14:paraId="46313E2B" w14:textId="77777777" w:rsidR="007715D3" w:rsidRP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14:paraId="6A2AD9DA" w14:textId="77777777" w:rsidR="007715D3" w:rsidRDefault="007715D3" w:rsidP="007715D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sz w:val="22"/>
                <w:szCs w:val="22"/>
              </w:rPr>
              <w:t>*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Замовник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залишає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за собою право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відхилити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цінову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пропозицію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без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зазначення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аргументації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у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разі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, коли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зазначені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вище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норми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будуть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 xml:space="preserve"> не </w:t>
            </w:r>
            <w:proofErr w:type="spellStart"/>
            <w:r>
              <w:rPr>
                <w:rStyle w:val="normaltextrun"/>
                <w:i/>
                <w:iCs/>
                <w:sz w:val="22"/>
                <w:szCs w:val="22"/>
              </w:rPr>
              <w:t>враховані</w:t>
            </w:r>
            <w:proofErr w:type="spellEnd"/>
            <w:r>
              <w:rPr>
                <w:rStyle w:val="normaltextrun"/>
                <w:i/>
                <w:iCs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B4F8BC6" w14:textId="351C22E5" w:rsidR="007715D3" w:rsidRPr="00E43961" w:rsidRDefault="007715D3" w:rsidP="007F2387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4672" w:type="dxa"/>
            <w:vMerge w:val="restart"/>
            <w:vAlign w:val="center"/>
          </w:tcPr>
          <w:p w14:paraId="42BFF42E" w14:textId="0E56389D" w:rsidR="007715D3" w:rsidRPr="00E43961" w:rsidRDefault="007715D3" w:rsidP="000B3D19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4396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Лист-гарантія на бланку учасника </w:t>
            </w:r>
            <w:r w:rsidRPr="00E43961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(одним листом)</w:t>
            </w:r>
          </w:p>
          <w:p w14:paraId="35B213E8" w14:textId="59076519" w:rsidR="007715D3" w:rsidRPr="00E43961" w:rsidRDefault="007715D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7715D3" w:rsidRPr="00E43961" w14:paraId="089ED78D" w14:textId="77777777" w:rsidTr="007715D3">
        <w:trPr>
          <w:trHeight w:val="516"/>
        </w:trPr>
        <w:tc>
          <w:tcPr>
            <w:tcW w:w="576" w:type="dxa"/>
            <w:vMerge/>
          </w:tcPr>
          <w:p w14:paraId="7C4C0809" w14:textId="77777777" w:rsidR="007715D3" w:rsidRPr="00E43961" w:rsidRDefault="007715D3" w:rsidP="000B3D19">
            <w:pPr>
              <w:pStyle w:val="ab"/>
              <w:spacing w:before="0" w:beforeAutospacing="0" w:after="0" w:afterAutospacing="0"/>
              <w:ind w:left="36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42CD073F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uk-UA" w:eastAsia="uk-UA"/>
              </w:rPr>
            </w:pPr>
            <w:r>
              <w:rPr>
                <w:rStyle w:val="normaltextrun"/>
                <w:sz w:val="22"/>
                <w:szCs w:val="22"/>
              </w:rPr>
              <w:t xml:space="preserve">На </w:t>
            </w:r>
            <w:proofErr w:type="spellStart"/>
            <w:r>
              <w:rPr>
                <w:rStyle w:val="normaltextrun"/>
                <w:sz w:val="22"/>
                <w:szCs w:val="22"/>
              </w:rPr>
              <w:t>Учасника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normaltextrun"/>
                <w:sz w:val="22"/>
                <w:szCs w:val="22"/>
              </w:rPr>
              <w:t>керівника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та </w:t>
            </w:r>
            <w:proofErr w:type="spellStart"/>
            <w:r>
              <w:rPr>
                <w:rStyle w:val="normaltextrun"/>
                <w:sz w:val="22"/>
                <w:szCs w:val="22"/>
              </w:rPr>
              <w:t>його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посадових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осіб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) не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поширюється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дія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економічних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</w:t>
            </w:r>
            <w:proofErr w:type="spellEnd"/>
            <w:r>
              <w:rPr>
                <w:rStyle w:val="normaltextrun"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E9BCED5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2"/>
                <w:szCs w:val="22"/>
              </w:rPr>
              <w:lastRenderedPageBreak/>
              <w:t>Учасника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normaltextrun"/>
                <w:sz w:val="22"/>
                <w:szCs w:val="22"/>
              </w:rPr>
              <w:t>його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посадових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осіб</w:t>
            </w:r>
            <w:proofErr w:type="spellEnd"/>
            <w:r>
              <w:rPr>
                <w:rStyle w:val="normaltextrun"/>
                <w:sz w:val="22"/>
                <w:szCs w:val="22"/>
              </w:rPr>
              <w:t>) не включено до: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A5A9E24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-  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РНБО (Ради </w:t>
            </w:r>
            <w:proofErr w:type="spellStart"/>
            <w:r>
              <w:rPr>
                <w:rStyle w:val="normaltextrun"/>
                <w:sz w:val="22"/>
                <w:szCs w:val="22"/>
              </w:rPr>
              <w:t>національної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безпеки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і оборони </w:t>
            </w:r>
            <w:proofErr w:type="spellStart"/>
            <w:r>
              <w:rPr>
                <w:rStyle w:val="normaltextrun"/>
                <w:sz w:val="22"/>
                <w:szCs w:val="22"/>
              </w:rPr>
              <w:t>України</w:t>
            </w:r>
            <w:proofErr w:type="spellEnd"/>
            <w:r>
              <w:rPr>
                <w:rStyle w:val="normaltextrun"/>
                <w:sz w:val="22"/>
                <w:szCs w:val="22"/>
              </w:rPr>
              <w:t>).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11719FFA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 списку </w:t>
            </w:r>
            <w:proofErr w:type="spellStart"/>
            <w:r>
              <w:rPr>
                <w:rStyle w:val="normaltextrun"/>
                <w:sz w:val="22"/>
                <w:szCs w:val="22"/>
              </w:rPr>
              <w:t>Міністерства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Фінансів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США (OFAC).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4F12E594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 списку </w:t>
            </w:r>
            <w:proofErr w:type="spellStart"/>
            <w:r>
              <w:rPr>
                <w:rStyle w:val="normaltextrun"/>
                <w:sz w:val="22"/>
                <w:szCs w:val="22"/>
              </w:rPr>
              <w:t>Канади</w:t>
            </w:r>
            <w:proofErr w:type="spellEnd"/>
            <w:r>
              <w:rPr>
                <w:rStyle w:val="normaltextrun"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22FE3B9B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> списку ЄС.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E415ED0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 xml:space="preserve">-  </w:t>
            </w:r>
            <w:proofErr w:type="spellStart"/>
            <w:r>
              <w:rPr>
                <w:rStyle w:val="normaltextrun"/>
                <w:sz w:val="22"/>
                <w:szCs w:val="22"/>
              </w:rPr>
              <w:t>Зведеного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 списку </w:t>
            </w:r>
            <w:proofErr w:type="spellStart"/>
            <w:r>
              <w:rPr>
                <w:rStyle w:val="normaltextrun"/>
                <w:sz w:val="22"/>
                <w:szCs w:val="22"/>
              </w:rPr>
              <w:t>Австралії</w:t>
            </w:r>
            <w:proofErr w:type="spellEnd"/>
            <w:r>
              <w:rPr>
                <w:rStyle w:val="normaltextrun"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CDEF932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 списку </w:t>
            </w:r>
            <w:proofErr w:type="spellStart"/>
            <w:r>
              <w:rPr>
                <w:rStyle w:val="normaltextrun"/>
                <w:sz w:val="22"/>
                <w:szCs w:val="22"/>
              </w:rPr>
              <w:t>Великобританії</w:t>
            </w:r>
            <w:proofErr w:type="spellEnd"/>
            <w:r>
              <w:rPr>
                <w:rStyle w:val="normaltextrun"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110AF6BE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Санкційного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 списку </w:t>
            </w:r>
            <w:proofErr w:type="spellStart"/>
            <w:r>
              <w:rPr>
                <w:rStyle w:val="normaltextrun"/>
                <w:sz w:val="22"/>
                <w:szCs w:val="22"/>
              </w:rPr>
              <w:t>Японії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проти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РФ у </w:t>
            </w:r>
            <w:proofErr w:type="spellStart"/>
            <w:r>
              <w:rPr>
                <w:rStyle w:val="normaltextrun"/>
                <w:sz w:val="22"/>
                <w:szCs w:val="22"/>
              </w:rPr>
              <w:t>зв'язку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з </w:t>
            </w:r>
            <w:proofErr w:type="spellStart"/>
            <w:r>
              <w:rPr>
                <w:rStyle w:val="normaltextrun"/>
                <w:sz w:val="22"/>
                <w:szCs w:val="22"/>
              </w:rPr>
              <w:t>подіями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в </w:t>
            </w:r>
            <w:proofErr w:type="spellStart"/>
            <w:r>
              <w:rPr>
                <w:rStyle w:val="normaltextrun"/>
                <w:sz w:val="22"/>
                <w:szCs w:val="22"/>
              </w:rPr>
              <w:t>Україні</w:t>
            </w:r>
            <w:proofErr w:type="spellEnd"/>
            <w:r>
              <w:rPr>
                <w:rStyle w:val="normaltextrun"/>
                <w:sz w:val="22"/>
                <w:szCs w:val="22"/>
              </w:rPr>
              <w:t>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6CA88900" w14:textId="77777777" w:rsidR="007715D3" w:rsidRDefault="007715D3" w:rsidP="007715D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- 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Санкційних</w:t>
            </w:r>
            <w:proofErr w:type="spellEnd"/>
            <w:r>
              <w:rPr>
                <w:rStyle w:val="normaltextrun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sz w:val="22"/>
                <w:szCs w:val="22"/>
              </w:rPr>
              <w:t>списків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Бюро </w:t>
            </w:r>
            <w:proofErr w:type="spellStart"/>
            <w:r>
              <w:rPr>
                <w:rStyle w:val="normaltextrun"/>
                <w:sz w:val="22"/>
                <w:szCs w:val="22"/>
              </w:rPr>
              <w:t>промисловості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та </w:t>
            </w:r>
            <w:proofErr w:type="spellStart"/>
            <w:r>
              <w:rPr>
                <w:rStyle w:val="normaltextrun"/>
                <w:sz w:val="22"/>
                <w:szCs w:val="22"/>
              </w:rPr>
              <w:t>безпеки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(BIS) </w:t>
            </w:r>
            <w:proofErr w:type="spellStart"/>
            <w:r>
              <w:rPr>
                <w:rStyle w:val="normaltextrun"/>
                <w:sz w:val="22"/>
                <w:szCs w:val="22"/>
              </w:rPr>
              <w:t>Міністерства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торгівлі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США.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0BDD4C7D" w14:textId="4FB3E250" w:rsidR="007715D3" w:rsidRPr="007715D3" w:rsidRDefault="007715D3" w:rsidP="007F2387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2" w:type="dxa"/>
            <w:vMerge/>
          </w:tcPr>
          <w:p w14:paraId="43CC1DC5" w14:textId="77777777" w:rsidR="007715D3" w:rsidRPr="00E43961" w:rsidRDefault="007715D3" w:rsidP="000B3D19">
            <w:pPr>
              <w:pStyle w:val="ab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0A1D43" w:rsidRPr="00E43961" w14:paraId="028BDE2E" w14:textId="77777777" w:rsidTr="00832C7F">
        <w:trPr>
          <w:trHeight w:val="76"/>
        </w:trPr>
        <w:tc>
          <w:tcPr>
            <w:tcW w:w="576" w:type="dxa"/>
            <w:vMerge w:val="restart"/>
          </w:tcPr>
          <w:p w14:paraId="4E7A2854" w14:textId="05B51292" w:rsidR="000A1D43" w:rsidRPr="00E43961" w:rsidRDefault="000A1D4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3F6A0997" w14:textId="57083B06" w:rsidR="000A1D43" w:rsidRPr="00E43961" w:rsidRDefault="000A1D43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керівника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не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притягнуто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згідно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із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законом до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відповідальності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вчинення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корупційного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пов’язаного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корупцією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правопорушення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</w:p>
        </w:tc>
        <w:tc>
          <w:tcPr>
            <w:tcW w:w="4672" w:type="dxa"/>
            <w:vMerge w:val="restart"/>
            <w:vAlign w:val="center"/>
          </w:tcPr>
          <w:p w14:paraId="4141C4C7" w14:textId="15DB84A0" w:rsidR="000A1D43" w:rsidRDefault="00832C7F" w:rsidP="00832C7F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0" w:firstLine="643"/>
              <w:jc w:val="both"/>
              <w:textAlignment w:val="baseline"/>
              <w:rPr>
                <w:sz w:val="22"/>
                <w:szCs w:val="22"/>
                <w:lang w:val="uk-UA" w:eastAsia="uk-UA"/>
              </w:rPr>
            </w:pPr>
            <w:r>
              <w:rPr>
                <w:rStyle w:val="normaltextrun"/>
                <w:color w:val="000000"/>
                <w:sz w:val="22"/>
                <w:szCs w:val="22"/>
                <w:lang w:val="uk-UA"/>
              </w:rPr>
              <w:t xml:space="preserve"> </w:t>
            </w:r>
            <w:r w:rsidR="000A1D43" w:rsidRPr="000A1D43">
              <w:rPr>
                <w:rStyle w:val="normaltextrun"/>
                <w:color w:val="000000"/>
                <w:sz w:val="22"/>
                <w:szCs w:val="22"/>
                <w:lang w:val="uk-UA"/>
              </w:rPr>
              <w:t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</w:t>
            </w:r>
          </w:p>
          <w:p w14:paraId="1326EB39" w14:textId="070563AE" w:rsidR="000A1D43" w:rsidRPr="000A1D43" w:rsidRDefault="000A1D43" w:rsidP="00832C7F">
            <w:pPr>
              <w:pStyle w:val="paragraph"/>
              <w:spacing w:before="0" w:beforeAutospacing="0" w:after="0" w:afterAutospacing="0"/>
              <w:ind w:firstLine="3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uk-UA"/>
              </w:rPr>
            </w:pPr>
          </w:p>
          <w:p w14:paraId="571AB6E2" w14:textId="74CDCA6C" w:rsidR="000A1D43" w:rsidRDefault="000A1D43" w:rsidP="00832C7F">
            <w:pPr>
              <w:pStyle w:val="paragraph"/>
              <w:spacing w:before="0" w:beforeAutospacing="0" w:after="0" w:afterAutospacing="0"/>
              <w:ind w:firstLine="34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*Документ повинен бути не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 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>
              <w:rPr>
                <w:rStyle w:val="normaltextrun"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  <w:p w14:paraId="61FEAEFC" w14:textId="5980E799" w:rsidR="000A1D43" w:rsidRPr="00E43961" w:rsidRDefault="000A1D43" w:rsidP="00832C7F">
            <w:pPr>
              <w:pStyle w:val="ab"/>
              <w:spacing w:before="0" w:beforeAutospacing="0" w:after="0" w:afterAutospacing="0"/>
              <w:ind w:left="313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</w:tc>
      </w:tr>
      <w:tr w:rsidR="000A1D43" w:rsidRPr="00C36A3E" w14:paraId="2FDCA71C" w14:textId="77777777" w:rsidTr="007715D3">
        <w:trPr>
          <w:trHeight w:val="76"/>
        </w:trPr>
        <w:tc>
          <w:tcPr>
            <w:tcW w:w="576" w:type="dxa"/>
            <w:vMerge/>
          </w:tcPr>
          <w:p w14:paraId="2CD3D601" w14:textId="77777777" w:rsidR="000A1D43" w:rsidRPr="00E43961" w:rsidRDefault="000A1D4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55C5C159" w14:textId="0FF90CCD" w:rsidR="000A1D43" w:rsidRPr="00E43961" w:rsidRDefault="000A1D43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1D4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2" w:type="dxa"/>
            <w:vMerge/>
          </w:tcPr>
          <w:p w14:paraId="1E975D22" w14:textId="77777777" w:rsidR="000A1D43" w:rsidRPr="00E43961" w:rsidRDefault="000A1D43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</w:tc>
      </w:tr>
      <w:tr w:rsidR="000A1D43" w:rsidRPr="000A1D43" w14:paraId="41E6A009" w14:textId="77777777" w:rsidTr="007715D3">
        <w:trPr>
          <w:trHeight w:val="76"/>
        </w:trPr>
        <w:tc>
          <w:tcPr>
            <w:tcW w:w="576" w:type="dxa"/>
            <w:vMerge/>
          </w:tcPr>
          <w:p w14:paraId="291861D0" w14:textId="77777777" w:rsidR="000A1D43" w:rsidRPr="00E43961" w:rsidRDefault="000A1D4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276D3272" w14:textId="4D3B0F08" w:rsidR="000A1D43" w:rsidRPr="00E43961" w:rsidRDefault="000A1D43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Службову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посадову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) особу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яка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підписала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пропозицію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не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засуджено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злочин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вчинений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корисливих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мотивів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судимість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якої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знято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не погашено у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встановленому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законом порядку </w:t>
            </w:r>
          </w:p>
        </w:tc>
        <w:tc>
          <w:tcPr>
            <w:tcW w:w="4672" w:type="dxa"/>
            <w:vMerge/>
          </w:tcPr>
          <w:p w14:paraId="2334F6A3" w14:textId="77777777" w:rsidR="000A1D43" w:rsidRPr="00E43961" w:rsidRDefault="000A1D43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</w:tc>
      </w:tr>
      <w:tr w:rsidR="000A1D43" w:rsidRPr="000A1D43" w14:paraId="11FD17EA" w14:textId="77777777" w:rsidTr="007715D3">
        <w:trPr>
          <w:trHeight w:val="76"/>
        </w:trPr>
        <w:tc>
          <w:tcPr>
            <w:tcW w:w="576" w:type="dxa"/>
            <w:vMerge/>
          </w:tcPr>
          <w:p w14:paraId="76B1537A" w14:textId="77777777" w:rsidR="000A1D43" w:rsidRPr="00E43961" w:rsidRDefault="000A1D4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0BDC681C" w14:textId="3DFA186F" w:rsidR="000A1D43" w:rsidRPr="00E43961" w:rsidRDefault="000A1D43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Керівника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Учасника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не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було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притягнуто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згідно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із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законом до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відповідальності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вчинення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правопорушення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пов’язаного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використанням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дитячої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праці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чи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будь-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якими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формами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торгівлі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людьми. </w:t>
            </w:r>
          </w:p>
        </w:tc>
        <w:tc>
          <w:tcPr>
            <w:tcW w:w="4672" w:type="dxa"/>
            <w:vMerge/>
          </w:tcPr>
          <w:p w14:paraId="2192A628" w14:textId="77777777" w:rsidR="000A1D43" w:rsidRPr="00E43961" w:rsidRDefault="000A1D43" w:rsidP="00E137C5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</w:p>
        </w:tc>
      </w:tr>
      <w:tr w:rsidR="000A1D43" w:rsidRPr="000A1D43" w14:paraId="5E645454" w14:textId="77777777" w:rsidTr="007715D3">
        <w:trPr>
          <w:trHeight w:val="76"/>
        </w:trPr>
        <w:tc>
          <w:tcPr>
            <w:tcW w:w="576" w:type="dxa"/>
          </w:tcPr>
          <w:p w14:paraId="171BC273" w14:textId="77777777" w:rsidR="000A1D43" w:rsidRPr="00E43961" w:rsidRDefault="000A1D43" w:rsidP="00E137C5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1EFF637C" w14:textId="5C61F064" w:rsidR="000A1D43" w:rsidRPr="000A1D43" w:rsidRDefault="000A1D43" w:rsidP="00AD2398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Документи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які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посвідчують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право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уповноваженої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особи 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підписувати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пропозицію</w:t>
            </w:r>
            <w:proofErr w:type="spellEnd"/>
            <w:r w:rsidRPr="000A1D43">
              <w:rPr>
                <w:rFonts w:ascii="Times New Roman" w:hAnsi="Times New Roman" w:cs="Times New Roman"/>
                <w:sz w:val="22"/>
                <w:szCs w:val="22"/>
              </w:rPr>
              <w:t>  </w:t>
            </w:r>
          </w:p>
        </w:tc>
        <w:tc>
          <w:tcPr>
            <w:tcW w:w="4672" w:type="dxa"/>
          </w:tcPr>
          <w:p w14:paraId="46985E3E" w14:textId="4282E97D" w:rsidR="000A1D43" w:rsidRPr="00E43961" w:rsidRDefault="00832C7F" w:rsidP="000A1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76" w:firstLine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Виписка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з протоколу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засновників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або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витяг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зі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Статуту, наказ про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призначення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довіреність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або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інші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документи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</w:p>
        </w:tc>
      </w:tr>
      <w:tr w:rsidR="000A1D43" w:rsidRPr="000A1D43" w14:paraId="08612435" w14:textId="77777777" w:rsidTr="007715D3">
        <w:trPr>
          <w:trHeight w:val="76"/>
        </w:trPr>
        <w:tc>
          <w:tcPr>
            <w:tcW w:w="576" w:type="dxa"/>
          </w:tcPr>
          <w:p w14:paraId="6C838708" w14:textId="77777777" w:rsidR="000A1D43" w:rsidRPr="00E43961" w:rsidRDefault="000A1D43" w:rsidP="000A1D43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0CE0320C" w14:textId="15A6176C" w:rsidR="000A1D43" w:rsidRPr="000A1D43" w:rsidRDefault="000A1D43" w:rsidP="000A1D43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Схематичне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зображення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структури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власності</w:t>
            </w:r>
            <w:proofErr w:type="spellEnd"/>
            <w:r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2" w:type="dxa"/>
          </w:tcPr>
          <w:p w14:paraId="0FECBED1" w14:textId="33442AED" w:rsidR="000A1D43" w:rsidRPr="000A1D43" w:rsidRDefault="00832C7F" w:rsidP="000A1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76" w:firstLine="28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</w:rPr>
              <w:t>Крім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</w:rPr>
              <w:t>фізичних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i/>
                <w:iCs/>
                <w:sz w:val="22"/>
                <w:szCs w:val="22"/>
              </w:rPr>
              <w:t>осіб-підприємців</w:t>
            </w:r>
            <w:proofErr w:type="spellEnd"/>
            <w:r w:rsidR="000A1D43"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A1D43" w:rsidRPr="00C36A3E" w14:paraId="337AE6D5" w14:textId="77777777" w:rsidTr="007715D3">
        <w:trPr>
          <w:trHeight w:val="76"/>
        </w:trPr>
        <w:tc>
          <w:tcPr>
            <w:tcW w:w="576" w:type="dxa"/>
          </w:tcPr>
          <w:p w14:paraId="29F683CA" w14:textId="77777777" w:rsidR="000A1D43" w:rsidRPr="00E43961" w:rsidRDefault="000A1D43" w:rsidP="000A1D43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712A9AB8" w14:textId="052245F7" w:rsidR="000A1D43" w:rsidRPr="000A1D43" w:rsidRDefault="000A1D43" w:rsidP="000A1D43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>Наявність працівників відповідної кваліфікації, які мають необхідні знання та досвід.</w:t>
            </w:r>
            <w:r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2" w:type="dxa"/>
          </w:tcPr>
          <w:p w14:paraId="0EE2D326" w14:textId="77777777" w:rsidR="000A1D43" w:rsidRPr="000A1D43" w:rsidRDefault="000A1D43" w:rsidP="00832C7F">
            <w:pPr>
              <w:pStyle w:val="paragraph"/>
              <w:numPr>
                <w:ilvl w:val="0"/>
                <w:numId w:val="18"/>
              </w:numPr>
              <w:tabs>
                <w:tab w:val="clear" w:pos="720"/>
                <w:tab w:val="num" w:pos="360"/>
              </w:tabs>
              <w:spacing w:before="0" w:beforeAutospacing="0" w:after="0" w:afterAutospacing="0"/>
              <w:ind w:left="76" w:firstLine="284"/>
              <w:jc w:val="both"/>
              <w:textAlignment w:val="baseline"/>
              <w:rPr>
                <w:sz w:val="22"/>
                <w:szCs w:val="22"/>
                <w:lang w:val="uk-UA"/>
              </w:rPr>
            </w:pPr>
            <w:r w:rsidRPr="000A1D43">
              <w:rPr>
                <w:rStyle w:val="normaltextrun"/>
                <w:sz w:val="22"/>
                <w:szCs w:val="22"/>
                <w:lang w:val="uk-UA"/>
              </w:rPr>
              <w:t>Довідка про наявність достатньої кількості працівників, які мають необхідні знання та досвід для виконання і</w:t>
            </w:r>
            <w:r w:rsidRPr="000A1D43">
              <w:rPr>
                <w:rStyle w:val="normaltextrun"/>
                <w:sz w:val="22"/>
                <w:szCs w:val="22"/>
              </w:rPr>
              <w:t> </w:t>
            </w:r>
            <w:r w:rsidRPr="000A1D43">
              <w:rPr>
                <w:rStyle w:val="normaltextrun"/>
                <w:sz w:val="22"/>
                <w:szCs w:val="22"/>
                <w:lang w:val="uk-UA"/>
              </w:rPr>
              <w:t xml:space="preserve"> адміністрування послуг з прибирання з підтверджуючими документами.</w:t>
            </w:r>
            <w:r w:rsidRPr="000A1D43">
              <w:rPr>
                <w:rStyle w:val="eop"/>
                <w:sz w:val="22"/>
                <w:szCs w:val="22"/>
              </w:rPr>
              <w:t> </w:t>
            </w:r>
          </w:p>
          <w:p w14:paraId="0A7E89D8" w14:textId="2ECB180C" w:rsidR="000A1D43" w:rsidRPr="000A1D43" w:rsidRDefault="000A1D43" w:rsidP="000A1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76" w:firstLine="284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>Копії особистих медичних книжок працівників, оформлені у відповідності до наказу Міністерства охорони здоров’я України від</w:t>
            </w:r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 </w:t>
            </w:r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>23.07.2002 № 280 «Щодо організації проведення обов’язкових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до поширення</w:t>
            </w:r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>хвороб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>».</w:t>
            </w:r>
            <w:r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A1D43" w:rsidRPr="000A1D43" w14:paraId="5F53B0F4" w14:textId="77777777" w:rsidTr="007715D3">
        <w:trPr>
          <w:trHeight w:val="76"/>
        </w:trPr>
        <w:tc>
          <w:tcPr>
            <w:tcW w:w="576" w:type="dxa"/>
          </w:tcPr>
          <w:p w14:paraId="188B827F" w14:textId="77777777" w:rsidR="000A1D43" w:rsidRPr="00E43961" w:rsidRDefault="000A1D43" w:rsidP="000A1D43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3B1A1336" w14:textId="40664386" w:rsidR="000A1D43" w:rsidRPr="000A1D43" w:rsidRDefault="000A1D43" w:rsidP="000A1D43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Залучення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субпідрядних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організацій</w:t>
            </w:r>
            <w:proofErr w:type="spellEnd"/>
            <w:r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4672" w:type="dxa"/>
          </w:tcPr>
          <w:p w14:paraId="725FC69F" w14:textId="1D53D5D0" w:rsidR="000A1D43" w:rsidRPr="000A1D43" w:rsidRDefault="00832C7F" w:rsidP="000A1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76" w:firstLine="284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Style w:val="normaltextrun"/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Довідка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про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залучення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субпідрядних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організацій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для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виконання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договору (про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залучення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незалучення</w:t>
            </w:r>
            <w:proofErr w:type="spellEnd"/>
            <w:r w:rsidR="000A1D43"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).</w:t>
            </w:r>
            <w:r w:rsidR="000A1D43" w:rsidRPr="000A1D43">
              <w:rPr>
                <w:rStyle w:val="eop"/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A1D43" w:rsidRPr="000A1D43" w14:paraId="21E2CDDA" w14:textId="77777777" w:rsidTr="007715D3">
        <w:trPr>
          <w:trHeight w:val="76"/>
        </w:trPr>
        <w:tc>
          <w:tcPr>
            <w:tcW w:w="576" w:type="dxa"/>
          </w:tcPr>
          <w:p w14:paraId="01754224" w14:textId="77777777" w:rsidR="000A1D43" w:rsidRPr="00E43961" w:rsidRDefault="000A1D43" w:rsidP="000A1D43">
            <w:pPr>
              <w:pStyle w:val="ab"/>
              <w:numPr>
                <w:ilvl w:val="0"/>
                <w:numId w:val="6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4914" w:type="dxa"/>
          </w:tcPr>
          <w:p w14:paraId="0A770D16" w14:textId="5244F8D7" w:rsidR="000A1D43" w:rsidRPr="000A1D43" w:rsidRDefault="000A1D43" w:rsidP="000A1D43">
            <w:pPr>
              <w:pStyle w:val="ab"/>
              <w:spacing w:before="0" w:beforeAutospacing="0" w:after="0" w:afterAutospacing="0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Підтвердження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досвіду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надання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прибирання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приміщень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останні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 xml:space="preserve"> 3 (три) роки шляхом </w:t>
            </w:r>
            <w:proofErr w:type="spellStart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надання</w:t>
            </w:r>
            <w:proofErr w:type="spellEnd"/>
            <w:r w:rsidRPr="000A1D43"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672" w:type="dxa"/>
          </w:tcPr>
          <w:p w14:paraId="143DCCB4" w14:textId="1B18B13B" w:rsidR="000A1D43" w:rsidRPr="000A1D43" w:rsidRDefault="00832C7F" w:rsidP="000A1D43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76" w:firstLine="284"/>
              <w:rPr>
                <w:rStyle w:val="normaltextrun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сканованих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копій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договорів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та/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або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листів-відгуків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щодо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надання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з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прибирання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приміщень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, 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із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зазначенням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предмету договору/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наданих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proofErr w:type="spellStart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послуг</w:t>
            </w:r>
            <w:proofErr w:type="spellEnd"/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(не 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менше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3 (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трьох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 </w:t>
            </w:r>
            <w:proofErr w:type="spellStart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документів</w:t>
            </w:r>
            <w:proofErr w:type="spellEnd"/>
            <w:r w:rsidR="000A1D43" w:rsidRPr="000A1D4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).</w:t>
            </w:r>
            <w:r w:rsidR="000A1D43" w:rsidRPr="000A1D4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</w:tbl>
    <w:p w14:paraId="59CA260A" w14:textId="77777777" w:rsidR="005C7FE1" w:rsidRPr="00E43961" w:rsidRDefault="005C7FE1" w:rsidP="005C7FE1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E43961">
        <w:rPr>
          <w:rFonts w:eastAsia="Arial Unicode MS"/>
          <w:i/>
          <w:iCs/>
          <w:sz w:val="20"/>
          <w:szCs w:val="20"/>
          <w:lang w:val="uk-UA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Запиті,  то Учасник надає </w:t>
      </w:r>
      <w:r w:rsidRPr="00E43961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формі,</w:t>
      </w:r>
      <w:r w:rsidRPr="00E43961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6BCBC785" w14:textId="77777777" w:rsidR="0027754D" w:rsidRPr="00E43961" w:rsidRDefault="0027754D" w:rsidP="00B60004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1C0A83C9" w14:textId="2E8AB484" w:rsidR="00A90AD4" w:rsidRPr="00E43961" w:rsidRDefault="00A206D9" w:rsidP="00A90AD4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445FAC"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0B0A729C" w14:textId="10176606" w:rsidR="00225E33" w:rsidRPr="00E43961" w:rsidRDefault="007D4C59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Валютою </w:t>
      </w:r>
      <w:r w:rsidR="007B722F" w:rsidRPr="00E43961">
        <w:rPr>
          <w:rFonts w:ascii="Times New Roman" w:hAnsi="Times New Roman" w:cs="Times New Roman"/>
          <w:sz w:val="22"/>
          <w:szCs w:val="22"/>
          <w:lang w:val="uk-UA"/>
        </w:rPr>
        <w:t>ці</w:t>
      </w:r>
      <w:r w:rsidR="00D432B5" w:rsidRPr="00E43961">
        <w:rPr>
          <w:rFonts w:ascii="Times New Roman" w:hAnsi="Times New Roman" w:cs="Times New Roman"/>
          <w:sz w:val="22"/>
          <w:szCs w:val="22"/>
          <w:lang w:val="uk-UA"/>
        </w:rPr>
        <w:t>нова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</w:t>
      </w:r>
      <w:r w:rsidR="00937C33" w:rsidRPr="00E43961">
        <w:rPr>
          <w:rFonts w:ascii="Times New Roman" w:hAnsi="Times New Roman" w:cs="Times New Roman"/>
          <w:sz w:val="22"/>
          <w:szCs w:val="22"/>
          <w:lang w:val="uk-UA"/>
        </w:rPr>
        <w:t>є національна валюта України - гривня. Розрахунки здійснюватимуться у національній валюті України на розрахунковий рахунок Постачальника згідно з Договором про закупівлю</w:t>
      </w:r>
      <w:r w:rsidR="00445FAC" w:rsidRPr="00E43961">
        <w:rPr>
          <w:rFonts w:ascii="Times New Roman" w:hAnsi="Times New Roman" w:cs="Times New Roman"/>
          <w:sz w:val="22"/>
          <w:szCs w:val="22"/>
          <w:lang w:val="uk-UA"/>
        </w:rPr>
        <w:t>.</w:t>
      </w:r>
    </w:p>
    <w:p w14:paraId="34EECACE" w14:textId="3399F8F6" w:rsidR="005509C6" w:rsidRPr="000A1D43" w:rsidRDefault="005509C6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0A1D43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1198ED20" w14:textId="3EDD1488" w:rsidR="00225E33" w:rsidRPr="00E43961" w:rsidRDefault="00225E33" w:rsidP="00225E33">
      <w:pPr>
        <w:pStyle w:val="ab"/>
        <w:numPr>
          <w:ilvl w:val="2"/>
          <w:numId w:val="3"/>
        </w:numPr>
        <w:spacing w:before="0" w:beforeAutospacing="0" w:after="0" w:afterAutospacing="0"/>
        <w:ind w:left="0" w:firstLine="35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Всі документи, що входять у склад </w:t>
      </w:r>
      <w:r w:rsidR="002F47D1" w:rsidRPr="00E43961">
        <w:rPr>
          <w:rFonts w:ascii="Times New Roman" w:hAnsi="Times New Roman" w:cs="Times New Roman"/>
          <w:sz w:val="22"/>
          <w:szCs w:val="22"/>
          <w:lang w:val="uk-UA"/>
        </w:rPr>
        <w:t>цінової</w:t>
      </w:r>
      <w:r w:rsidRPr="00E43961">
        <w:rPr>
          <w:rFonts w:ascii="Times New Roman" w:hAnsi="Times New Roman" w:cs="Times New Roman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</w:p>
    <w:p w14:paraId="1AE3979D" w14:textId="2C46423A" w:rsidR="000A1D43" w:rsidRPr="000A1D43" w:rsidRDefault="000479C1" w:rsidP="00BD7573">
      <w:pPr>
        <w:pStyle w:val="ab"/>
        <w:numPr>
          <w:ilvl w:val="2"/>
          <w:numId w:val="3"/>
        </w:numPr>
        <w:spacing w:before="0" w:beforeAutospacing="0" w:after="0" w:afterAutospacing="0"/>
        <w:ind w:left="0" w:firstLine="142"/>
        <w:contextualSpacing/>
        <w:jc w:val="both"/>
        <w:rPr>
          <w:sz w:val="22"/>
          <w:szCs w:val="22"/>
          <w:lang w:val="uk-UA"/>
        </w:rPr>
      </w:pPr>
      <w:r w:rsidRPr="000A1D43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Оплата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здійснюється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 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помісячно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 за системою 100% </w:t>
      </w:r>
      <w:proofErr w:type="spellStart"/>
      <w:proofErr w:type="gram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післяплати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AF2CC8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="00AF2CC8" w:rsidRPr="00AF2CC8">
        <w:rPr>
          <w:rFonts w:ascii="Times New Roman" w:hAnsi="Times New Roman" w:cs="Times New Roman"/>
          <w:b/>
          <w:bCs/>
          <w:sz w:val="22"/>
          <w:szCs w:val="22"/>
        </w:rPr>
        <w:t>за</w:t>
      </w:r>
      <w:proofErr w:type="gram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фактично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надані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proofErr w:type="gram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послуги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  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протягом</w:t>
      </w:r>
      <w:proofErr w:type="spellEnd"/>
      <w:proofErr w:type="gram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5-ти</w:t>
      </w:r>
      <w:proofErr w:type="gram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робочих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днів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 з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дати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підписання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Сторонами акту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наданих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послуг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за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відповідний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звітний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місяць</w:t>
      </w:r>
      <w:proofErr w:type="spellEnd"/>
      <w:r w:rsidR="000A1D43" w:rsidRPr="000A1D43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0A1D43" w:rsidRPr="000A1D43">
        <w:rPr>
          <w:rFonts w:ascii="Times New Roman" w:hAnsi="Times New Roman" w:cs="Times New Roman"/>
          <w:sz w:val="22"/>
          <w:szCs w:val="22"/>
        </w:rPr>
        <w:t> </w:t>
      </w:r>
    </w:p>
    <w:p w14:paraId="776804BF" w14:textId="0DC853DA" w:rsidR="007A40D5" w:rsidRPr="009609F3" w:rsidRDefault="0A2EC400" w:rsidP="57CB99D2">
      <w:pPr>
        <w:pStyle w:val="ab"/>
        <w:numPr>
          <w:ilvl w:val="2"/>
          <w:numId w:val="3"/>
        </w:numPr>
        <w:spacing w:before="0" w:beforeAutospacing="0" w:after="0" w:afterAutospacing="0"/>
        <w:ind w:left="0" w:firstLine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57CB99D2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B44339">
        <w:tab/>
      </w:r>
      <w:r w:rsidR="450B86EB" w:rsidRPr="57CB99D2">
        <w:rPr>
          <w:rFonts w:ascii="Times New Roman" w:hAnsi="Times New Roman" w:cs="Times New Roman"/>
          <w:sz w:val="22"/>
          <w:szCs w:val="22"/>
        </w:rPr>
        <w:t>У разі відмінності пропозиції </w:t>
      </w:r>
      <w:proofErr w:type="gramStart"/>
      <w:r w:rsidR="450B86EB" w:rsidRPr="57CB99D2">
        <w:rPr>
          <w:rFonts w:ascii="Times New Roman" w:hAnsi="Times New Roman" w:cs="Times New Roman"/>
          <w:sz w:val="22"/>
          <w:szCs w:val="22"/>
        </w:rPr>
        <w:t>Учасника  від</w:t>
      </w:r>
      <w:proofErr w:type="gramEnd"/>
      <w:r w:rsidR="450B86EB" w:rsidRPr="57CB99D2">
        <w:rPr>
          <w:rFonts w:ascii="Times New Roman" w:hAnsi="Times New Roman" w:cs="Times New Roman"/>
          <w:sz w:val="22"/>
          <w:szCs w:val="22"/>
        </w:rPr>
        <w:t xml:space="preserve"> технічного завдання (Додаток </w:t>
      </w:r>
      <w:r w:rsidR="073AF319" w:rsidRPr="57CB99D2">
        <w:rPr>
          <w:rFonts w:ascii="Times New Roman" w:hAnsi="Times New Roman" w:cs="Times New Roman"/>
          <w:sz w:val="22"/>
          <w:szCs w:val="22"/>
        </w:rPr>
        <w:t>2</w:t>
      </w:r>
      <w:r w:rsidR="450B86EB" w:rsidRPr="57CB99D2">
        <w:rPr>
          <w:rFonts w:ascii="Times New Roman" w:hAnsi="Times New Roman" w:cs="Times New Roman"/>
          <w:sz w:val="22"/>
          <w:szCs w:val="22"/>
        </w:rPr>
        <w:t>), рішення про допустимість такого відхилення приймається тендерним комітетом. </w:t>
      </w:r>
    </w:p>
    <w:p w14:paraId="6A63C0DE" w14:textId="4EC43F06" w:rsidR="00A90AD4" w:rsidRDefault="007D4C59" w:rsidP="008A42EE">
      <w:pPr>
        <w:pStyle w:val="ab"/>
        <w:numPr>
          <w:ilvl w:val="1"/>
          <w:numId w:val="12"/>
        </w:numPr>
        <w:spacing w:before="0" w:beforeAutospacing="0" w:after="0" w:afterAutospacing="0"/>
        <w:ind w:left="0" w:firstLine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0965C0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9609F3" w:rsidRPr="009609F3">
        <w:rPr>
          <w:rFonts w:ascii="Times New Roman" w:hAnsi="Times New Roman" w:cs="Times New Roman"/>
          <w:sz w:val="22"/>
          <w:szCs w:val="22"/>
          <w:lang w:val="uk-UA"/>
        </w:rPr>
        <w:t>Замовник залишає за собою право вимагати від</w:t>
      </w:r>
      <w:r w:rsidR="009609F3" w:rsidRPr="009609F3">
        <w:rPr>
          <w:rFonts w:ascii="Times New Roman" w:hAnsi="Times New Roman" w:cs="Times New Roman"/>
          <w:sz w:val="22"/>
          <w:szCs w:val="22"/>
        </w:rPr>
        <w:t> </w:t>
      </w:r>
      <w:r w:rsidR="009609F3" w:rsidRPr="009609F3">
        <w:rPr>
          <w:rFonts w:ascii="Times New Roman" w:hAnsi="Times New Roman" w:cs="Times New Roman"/>
          <w:sz w:val="22"/>
          <w:szCs w:val="22"/>
          <w:lang w:val="uk-UA"/>
        </w:rPr>
        <w:t>Учасників</w:t>
      </w:r>
      <w:r w:rsidR="009609F3" w:rsidRPr="009609F3">
        <w:rPr>
          <w:rFonts w:ascii="Times New Roman" w:hAnsi="Times New Roman" w:cs="Times New Roman"/>
          <w:sz w:val="22"/>
          <w:szCs w:val="22"/>
        </w:rPr>
        <w:t> </w:t>
      </w:r>
      <w:r w:rsidR="009609F3" w:rsidRPr="009609F3">
        <w:rPr>
          <w:rFonts w:ascii="Times New Roman" w:hAnsi="Times New Roman" w:cs="Times New Roman"/>
          <w:sz w:val="22"/>
          <w:szCs w:val="22"/>
          <w:lang w:val="uk-UA"/>
        </w:rPr>
        <w:t>процедури закупівлі</w:t>
      </w:r>
      <w:r w:rsidR="009609F3" w:rsidRPr="009609F3">
        <w:rPr>
          <w:rFonts w:ascii="Times New Roman" w:hAnsi="Times New Roman" w:cs="Times New Roman"/>
          <w:sz w:val="22"/>
          <w:szCs w:val="22"/>
        </w:rPr>
        <w:t> </w:t>
      </w:r>
      <w:r w:rsidR="009609F3" w:rsidRPr="009609F3">
        <w:rPr>
          <w:rFonts w:ascii="Times New Roman" w:hAnsi="Times New Roman" w:cs="Times New Roman"/>
          <w:sz w:val="22"/>
          <w:szCs w:val="22"/>
          <w:lang w:val="uk-UA"/>
        </w:rPr>
        <w:t>додаткові матеріали або інформацію, що підтверджують відповідність окремих положень пропозицій вимогам технічного завдання та юридичної особи як</w:t>
      </w:r>
      <w:r w:rsidR="009609F3" w:rsidRPr="009609F3">
        <w:rPr>
          <w:rFonts w:ascii="Times New Roman" w:hAnsi="Times New Roman" w:cs="Times New Roman"/>
          <w:sz w:val="22"/>
          <w:szCs w:val="22"/>
        </w:rPr>
        <w:t> </w:t>
      </w:r>
      <w:r w:rsidR="009609F3" w:rsidRPr="009609F3">
        <w:rPr>
          <w:rFonts w:ascii="Times New Roman" w:hAnsi="Times New Roman" w:cs="Times New Roman"/>
          <w:sz w:val="22"/>
          <w:szCs w:val="22"/>
          <w:lang w:val="uk-UA"/>
        </w:rPr>
        <w:t>Учасника даної процедури закупівлі.</w:t>
      </w:r>
      <w:r w:rsidR="009609F3" w:rsidRPr="009609F3">
        <w:rPr>
          <w:rFonts w:ascii="Times New Roman" w:hAnsi="Times New Roman" w:cs="Times New Roman"/>
          <w:sz w:val="22"/>
          <w:szCs w:val="22"/>
        </w:rPr>
        <w:t>  </w:t>
      </w:r>
    </w:p>
    <w:p w14:paraId="5B2CCA03" w14:textId="7BBCCC65" w:rsidR="009609F3" w:rsidRDefault="009609F3" w:rsidP="008A42EE">
      <w:pPr>
        <w:pStyle w:val="ab"/>
        <w:numPr>
          <w:ilvl w:val="1"/>
          <w:numId w:val="12"/>
        </w:numPr>
        <w:spacing w:before="0" w:beforeAutospacing="0" w:after="0" w:afterAutospacing="0"/>
        <w:ind w:left="0" w:firstLine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Замовник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залишає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за собою право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вносити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зміни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тендерну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документацію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разі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необхідності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>. </w:t>
      </w:r>
    </w:p>
    <w:p w14:paraId="29D05A79" w14:textId="080AFB8F" w:rsidR="009609F3" w:rsidRDefault="009609F3" w:rsidP="008A42EE">
      <w:pPr>
        <w:pStyle w:val="ab"/>
        <w:numPr>
          <w:ilvl w:val="1"/>
          <w:numId w:val="12"/>
        </w:numPr>
        <w:spacing w:before="0" w:beforeAutospacing="0" w:after="0" w:afterAutospacing="0"/>
        <w:ind w:left="0" w:firstLine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Pr="009609F3">
        <w:rPr>
          <w:rFonts w:ascii="Times New Roman" w:hAnsi="Times New Roman" w:cs="Times New Roman"/>
          <w:sz w:val="22"/>
          <w:szCs w:val="22"/>
        </w:rPr>
        <w:t xml:space="preserve">Товариство Червоного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Хреста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України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залишає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за собою право </w:t>
      </w:r>
      <w:proofErr w:type="gramStart"/>
      <w:r w:rsidRPr="009609F3">
        <w:rPr>
          <w:rFonts w:ascii="Times New Roman" w:hAnsi="Times New Roman" w:cs="Times New Roman"/>
          <w:sz w:val="22"/>
          <w:szCs w:val="22"/>
        </w:rPr>
        <w:t>до моменту</w:t>
      </w:r>
      <w:proofErr w:type="gram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укладання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договору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скасувати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закупівлю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односторонньому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порядку без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пояснення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причини.</w:t>
      </w:r>
    </w:p>
    <w:p w14:paraId="2C03AC2E" w14:textId="5A26B814" w:rsidR="009609F3" w:rsidRPr="007A40D5" w:rsidRDefault="009609F3" w:rsidP="008A42EE">
      <w:pPr>
        <w:pStyle w:val="ab"/>
        <w:numPr>
          <w:ilvl w:val="1"/>
          <w:numId w:val="12"/>
        </w:numPr>
        <w:spacing w:before="0" w:beforeAutospacing="0" w:after="0" w:afterAutospacing="0"/>
        <w:ind w:left="0" w:firstLine="142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Пропозиція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, подана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Учасником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, автоматично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вважається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чинною у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разі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продовження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публікації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Запиту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цінових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пропозицій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якщо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Учасник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не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надіслав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оновлену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09F3">
        <w:rPr>
          <w:rFonts w:ascii="Times New Roman" w:hAnsi="Times New Roman" w:cs="Times New Roman"/>
          <w:sz w:val="22"/>
          <w:szCs w:val="22"/>
        </w:rPr>
        <w:t>пропозицію</w:t>
      </w:r>
      <w:proofErr w:type="spellEnd"/>
      <w:r w:rsidRPr="009609F3">
        <w:rPr>
          <w:rFonts w:ascii="Times New Roman" w:hAnsi="Times New Roman" w:cs="Times New Roman"/>
          <w:sz w:val="22"/>
          <w:szCs w:val="22"/>
        </w:rPr>
        <w:t>. </w:t>
      </w:r>
    </w:p>
    <w:p w14:paraId="75131754" w14:textId="77777777" w:rsidR="00F03751" w:rsidRPr="000A1D43" w:rsidRDefault="00F03751" w:rsidP="00F03751">
      <w:pPr>
        <w:ind w:left="357"/>
        <w:contextualSpacing/>
        <w:jc w:val="both"/>
        <w:rPr>
          <w:sz w:val="22"/>
          <w:szCs w:val="22"/>
        </w:rPr>
      </w:pPr>
    </w:p>
    <w:p w14:paraId="7872DB76" w14:textId="11756787" w:rsidR="00E0693B" w:rsidRPr="00E43961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43961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IV. </w:t>
      </w:r>
      <w:r w:rsidR="00203564" w:rsidRPr="00E43961">
        <w:rPr>
          <w:rFonts w:ascii="Times New Roman" w:hAnsi="Times New Roman" w:cs="Times New Roman"/>
          <w:b/>
          <w:sz w:val="22"/>
          <w:szCs w:val="22"/>
          <w:lang w:val="uk-UA"/>
        </w:rPr>
        <w:t xml:space="preserve">Склад </w:t>
      </w:r>
      <w:r w:rsidR="009609F3">
        <w:rPr>
          <w:rFonts w:ascii="Times New Roman" w:hAnsi="Times New Roman" w:cs="Times New Roman"/>
          <w:b/>
          <w:sz w:val="22"/>
          <w:szCs w:val="22"/>
          <w:lang w:val="uk-UA"/>
        </w:rPr>
        <w:t xml:space="preserve">цінової </w:t>
      </w:r>
      <w:r w:rsidR="00203564" w:rsidRPr="00E43961">
        <w:rPr>
          <w:rFonts w:ascii="Times New Roman" w:hAnsi="Times New Roman" w:cs="Times New Roman"/>
          <w:b/>
          <w:sz w:val="22"/>
          <w:szCs w:val="22"/>
          <w:lang w:val="uk-UA"/>
        </w:rPr>
        <w:t>пропозиції:</w:t>
      </w:r>
    </w:p>
    <w:p w14:paraId="3B8C2D99" w14:textId="570D1544" w:rsidR="009609F3" w:rsidRDefault="3A201179" w:rsidP="30D5F892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30D5F892">
        <w:rPr>
          <w:sz w:val="22"/>
          <w:szCs w:val="22"/>
          <w:lang w:val="uk-UA"/>
        </w:rPr>
        <w:t xml:space="preserve"> </w:t>
      </w:r>
      <w:r w:rsidR="720CF753" w:rsidRPr="30D5F892">
        <w:rPr>
          <w:sz w:val="22"/>
          <w:szCs w:val="22"/>
          <w:lang w:val="uk-UA"/>
        </w:rPr>
        <w:t xml:space="preserve">Технічні та якісні вимоги </w:t>
      </w:r>
      <w:r w:rsidR="24724644" w:rsidRPr="30D5F892">
        <w:rPr>
          <w:sz w:val="22"/>
          <w:szCs w:val="22"/>
        </w:rPr>
        <w:t xml:space="preserve"> у формі </w:t>
      </w:r>
      <w:r w:rsidR="24724644" w:rsidRPr="30D5F892">
        <w:rPr>
          <w:b/>
          <w:bCs/>
          <w:sz w:val="22"/>
          <w:szCs w:val="22"/>
        </w:rPr>
        <w:t>Додатку №1</w:t>
      </w:r>
      <w:r w:rsidR="24724644" w:rsidRPr="30D5F892">
        <w:rPr>
          <w:sz w:val="22"/>
          <w:szCs w:val="22"/>
        </w:rPr>
        <w:t> до Запиту; </w:t>
      </w:r>
    </w:p>
    <w:p w14:paraId="08FCD6B8" w14:textId="4DF85101" w:rsidR="00DA0DDF" w:rsidRPr="007C5D7D" w:rsidRDefault="3A201179" w:rsidP="30D5F892">
      <w:pPr>
        <w:numPr>
          <w:ilvl w:val="0"/>
          <w:numId w:val="9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30D5F892">
        <w:rPr>
          <w:sz w:val="22"/>
          <w:szCs w:val="22"/>
          <w:lang w:val="uk-UA"/>
        </w:rPr>
        <w:t xml:space="preserve"> </w:t>
      </w:r>
      <w:r w:rsidR="46F3D08F" w:rsidRPr="30D5F892">
        <w:rPr>
          <w:sz w:val="22"/>
          <w:szCs w:val="22"/>
          <w:lang w:val="uk-UA"/>
        </w:rPr>
        <w:t>Погодження з вимогами щодо якості наданих послуг у формі підписаного </w:t>
      </w:r>
      <w:r w:rsidR="46F3D08F" w:rsidRPr="30D5F892">
        <w:rPr>
          <w:b/>
          <w:bCs/>
          <w:sz w:val="22"/>
          <w:szCs w:val="22"/>
          <w:lang w:val="uk-UA"/>
        </w:rPr>
        <w:t>Додатку №</w:t>
      </w:r>
      <w:r w:rsidR="724CC4C9" w:rsidRPr="30D5F892">
        <w:rPr>
          <w:b/>
          <w:bCs/>
          <w:sz w:val="22"/>
          <w:szCs w:val="22"/>
          <w:lang w:val="uk-UA"/>
        </w:rPr>
        <w:t>2</w:t>
      </w:r>
      <w:r w:rsidR="46F3D08F" w:rsidRPr="30D5F892">
        <w:rPr>
          <w:sz w:val="22"/>
          <w:szCs w:val="22"/>
          <w:lang w:val="uk-UA"/>
        </w:rPr>
        <w:t> до Запиту; </w:t>
      </w:r>
    </w:p>
    <w:p w14:paraId="66C61267" w14:textId="7E8AD6B0" w:rsidR="00DA0DDF" w:rsidRPr="007C5D7D" w:rsidRDefault="46F3D08F" w:rsidP="30D5F892">
      <w:pPr>
        <w:numPr>
          <w:ilvl w:val="0"/>
          <w:numId w:val="9"/>
        </w:numPr>
        <w:tabs>
          <w:tab w:val="num" w:pos="720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30D5F892">
        <w:rPr>
          <w:sz w:val="22"/>
          <w:szCs w:val="22"/>
          <w:lang w:val="uk-UA"/>
        </w:rPr>
        <w:t>Цінова пропозиції у формі </w:t>
      </w:r>
      <w:r w:rsidRPr="30D5F892">
        <w:rPr>
          <w:b/>
          <w:bCs/>
          <w:sz w:val="22"/>
          <w:szCs w:val="22"/>
          <w:lang w:val="uk-UA"/>
        </w:rPr>
        <w:t>Додатку №</w:t>
      </w:r>
      <w:r w:rsidR="63CBA059" w:rsidRPr="30D5F892">
        <w:rPr>
          <w:b/>
          <w:bCs/>
          <w:sz w:val="22"/>
          <w:szCs w:val="22"/>
          <w:lang w:val="uk-UA"/>
        </w:rPr>
        <w:t>3</w:t>
      </w:r>
      <w:r w:rsidRPr="30D5F892">
        <w:rPr>
          <w:sz w:val="22"/>
          <w:szCs w:val="22"/>
          <w:lang w:val="uk-UA"/>
        </w:rPr>
        <w:t>до цього Запиту; </w:t>
      </w:r>
    </w:p>
    <w:p w14:paraId="57BCF726" w14:textId="77C4D567" w:rsidR="00DA0DDF" w:rsidRPr="00DA0DDF" w:rsidRDefault="3D14FFE5" w:rsidP="30D5F892">
      <w:pPr>
        <w:numPr>
          <w:ilvl w:val="0"/>
          <w:numId w:val="9"/>
        </w:numPr>
        <w:tabs>
          <w:tab w:val="num" w:pos="720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57CB99D2">
        <w:rPr>
          <w:sz w:val="22"/>
          <w:szCs w:val="22"/>
          <w:lang w:val="uk-UA"/>
        </w:rPr>
        <w:t>Деталізація цінової пропозиції у формі </w:t>
      </w:r>
      <w:r w:rsidRPr="57CB99D2">
        <w:rPr>
          <w:b/>
          <w:bCs/>
          <w:sz w:val="22"/>
          <w:szCs w:val="22"/>
          <w:lang w:val="uk-UA"/>
        </w:rPr>
        <w:t>Додатку №</w:t>
      </w:r>
      <w:r w:rsidR="2973C051" w:rsidRPr="57CB99D2">
        <w:rPr>
          <w:b/>
          <w:bCs/>
          <w:sz w:val="22"/>
          <w:szCs w:val="22"/>
          <w:lang w:val="uk-UA"/>
        </w:rPr>
        <w:t>4</w:t>
      </w:r>
      <w:r w:rsidR="4B00F9C3" w:rsidRPr="57CB99D2">
        <w:rPr>
          <w:b/>
          <w:bCs/>
          <w:sz w:val="22"/>
          <w:szCs w:val="22"/>
          <w:lang w:val="uk-UA"/>
        </w:rPr>
        <w:t xml:space="preserve"> </w:t>
      </w:r>
      <w:r w:rsidRPr="57CB99D2">
        <w:rPr>
          <w:sz w:val="22"/>
          <w:szCs w:val="22"/>
          <w:lang w:val="uk-UA"/>
        </w:rPr>
        <w:t>до цього Запиту з переліком дезінфектантів, миючих засобів для чищення, які будуть використовуватись Учасником під час надання послуги;  </w:t>
      </w:r>
    </w:p>
    <w:p w14:paraId="07623EB5" w14:textId="77777777" w:rsidR="00DA0DDF" w:rsidRPr="00DA0DDF" w:rsidRDefault="00DA0DDF" w:rsidP="00DA0DDF">
      <w:pPr>
        <w:numPr>
          <w:ilvl w:val="0"/>
          <w:numId w:val="9"/>
        </w:numPr>
        <w:tabs>
          <w:tab w:val="num" w:pos="720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DA0DDF">
        <w:rPr>
          <w:sz w:val="22"/>
          <w:szCs w:val="22"/>
          <w:lang w:val="uk-UA"/>
        </w:rPr>
        <w:t>Документи, які підтверджують відповідність технічним та кваліфікаційним вимогам відповідно до </w:t>
      </w:r>
      <w:r w:rsidRPr="00DA0DDF">
        <w:rPr>
          <w:b/>
          <w:bCs/>
          <w:sz w:val="22"/>
          <w:szCs w:val="22"/>
          <w:lang w:val="uk-UA"/>
        </w:rPr>
        <w:t>РОЗДІЛУ II</w:t>
      </w:r>
      <w:r w:rsidRPr="00DA0DDF">
        <w:rPr>
          <w:sz w:val="22"/>
          <w:szCs w:val="22"/>
          <w:lang w:val="uk-UA"/>
        </w:rPr>
        <w:t> Запиту (Кваліфікаційні вимоги до Учасника); </w:t>
      </w:r>
    </w:p>
    <w:p w14:paraId="5F0C4752" w14:textId="77777777" w:rsidR="00DA0DDF" w:rsidRPr="00DA0DDF" w:rsidRDefault="00DA0DDF" w:rsidP="00DA0DDF">
      <w:pPr>
        <w:numPr>
          <w:ilvl w:val="0"/>
          <w:numId w:val="9"/>
        </w:numPr>
        <w:tabs>
          <w:tab w:val="num" w:pos="720"/>
        </w:tabs>
        <w:ind w:left="0" w:firstLine="357"/>
        <w:contextualSpacing/>
        <w:jc w:val="both"/>
        <w:rPr>
          <w:sz w:val="22"/>
          <w:szCs w:val="22"/>
          <w:lang w:val="uk-UA"/>
        </w:rPr>
      </w:pPr>
      <w:r w:rsidRPr="00DA0DDF">
        <w:rPr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 </w:t>
      </w:r>
    </w:p>
    <w:p w14:paraId="51701A1D" w14:textId="7518FD03" w:rsidR="005F47C8" w:rsidRPr="00E43961" w:rsidRDefault="005F47C8" w:rsidP="00DA0DDF">
      <w:pPr>
        <w:ind w:left="357"/>
        <w:contextualSpacing/>
        <w:jc w:val="both"/>
        <w:rPr>
          <w:sz w:val="22"/>
          <w:szCs w:val="22"/>
          <w:lang w:val="uk-UA"/>
        </w:rPr>
      </w:pPr>
    </w:p>
    <w:p w14:paraId="5E433C13" w14:textId="5C985FC9" w:rsidR="00F03751" w:rsidRPr="00E04A6C" w:rsidRDefault="6714CB0B" w:rsidP="214B7DD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30D5F892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="66DF36CE" w:rsidRPr="30D5F892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30D5F892">
        <w:rPr>
          <w:color w:val="000000" w:themeColor="text1"/>
          <w:sz w:val="22"/>
          <w:szCs w:val="22"/>
          <w:lang w:val="uk-UA" w:eastAsia="uk-UA"/>
        </w:rPr>
        <w:t xml:space="preserve"> до </w:t>
      </w:r>
      <w:r w:rsidR="66AA63DD" w:rsidRPr="30D5F892">
        <w:rPr>
          <w:color w:val="000000" w:themeColor="text1"/>
          <w:sz w:val="22"/>
          <w:szCs w:val="22"/>
          <w:lang w:eastAsia="uk-UA"/>
        </w:rPr>
        <w:t>18</w:t>
      </w:r>
      <w:r w:rsidR="66AA63DD" w:rsidRPr="30D5F892">
        <w:rPr>
          <w:color w:val="000000" w:themeColor="text1"/>
          <w:sz w:val="22"/>
          <w:szCs w:val="22"/>
          <w:lang w:val="uk-UA" w:eastAsia="uk-UA"/>
        </w:rPr>
        <w:t>:</w:t>
      </w:r>
      <w:r w:rsidR="66AA63DD" w:rsidRPr="30D5F892">
        <w:rPr>
          <w:color w:val="000000" w:themeColor="text1"/>
          <w:sz w:val="22"/>
          <w:szCs w:val="22"/>
          <w:lang w:eastAsia="uk-UA"/>
        </w:rPr>
        <w:t xml:space="preserve">00 </w:t>
      </w:r>
      <w:r w:rsidR="66AA63DD" w:rsidRPr="30D5F892">
        <w:rPr>
          <w:color w:val="000000" w:themeColor="text1"/>
          <w:sz w:val="22"/>
          <w:szCs w:val="22"/>
          <w:lang w:val="uk-UA" w:eastAsia="uk-UA"/>
        </w:rPr>
        <w:t>03</w:t>
      </w:r>
      <w:r w:rsidRPr="30D5F892">
        <w:rPr>
          <w:color w:val="000000" w:themeColor="text1"/>
          <w:sz w:val="22"/>
          <w:szCs w:val="22"/>
          <w:lang w:val="uk-UA" w:eastAsia="uk-UA"/>
        </w:rPr>
        <w:t>.</w:t>
      </w:r>
      <w:r w:rsidR="633321DB" w:rsidRPr="30D5F892">
        <w:rPr>
          <w:color w:val="000000" w:themeColor="text1"/>
          <w:sz w:val="22"/>
          <w:szCs w:val="22"/>
          <w:lang w:val="uk-UA" w:eastAsia="uk-UA"/>
        </w:rPr>
        <w:t>0</w:t>
      </w:r>
      <w:r w:rsidR="66AA63DD" w:rsidRPr="30D5F892">
        <w:rPr>
          <w:color w:val="000000" w:themeColor="text1"/>
          <w:sz w:val="22"/>
          <w:szCs w:val="22"/>
          <w:lang w:val="uk-UA" w:eastAsia="uk-UA"/>
        </w:rPr>
        <w:t>3</w:t>
      </w:r>
      <w:r w:rsidRPr="30D5F892">
        <w:rPr>
          <w:color w:val="000000" w:themeColor="text1"/>
          <w:sz w:val="22"/>
          <w:szCs w:val="22"/>
          <w:lang w:val="uk-UA" w:eastAsia="uk-UA"/>
        </w:rPr>
        <w:t>.202</w:t>
      </w:r>
      <w:r w:rsidR="633321DB" w:rsidRPr="30D5F892">
        <w:rPr>
          <w:color w:val="000000" w:themeColor="text1"/>
          <w:sz w:val="22"/>
          <w:szCs w:val="22"/>
          <w:lang w:val="uk-UA" w:eastAsia="uk-UA"/>
        </w:rPr>
        <w:t>6</w:t>
      </w:r>
      <w:r w:rsidRPr="30D5F892">
        <w:rPr>
          <w:color w:val="000000" w:themeColor="text1"/>
          <w:sz w:val="22"/>
          <w:szCs w:val="22"/>
          <w:lang w:val="uk-UA" w:eastAsia="uk-UA"/>
        </w:rPr>
        <w:t>р</w:t>
      </w:r>
      <w:r w:rsidRPr="30D5F892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Pr="30D5F892">
        <w:rPr>
          <w:color w:val="000000" w:themeColor="text1"/>
          <w:sz w:val="22"/>
          <w:szCs w:val="22"/>
          <w:lang w:val="uk-UA" w:eastAsia="uk-UA"/>
        </w:rPr>
        <w:t> </w:t>
      </w:r>
    </w:p>
    <w:p w14:paraId="54649286" w14:textId="77777777" w:rsidR="00D26CFC" w:rsidRPr="00E04A6C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643A8914" w:rsidR="00F03751" w:rsidRPr="00E04A6C" w:rsidRDefault="38F2A5AD" w:rsidP="214B7DD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28326AA7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28326AA7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="1A196AC0" w:rsidRPr="28326AA7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28326AA7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28326AA7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3C88D40D" w:rsidRPr="28326AA7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1825D943" w:rsidRPr="28326AA7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3C88D40D" w:rsidRPr="28326AA7">
        <w:rPr>
          <w:b/>
          <w:bCs/>
          <w:color w:val="000000" w:themeColor="text1"/>
          <w:sz w:val="22"/>
          <w:szCs w:val="22"/>
          <w:lang w:val="uk-UA" w:eastAsia="uk-UA"/>
        </w:rPr>
        <w:t>.</w:t>
      </w:r>
      <w:r w:rsidR="424C6369" w:rsidRPr="28326AA7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3C88D40D" w:rsidRPr="28326AA7">
        <w:rPr>
          <w:b/>
          <w:bCs/>
          <w:color w:val="000000" w:themeColor="text1"/>
          <w:sz w:val="22"/>
          <w:szCs w:val="22"/>
          <w:lang w:val="uk-UA" w:eastAsia="uk-UA"/>
        </w:rPr>
        <w:t>3</w:t>
      </w:r>
      <w:r w:rsidRPr="28326AA7">
        <w:rPr>
          <w:b/>
          <w:bCs/>
          <w:color w:val="000000" w:themeColor="text1"/>
          <w:sz w:val="22"/>
          <w:szCs w:val="22"/>
          <w:lang w:val="uk-UA" w:eastAsia="uk-UA"/>
        </w:rPr>
        <w:t>.202</w:t>
      </w:r>
      <w:r w:rsidR="424C6369" w:rsidRPr="28326AA7">
        <w:rPr>
          <w:b/>
          <w:bCs/>
          <w:color w:val="000000" w:themeColor="text1"/>
          <w:sz w:val="22"/>
          <w:szCs w:val="22"/>
          <w:lang w:val="uk-UA" w:eastAsia="uk-UA"/>
        </w:rPr>
        <w:t>6</w:t>
      </w:r>
      <w:r w:rsidRPr="28326AA7">
        <w:rPr>
          <w:b/>
          <w:bCs/>
          <w:color w:val="000000" w:themeColor="text1"/>
          <w:sz w:val="22"/>
          <w:szCs w:val="22"/>
          <w:lang w:val="uk-UA" w:eastAsia="uk-UA"/>
        </w:rPr>
        <w:t xml:space="preserve"> року до 18:00</w:t>
      </w:r>
      <w:r w:rsidRPr="28326AA7">
        <w:rPr>
          <w:color w:val="000000" w:themeColor="text1"/>
          <w:sz w:val="22"/>
          <w:szCs w:val="22"/>
          <w:lang w:val="uk-UA" w:eastAsia="uk-UA"/>
        </w:rPr>
        <w:t>. </w:t>
      </w:r>
    </w:p>
    <w:p w14:paraId="48AD8930" w14:textId="77777777" w:rsidR="00F03751" w:rsidRPr="00E04A6C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1FBF6C2F" w14:textId="77777777" w:rsidR="005E7911" w:rsidRDefault="003F16E7" w:rsidP="00CC0B16">
      <w:pPr>
        <w:ind w:firstLine="357"/>
        <w:jc w:val="both"/>
        <w:rPr>
          <w:sz w:val="22"/>
          <w:szCs w:val="22"/>
          <w:lang w:val="uk-UA"/>
        </w:rPr>
      </w:pPr>
      <w:r w:rsidRPr="00E43961">
        <w:rPr>
          <w:sz w:val="22"/>
          <w:szCs w:val="22"/>
          <w:lang w:val="uk-UA"/>
        </w:rPr>
        <w:t xml:space="preserve">Учасники, </w:t>
      </w:r>
      <w:r w:rsidR="000C75F4" w:rsidRPr="00E43961">
        <w:rPr>
          <w:sz w:val="22"/>
          <w:szCs w:val="22"/>
          <w:lang w:val="uk-UA"/>
        </w:rPr>
        <w:t>які</w:t>
      </w:r>
      <w:r w:rsidRPr="00E43961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E43961">
        <w:rPr>
          <w:sz w:val="22"/>
          <w:szCs w:val="22"/>
          <w:lang w:val="uk-UA"/>
        </w:rPr>
        <w:t>в</w:t>
      </w:r>
      <w:r w:rsidRPr="00E43961">
        <w:rPr>
          <w:sz w:val="22"/>
          <w:szCs w:val="22"/>
          <w:lang w:val="uk-UA"/>
        </w:rPr>
        <w:t xml:space="preserve"> конкурсі, в обов’язковому порядку </w:t>
      </w:r>
      <w:r w:rsidRPr="00E43961">
        <w:rPr>
          <w:b/>
          <w:bCs/>
          <w:sz w:val="22"/>
          <w:szCs w:val="22"/>
          <w:lang w:val="uk-UA"/>
        </w:rPr>
        <w:t>повинні зазначати предмет закупівлі в темі електронного листа при наданні своєї цінової пропозиції.</w:t>
      </w:r>
      <w:r w:rsidRPr="00E43961">
        <w:rPr>
          <w:sz w:val="22"/>
          <w:szCs w:val="22"/>
          <w:lang w:val="uk-UA"/>
        </w:rPr>
        <w:t xml:space="preserve"> </w:t>
      </w:r>
    </w:p>
    <w:p w14:paraId="4474DAD7" w14:textId="3EB4C55A" w:rsidR="003F16E7" w:rsidRPr="00E43961" w:rsidRDefault="003F16E7" w:rsidP="00CC0B16">
      <w:pPr>
        <w:ind w:firstLine="357"/>
        <w:jc w:val="both"/>
        <w:rPr>
          <w:sz w:val="22"/>
          <w:szCs w:val="22"/>
          <w:lang w:val="uk-UA" w:eastAsia="en-US"/>
        </w:rPr>
      </w:pPr>
      <w:r w:rsidRPr="005E7911">
        <w:rPr>
          <w:i/>
          <w:iCs/>
          <w:sz w:val="22"/>
          <w:szCs w:val="22"/>
          <w:lang w:val="uk-UA"/>
        </w:rPr>
        <w:t>Наприклад:</w:t>
      </w:r>
      <w:r w:rsidRPr="00E43961">
        <w:rPr>
          <w:sz w:val="22"/>
          <w:szCs w:val="22"/>
          <w:lang w:val="uk-UA"/>
        </w:rPr>
        <w:t xml:space="preserve"> </w:t>
      </w:r>
      <w:r w:rsidR="004A7165" w:rsidRPr="00B56E3B">
        <w:rPr>
          <w:b/>
          <w:color w:val="EE0000"/>
          <w:sz w:val="22"/>
          <w:szCs w:val="22"/>
          <w:lang w:val="uk-UA"/>
        </w:rPr>
        <w:t>№</w:t>
      </w:r>
      <w:r w:rsidR="008271F5" w:rsidRPr="00B56E3B">
        <w:rPr>
          <w:b/>
          <w:color w:val="EE0000"/>
          <w:sz w:val="22"/>
          <w:szCs w:val="22"/>
          <w:lang w:val="uk-UA"/>
        </w:rPr>
        <w:t>27</w:t>
      </w:r>
      <w:r w:rsidR="00DA0DDF">
        <w:rPr>
          <w:b/>
          <w:color w:val="EE0000"/>
          <w:sz w:val="22"/>
          <w:szCs w:val="22"/>
          <w:lang w:val="uk-UA"/>
        </w:rPr>
        <w:t>52</w:t>
      </w:r>
      <w:r w:rsidR="00DA0DDF">
        <w:rPr>
          <w:b/>
          <w:color w:val="EE0000"/>
          <w:sz w:val="22"/>
          <w:szCs w:val="22"/>
          <w:lang w:val="en-US"/>
        </w:rPr>
        <w:t>PB</w:t>
      </w:r>
      <w:r w:rsidR="000F3293">
        <w:rPr>
          <w:b/>
          <w:color w:val="EE0000"/>
          <w:sz w:val="22"/>
          <w:szCs w:val="22"/>
          <w:lang w:val="uk-UA"/>
        </w:rPr>
        <w:t>_</w:t>
      </w:r>
      <w:r w:rsidRPr="00B56E3B">
        <w:rPr>
          <w:b/>
          <w:color w:val="EE0000"/>
          <w:sz w:val="22"/>
          <w:szCs w:val="22"/>
          <w:lang w:val="uk-UA"/>
        </w:rPr>
        <w:t>Конкурс на місцеву закупівлю</w:t>
      </w:r>
      <w:r w:rsidRPr="00B56E3B">
        <w:rPr>
          <w:b/>
          <w:color w:val="EE0000"/>
          <w:lang w:val="uk-UA"/>
        </w:rPr>
        <w:t xml:space="preserve"> </w:t>
      </w:r>
      <w:r w:rsidR="00BB665E">
        <w:rPr>
          <w:b/>
          <w:color w:val="EE0000"/>
          <w:sz w:val="22"/>
          <w:szCs w:val="22"/>
          <w:lang w:val="uk-UA"/>
        </w:rPr>
        <w:t>послуг з прибирання приміщень м. Вінниця</w:t>
      </w:r>
      <w:r w:rsidR="00B56E3B">
        <w:rPr>
          <w:sz w:val="22"/>
          <w:szCs w:val="22"/>
          <w:lang w:val="uk-UA"/>
        </w:rPr>
        <w:t>.</w:t>
      </w:r>
    </w:p>
    <w:p w14:paraId="5811D234" w14:textId="77777777" w:rsidR="003F16E7" w:rsidRPr="00E43961" w:rsidRDefault="003F16E7" w:rsidP="00292CED">
      <w:pPr>
        <w:tabs>
          <w:tab w:val="num" w:pos="-5387"/>
        </w:tabs>
        <w:contextualSpacing/>
        <w:jc w:val="both"/>
        <w:rPr>
          <w:spacing w:val="-4"/>
          <w:sz w:val="22"/>
          <w:szCs w:val="22"/>
          <w:lang w:val="uk-UA"/>
        </w:rPr>
      </w:pPr>
    </w:p>
    <w:p w14:paraId="3465842B" w14:textId="77777777" w:rsidR="00BB665E" w:rsidRDefault="00BB665E" w:rsidP="00BB665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uk-UA" w:eastAsia="uk-UA"/>
        </w:rPr>
      </w:pPr>
      <w:r>
        <w:rPr>
          <w:rStyle w:val="normaltextrun"/>
          <w:b/>
          <w:bCs/>
          <w:sz w:val="22"/>
          <w:szCs w:val="22"/>
        </w:rPr>
        <w:t> V</w:t>
      </w:r>
      <w:r w:rsidRPr="00BB665E">
        <w:rPr>
          <w:rStyle w:val="normaltextrun"/>
          <w:b/>
          <w:bCs/>
          <w:sz w:val="22"/>
          <w:szCs w:val="22"/>
          <w:lang w:val="uk-UA"/>
        </w:rPr>
        <w:t>. Учасники при поданні</w:t>
      </w:r>
      <w:r>
        <w:rPr>
          <w:rStyle w:val="normaltextrun"/>
          <w:b/>
          <w:bCs/>
          <w:sz w:val="22"/>
          <w:szCs w:val="22"/>
        </w:rPr>
        <w:t> </w:t>
      </w:r>
      <w:r w:rsidRPr="00BB665E">
        <w:rPr>
          <w:rStyle w:val="normaltextrun"/>
          <w:b/>
          <w:bCs/>
          <w:sz w:val="22"/>
          <w:szCs w:val="22"/>
          <w:lang w:val="uk-UA"/>
        </w:rPr>
        <w:t>цінової</w:t>
      </w:r>
      <w:r>
        <w:rPr>
          <w:rStyle w:val="normaltextrun"/>
          <w:b/>
          <w:bCs/>
          <w:sz w:val="22"/>
          <w:szCs w:val="22"/>
        </w:rPr>
        <w:t> </w:t>
      </w:r>
      <w:r w:rsidRPr="00BB665E">
        <w:rPr>
          <w:rStyle w:val="normaltextrun"/>
          <w:b/>
          <w:bCs/>
          <w:sz w:val="22"/>
          <w:szCs w:val="22"/>
          <w:lang w:val="uk-UA"/>
        </w:rPr>
        <w:t>пропозиції повинні враховувати норми (врахуванням вважається факт подання</w:t>
      </w:r>
      <w:r>
        <w:rPr>
          <w:rStyle w:val="normaltextrun"/>
          <w:b/>
          <w:bCs/>
          <w:sz w:val="22"/>
          <w:szCs w:val="22"/>
        </w:rPr>
        <w:t> </w:t>
      </w:r>
      <w:r w:rsidRPr="00BB665E">
        <w:rPr>
          <w:rStyle w:val="normaltextrun"/>
          <w:b/>
          <w:bCs/>
          <w:sz w:val="22"/>
          <w:szCs w:val="22"/>
          <w:lang w:val="uk-UA"/>
        </w:rPr>
        <w:t>цінової</w:t>
      </w:r>
      <w:r>
        <w:rPr>
          <w:rStyle w:val="normaltextrun"/>
          <w:b/>
          <w:bCs/>
          <w:sz w:val="22"/>
          <w:szCs w:val="22"/>
        </w:rPr>
        <w:t> </w:t>
      </w:r>
      <w:r w:rsidRPr="00BB665E">
        <w:rPr>
          <w:rStyle w:val="normaltextrun"/>
          <w:b/>
          <w:bCs/>
          <w:sz w:val="22"/>
          <w:szCs w:val="22"/>
          <w:lang w:val="uk-UA"/>
        </w:rPr>
        <w:t>пропозиції, що учасник ознайомлений з даним нормами і їх не порушує, жодні окремі підтвердження не потрібно подавати):</w:t>
      </w:r>
      <w:r>
        <w:rPr>
          <w:rStyle w:val="eop"/>
          <w:sz w:val="22"/>
          <w:szCs w:val="22"/>
        </w:rPr>
        <w:t> </w:t>
      </w:r>
    </w:p>
    <w:p w14:paraId="358C3F89" w14:textId="5265418C" w:rsidR="00BB665E" w:rsidRDefault="00832C7F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Style w:val="eop"/>
          <w:sz w:val="22"/>
          <w:szCs w:val="22"/>
          <w:lang w:val="uk-UA"/>
        </w:rPr>
      </w:pPr>
      <w:r>
        <w:rPr>
          <w:rStyle w:val="normaltextrun"/>
          <w:sz w:val="22"/>
          <w:szCs w:val="22"/>
          <w:lang w:val="uk-UA"/>
        </w:rPr>
        <w:t xml:space="preserve">5.1. </w:t>
      </w:r>
      <w:r w:rsidR="00BB665E" w:rsidRPr="00BB665E">
        <w:rPr>
          <w:rStyle w:val="normaltextrun"/>
          <w:sz w:val="22"/>
          <w:szCs w:val="22"/>
          <w:lang w:val="uk-UA"/>
        </w:rPr>
        <w:t>Постанови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</w:t>
      </w:r>
      <w:r w:rsidR="00BB665E">
        <w:rPr>
          <w:rStyle w:val="normaltextrun"/>
          <w:sz w:val="22"/>
          <w:szCs w:val="22"/>
        </w:rPr>
        <w:t> </w:t>
      </w:r>
      <w:r w:rsidR="00BB665E" w:rsidRPr="00BB665E">
        <w:rPr>
          <w:rStyle w:val="normaltextrun"/>
          <w:sz w:val="22"/>
          <w:szCs w:val="22"/>
          <w:lang w:val="uk-UA"/>
        </w:rPr>
        <w:t>російська</w:t>
      </w:r>
      <w:r w:rsidR="00BB665E">
        <w:rPr>
          <w:rStyle w:val="normaltextrun"/>
          <w:sz w:val="22"/>
          <w:szCs w:val="22"/>
        </w:rPr>
        <w:t> </w:t>
      </w:r>
      <w:r w:rsidR="00BB665E" w:rsidRPr="00BB665E">
        <w:rPr>
          <w:rStyle w:val="normaltextrun"/>
          <w:sz w:val="22"/>
          <w:szCs w:val="22"/>
          <w:lang w:val="uk-UA"/>
        </w:rPr>
        <w:t xml:space="preserve">федерація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</w:t>
      </w:r>
      <w:r w:rsidR="00BB665E" w:rsidRPr="00944190">
        <w:rPr>
          <w:rStyle w:val="normaltextrun"/>
          <w:sz w:val="22"/>
          <w:szCs w:val="22"/>
          <w:lang w:val="uk-UA"/>
        </w:rPr>
        <w:t>України в митному режимі імпорту товарів з Російської Федерації;</w:t>
      </w:r>
      <w:r w:rsidR="00BB665E">
        <w:rPr>
          <w:rStyle w:val="normaltextrun"/>
          <w:sz w:val="22"/>
          <w:szCs w:val="22"/>
        </w:rPr>
        <w:t>    </w:t>
      </w:r>
      <w:r w:rsidR="00BB665E">
        <w:rPr>
          <w:rStyle w:val="eop"/>
          <w:sz w:val="22"/>
          <w:szCs w:val="22"/>
        </w:rPr>
        <w:t> </w:t>
      </w:r>
    </w:p>
    <w:p w14:paraId="4B1506B2" w14:textId="19A253CD" w:rsidR="00832C7F" w:rsidRPr="00832C7F" w:rsidRDefault="00832C7F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sz w:val="22"/>
          <w:szCs w:val="22"/>
          <w:lang w:val="uk-UA"/>
        </w:rPr>
      </w:pPr>
    </w:p>
    <w:p w14:paraId="606E4368" w14:textId="271A4077" w:rsidR="00BB665E" w:rsidRPr="00944190" w:rsidRDefault="00832C7F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sz w:val="22"/>
          <w:szCs w:val="22"/>
          <w:lang w:val="uk-UA"/>
        </w:rPr>
      </w:pPr>
      <w:r>
        <w:rPr>
          <w:rStyle w:val="normaltextrun"/>
          <w:sz w:val="22"/>
          <w:szCs w:val="22"/>
          <w:lang w:val="uk-UA"/>
        </w:rPr>
        <w:t xml:space="preserve">5.2. </w:t>
      </w:r>
      <w:r w:rsidR="00BB665E" w:rsidRPr="00944190">
        <w:rPr>
          <w:rStyle w:val="normaltextrun"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</w:t>
      </w:r>
      <w:r w:rsidR="00BB665E">
        <w:rPr>
          <w:rStyle w:val="normaltextrun"/>
          <w:sz w:val="22"/>
          <w:szCs w:val="22"/>
        </w:rPr>
        <w:t>VII</w:t>
      </w:r>
      <w:r w:rsidR="00BB665E" w:rsidRPr="00944190">
        <w:rPr>
          <w:rStyle w:val="normaltextrun"/>
          <w:sz w:val="22"/>
          <w:szCs w:val="22"/>
          <w:lang w:val="uk-UA"/>
        </w:rPr>
        <w:t xml:space="preserve">. А також враховувати, що в Україні забороняється здійснювати </w:t>
      </w:r>
      <w:r w:rsidR="00BB665E" w:rsidRPr="00944190">
        <w:rPr>
          <w:rStyle w:val="normaltextrun"/>
          <w:sz w:val="22"/>
          <w:szCs w:val="22"/>
          <w:lang w:val="uk-UA"/>
        </w:rPr>
        <w:lastRenderedPageBreak/>
        <w:t>закупівлі товарів, робіт і послуг у юридичних осіб — резидентів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російської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федерації /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республіки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білорусь</w:t>
      </w:r>
      <w:proofErr w:type="spellEnd"/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державної форми власності, юридичних осіб, створених та/або зареєстрованих відповідно до законодавства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російської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федерації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/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республіки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білорусь</w:t>
      </w:r>
      <w:proofErr w:type="spellEnd"/>
      <w:r w:rsidR="00BB665E" w:rsidRPr="00944190">
        <w:rPr>
          <w:rStyle w:val="normaltextrun"/>
          <w:sz w:val="22"/>
          <w:szCs w:val="22"/>
          <w:lang w:val="uk-UA"/>
        </w:rPr>
        <w:t>, та юридичних осіб, кінцевими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бенефіціарними</w:t>
      </w:r>
      <w:proofErr w:type="spellEnd"/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власниками (власниками) яких є резиденти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російської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федерації /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республіки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білорусь</w:t>
      </w:r>
      <w:proofErr w:type="spellEnd"/>
      <w:r w:rsidR="00BB665E" w:rsidRPr="00944190">
        <w:rPr>
          <w:rStyle w:val="normaltextrun"/>
          <w:sz w:val="22"/>
          <w:szCs w:val="22"/>
          <w:lang w:val="uk-UA"/>
        </w:rPr>
        <w:t>, та/або у фізичних осіб (фізичних осіб — підприємців) — резидентів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російської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федерації /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республіки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білорусь</w:t>
      </w:r>
      <w:proofErr w:type="spellEnd"/>
      <w:r w:rsidR="00BB665E" w:rsidRPr="00944190">
        <w:rPr>
          <w:rStyle w:val="normaltextrun"/>
          <w:sz w:val="22"/>
          <w:szCs w:val="22"/>
          <w:lang w:val="uk-UA"/>
        </w:rPr>
        <w:t>, а також закупівлі в інших суб’єктів господарювання, що здійснюють продаж товарів, робіт і послуг походженням з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російської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федерації /</w:t>
      </w:r>
      <w:r w:rsidR="00BB665E">
        <w:rPr>
          <w:rStyle w:val="normaltextrun"/>
          <w:sz w:val="22"/>
          <w:szCs w:val="22"/>
        </w:rPr>
        <w:t> </w:t>
      </w:r>
      <w:r w:rsidR="00BB665E" w:rsidRPr="00944190">
        <w:rPr>
          <w:rStyle w:val="normaltextrun"/>
          <w:sz w:val="22"/>
          <w:szCs w:val="22"/>
          <w:lang w:val="uk-UA"/>
        </w:rPr>
        <w:t>республіки</w:t>
      </w:r>
      <w:r w:rsidR="00BB665E">
        <w:rPr>
          <w:rStyle w:val="normaltextrun"/>
          <w:sz w:val="22"/>
          <w:szCs w:val="22"/>
        </w:rPr>
        <w:t> </w:t>
      </w:r>
      <w:proofErr w:type="spellStart"/>
      <w:r w:rsidR="00BB665E" w:rsidRPr="00944190">
        <w:rPr>
          <w:rStyle w:val="normaltextrun"/>
          <w:sz w:val="22"/>
          <w:szCs w:val="22"/>
          <w:lang w:val="uk-UA"/>
        </w:rPr>
        <w:t>білорусь</w:t>
      </w:r>
      <w:proofErr w:type="spellEnd"/>
      <w:r w:rsidR="00BB665E" w:rsidRPr="00944190">
        <w:rPr>
          <w:rStyle w:val="normaltextrun"/>
          <w:sz w:val="22"/>
          <w:szCs w:val="22"/>
          <w:lang w:val="uk-UA"/>
        </w:rPr>
        <w:t>.</w:t>
      </w:r>
      <w:r w:rsidR="00BB665E">
        <w:rPr>
          <w:rStyle w:val="eop"/>
          <w:sz w:val="22"/>
          <w:szCs w:val="22"/>
        </w:rPr>
        <w:t> </w:t>
      </w:r>
    </w:p>
    <w:p w14:paraId="011CE86B" w14:textId="5681892C" w:rsidR="00BB665E" w:rsidRDefault="00832C7F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uk-UA"/>
        </w:rPr>
        <w:t>5</w:t>
      </w:r>
      <w:r w:rsidR="00C73892">
        <w:rPr>
          <w:rStyle w:val="normaltextrun"/>
          <w:sz w:val="22"/>
          <w:szCs w:val="22"/>
          <w:lang w:val="uk-UA"/>
        </w:rPr>
        <w:t>.</w:t>
      </w:r>
      <w:r>
        <w:rPr>
          <w:rStyle w:val="normaltextrun"/>
          <w:sz w:val="22"/>
          <w:szCs w:val="22"/>
          <w:lang w:val="uk-UA"/>
        </w:rPr>
        <w:t>3</w:t>
      </w:r>
      <w:r w:rsidR="00C73892">
        <w:rPr>
          <w:rStyle w:val="normaltextrun"/>
          <w:sz w:val="22"/>
          <w:szCs w:val="22"/>
          <w:lang w:val="uk-UA"/>
        </w:rPr>
        <w:t>.</w:t>
      </w:r>
      <w:r>
        <w:rPr>
          <w:rStyle w:val="normaltextrun"/>
          <w:sz w:val="22"/>
          <w:szCs w:val="22"/>
          <w:lang w:val="uk-UA"/>
        </w:rPr>
        <w:t xml:space="preserve"> </w:t>
      </w:r>
      <w:r w:rsidR="00BB665E" w:rsidRPr="00FF73B0">
        <w:rPr>
          <w:rStyle w:val="normaltextrun"/>
          <w:sz w:val="22"/>
          <w:szCs w:val="22"/>
          <w:lang w:val="uk-UA"/>
        </w:rPr>
        <w:t>Факт подання</w:t>
      </w:r>
      <w:r w:rsidR="00BB665E">
        <w:rPr>
          <w:rStyle w:val="normaltextrun"/>
          <w:sz w:val="22"/>
          <w:szCs w:val="22"/>
        </w:rPr>
        <w:t> </w:t>
      </w:r>
      <w:r w:rsidR="00BB665E" w:rsidRPr="00FF73B0">
        <w:rPr>
          <w:rStyle w:val="normaltextrun"/>
          <w:sz w:val="22"/>
          <w:szCs w:val="22"/>
          <w:lang w:val="uk-UA"/>
        </w:rPr>
        <w:t>цінової</w:t>
      </w:r>
      <w:r w:rsidR="00BB665E">
        <w:rPr>
          <w:rStyle w:val="normaltextrun"/>
          <w:sz w:val="22"/>
          <w:szCs w:val="22"/>
        </w:rPr>
        <w:t> </w:t>
      </w:r>
      <w:r w:rsidR="00BB665E" w:rsidRPr="00FF73B0">
        <w:rPr>
          <w:rStyle w:val="normaltextrun"/>
          <w:sz w:val="22"/>
          <w:szCs w:val="22"/>
          <w:lang w:val="uk-UA"/>
        </w:rPr>
        <w:t>пропозиції</w:t>
      </w:r>
      <w:r w:rsidR="00BB665E">
        <w:rPr>
          <w:rStyle w:val="normaltextrun"/>
          <w:sz w:val="22"/>
          <w:szCs w:val="22"/>
        </w:rPr>
        <w:t> </w:t>
      </w:r>
      <w:r w:rsidR="00BB665E" w:rsidRPr="00FF73B0">
        <w:rPr>
          <w:rStyle w:val="normaltextrun"/>
          <w:sz w:val="22"/>
          <w:szCs w:val="22"/>
          <w:lang w:val="uk-UA"/>
        </w:rPr>
        <w:t>Учасником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BB665E">
        <w:rPr>
          <w:rStyle w:val="normaltextrun"/>
          <w:sz w:val="22"/>
          <w:szCs w:val="22"/>
        </w:rPr>
        <w:t>VI</w:t>
      </w:r>
      <w:r w:rsidR="00BB665E" w:rsidRPr="00FF73B0">
        <w:rPr>
          <w:rStyle w:val="normaltextrun"/>
          <w:sz w:val="22"/>
          <w:szCs w:val="22"/>
          <w:lang w:val="uk-UA"/>
        </w:rPr>
        <w:t xml:space="preserve">. </w:t>
      </w:r>
      <w:r w:rsidR="00BB665E">
        <w:rPr>
          <w:rStyle w:val="normaltextrun"/>
          <w:sz w:val="22"/>
          <w:szCs w:val="22"/>
        </w:rPr>
        <w:t xml:space="preserve">В </w:t>
      </w:r>
      <w:proofErr w:type="spellStart"/>
      <w:r w:rsidR="00BB665E">
        <w:rPr>
          <w:rStyle w:val="normaltextrun"/>
          <w:sz w:val="22"/>
          <w:szCs w:val="22"/>
        </w:rPr>
        <w:t>усіх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інших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випадках</w:t>
      </w:r>
      <w:proofErr w:type="spellEnd"/>
      <w:r w:rsidR="00BB665E">
        <w:rPr>
          <w:rStyle w:val="normaltextrun"/>
          <w:sz w:val="22"/>
          <w:szCs w:val="22"/>
        </w:rPr>
        <w:t xml:space="preserve">, факт </w:t>
      </w:r>
      <w:proofErr w:type="spellStart"/>
      <w:r w:rsidR="00BB665E">
        <w:rPr>
          <w:rStyle w:val="normaltextrun"/>
          <w:sz w:val="22"/>
          <w:szCs w:val="22"/>
        </w:rPr>
        <w:t>подання</w:t>
      </w:r>
      <w:proofErr w:type="spellEnd"/>
      <w:r w:rsidR="00BB665E">
        <w:rPr>
          <w:rStyle w:val="normaltextrun"/>
          <w:sz w:val="22"/>
          <w:szCs w:val="22"/>
        </w:rPr>
        <w:t> </w:t>
      </w:r>
      <w:proofErr w:type="spellStart"/>
      <w:r w:rsidR="00BB665E">
        <w:rPr>
          <w:rStyle w:val="normaltextrun"/>
          <w:sz w:val="22"/>
          <w:szCs w:val="22"/>
        </w:rPr>
        <w:t>цінової</w:t>
      </w:r>
      <w:proofErr w:type="spellEnd"/>
      <w:r w:rsidR="00BB665E">
        <w:rPr>
          <w:rStyle w:val="normaltextrun"/>
          <w:sz w:val="22"/>
          <w:szCs w:val="22"/>
        </w:rPr>
        <w:t> </w:t>
      </w:r>
      <w:proofErr w:type="spellStart"/>
      <w:r w:rsidR="00BB665E">
        <w:rPr>
          <w:rStyle w:val="normaltextrun"/>
          <w:sz w:val="22"/>
          <w:szCs w:val="22"/>
        </w:rPr>
        <w:t>пропозиції</w:t>
      </w:r>
      <w:proofErr w:type="spellEnd"/>
      <w:r w:rsidR="00BB665E">
        <w:rPr>
          <w:rStyle w:val="normaltextrun"/>
          <w:sz w:val="22"/>
          <w:szCs w:val="22"/>
        </w:rPr>
        <w:t> </w:t>
      </w:r>
      <w:proofErr w:type="spellStart"/>
      <w:r w:rsidR="00BB665E">
        <w:rPr>
          <w:rStyle w:val="normaltextrun"/>
          <w:sz w:val="22"/>
          <w:szCs w:val="22"/>
        </w:rPr>
        <w:t>Учасником</w:t>
      </w:r>
      <w:proofErr w:type="spellEnd"/>
      <w:r w:rsidR="00BB665E">
        <w:rPr>
          <w:rStyle w:val="normaltextrun"/>
          <w:sz w:val="22"/>
          <w:szCs w:val="22"/>
        </w:rPr>
        <w:t xml:space="preserve"> – </w:t>
      </w:r>
      <w:proofErr w:type="spellStart"/>
      <w:r w:rsidR="00BB665E">
        <w:rPr>
          <w:rStyle w:val="normaltextrun"/>
          <w:sz w:val="22"/>
          <w:szCs w:val="22"/>
        </w:rPr>
        <w:t>юридичною</w:t>
      </w:r>
      <w:proofErr w:type="spellEnd"/>
      <w:r w:rsidR="00BB665E">
        <w:rPr>
          <w:rStyle w:val="normaltextrun"/>
          <w:sz w:val="22"/>
          <w:szCs w:val="22"/>
        </w:rPr>
        <w:t xml:space="preserve"> особою, </w:t>
      </w:r>
      <w:proofErr w:type="spellStart"/>
      <w:r w:rsidR="00BB665E">
        <w:rPr>
          <w:rStyle w:val="normaltextrun"/>
          <w:sz w:val="22"/>
          <w:szCs w:val="22"/>
        </w:rPr>
        <w:t>що</w:t>
      </w:r>
      <w:proofErr w:type="spellEnd"/>
      <w:r w:rsidR="00BB665E">
        <w:rPr>
          <w:rStyle w:val="normaltextrun"/>
          <w:sz w:val="22"/>
          <w:szCs w:val="22"/>
        </w:rPr>
        <w:t xml:space="preserve"> є </w:t>
      </w:r>
      <w:proofErr w:type="spellStart"/>
      <w:r w:rsidR="00BB665E">
        <w:rPr>
          <w:rStyle w:val="normaltextrun"/>
          <w:sz w:val="22"/>
          <w:szCs w:val="22"/>
        </w:rPr>
        <w:t>розпорядником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персональних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даних</w:t>
      </w:r>
      <w:proofErr w:type="spellEnd"/>
      <w:r w:rsidR="00BB665E">
        <w:rPr>
          <w:rStyle w:val="normaltextrun"/>
          <w:sz w:val="22"/>
          <w:szCs w:val="22"/>
        </w:rPr>
        <w:t xml:space="preserve">, </w:t>
      </w:r>
      <w:proofErr w:type="spellStart"/>
      <w:r w:rsidR="00BB665E">
        <w:rPr>
          <w:rStyle w:val="normaltextrun"/>
          <w:sz w:val="22"/>
          <w:szCs w:val="22"/>
        </w:rPr>
        <w:t>вважається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підтвердженням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наявності</w:t>
      </w:r>
      <w:proofErr w:type="spellEnd"/>
      <w:r w:rsidR="00BB665E">
        <w:rPr>
          <w:rStyle w:val="normaltextrun"/>
          <w:sz w:val="22"/>
          <w:szCs w:val="22"/>
        </w:rPr>
        <w:t xml:space="preserve"> у </w:t>
      </w:r>
      <w:proofErr w:type="spellStart"/>
      <w:r w:rsidR="00BB665E">
        <w:rPr>
          <w:rStyle w:val="normaltextrun"/>
          <w:sz w:val="22"/>
          <w:szCs w:val="22"/>
        </w:rPr>
        <w:t>неї</w:t>
      </w:r>
      <w:proofErr w:type="spellEnd"/>
      <w:r w:rsidR="00BB665E">
        <w:rPr>
          <w:rStyle w:val="normaltextrun"/>
          <w:sz w:val="22"/>
          <w:szCs w:val="22"/>
        </w:rPr>
        <w:t xml:space="preserve"> права на </w:t>
      </w:r>
      <w:proofErr w:type="spellStart"/>
      <w:r w:rsidR="00BB665E">
        <w:rPr>
          <w:rStyle w:val="normaltextrun"/>
          <w:sz w:val="22"/>
          <w:szCs w:val="22"/>
        </w:rPr>
        <w:t>обробку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персональних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даних</w:t>
      </w:r>
      <w:proofErr w:type="spellEnd"/>
      <w:r w:rsidR="00BB665E">
        <w:rPr>
          <w:rStyle w:val="normaltextrun"/>
          <w:sz w:val="22"/>
          <w:szCs w:val="22"/>
        </w:rPr>
        <w:t xml:space="preserve">, а також </w:t>
      </w:r>
      <w:proofErr w:type="spellStart"/>
      <w:r w:rsidR="00BB665E">
        <w:rPr>
          <w:rStyle w:val="normaltextrun"/>
          <w:sz w:val="22"/>
          <w:szCs w:val="22"/>
        </w:rPr>
        <w:t>надання</w:t>
      </w:r>
      <w:proofErr w:type="spellEnd"/>
      <w:r w:rsidR="00BB665E">
        <w:rPr>
          <w:rStyle w:val="normaltextrun"/>
          <w:sz w:val="22"/>
          <w:szCs w:val="22"/>
        </w:rPr>
        <w:t xml:space="preserve"> такого права </w:t>
      </w:r>
      <w:proofErr w:type="spellStart"/>
      <w:r w:rsidR="00BB665E">
        <w:rPr>
          <w:rStyle w:val="normaltextrun"/>
          <w:sz w:val="22"/>
          <w:szCs w:val="22"/>
        </w:rPr>
        <w:t>замовнику</w:t>
      </w:r>
      <w:proofErr w:type="spellEnd"/>
      <w:r w:rsidR="00BB665E">
        <w:rPr>
          <w:rStyle w:val="normaltextrun"/>
          <w:sz w:val="22"/>
          <w:szCs w:val="22"/>
        </w:rPr>
        <w:t xml:space="preserve">, як </w:t>
      </w:r>
      <w:proofErr w:type="spellStart"/>
      <w:r w:rsidR="00BB665E">
        <w:rPr>
          <w:rStyle w:val="normaltextrun"/>
          <w:sz w:val="22"/>
          <w:szCs w:val="22"/>
        </w:rPr>
        <w:t>одержувачу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зазначених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персональних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даних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від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імені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суб’єкта</w:t>
      </w:r>
      <w:proofErr w:type="spellEnd"/>
      <w:r w:rsidR="00BB665E">
        <w:rPr>
          <w:rStyle w:val="normaltextrun"/>
          <w:sz w:val="22"/>
          <w:szCs w:val="22"/>
        </w:rPr>
        <w:t xml:space="preserve"> (</w:t>
      </w:r>
      <w:proofErr w:type="spellStart"/>
      <w:r w:rsidR="00BB665E">
        <w:rPr>
          <w:rStyle w:val="normaltextrun"/>
          <w:sz w:val="22"/>
          <w:szCs w:val="22"/>
        </w:rPr>
        <w:t>володільця</w:t>
      </w:r>
      <w:proofErr w:type="spellEnd"/>
      <w:r w:rsidR="00BB665E">
        <w:rPr>
          <w:rStyle w:val="normaltextrun"/>
          <w:sz w:val="22"/>
          <w:szCs w:val="22"/>
        </w:rPr>
        <w:t xml:space="preserve">). Таким чином, </w:t>
      </w:r>
      <w:proofErr w:type="spellStart"/>
      <w:r w:rsidR="00BB665E">
        <w:rPr>
          <w:rStyle w:val="normaltextrun"/>
          <w:sz w:val="22"/>
          <w:szCs w:val="22"/>
        </w:rPr>
        <w:t>відповідальність</w:t>
      </w:r>
      <w:proofErr w:type="spellEnd"/>
      <w:r w:rsidR="00BB665E">
        <w:rPr>
          <w:rStyle w:val="normaltextrun"/>
          <w:sz w:val="22"/>
          <w:szCs w:val="22"/>
        </w:rPr>
        <w:t xml:space="preserve"> за </w:t>
      </w:r>
      <w:proofErr w:type="spellStart"/>
      <w:r w:rsidR="00BB665E">
        <w:rPr>
          <w:rStyle w:val="normaltextrun"/>
          <w:sz w:val="22"/>
          <w:szCs w:val="22"/>
        </w:rPr>
        <w:t>неправомірну</w:t>
      </w:r>
      <w:proofErr w:type="spellEnd"/>
      <w:r w:rsidR="00BB665E">
        <w:rPr>
          <w:rStyle w:val="normaltextrun"/>
          <w:sz w:val="22"/>
          <w:szCs w:val="22"/>
        </w:rPr>
        <w:t xml:space="preserve"> передачу </w:t>
      </w:r>
      <w:proofErr w:type="spellStart"/>
      <w:r w:rsidR="00BB665E">
        <w:rPr>
          <w:rStyle w:val="normaltextrun"/>
          <w:sz w:val="22"/>
          <w:szCs w:val="22"/>
        </w:rPr>
        <w:t>замовнику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персональних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даних</w:t>
      </w:r>
      <w:proofErr w:type="spellEnd"/>
      <w:r w:rsidR="00BB665E">
        <w:rPr>
          <w:rStyle w:val="normaltextrun"/>
          <w:sz w:val="22"/>
          <w:szCs w:val="22"/>
        </w:rPr>
        <w:t xml:space="preserve">, а також </w:t>
      </w:r>
      <w:proofErr w:type="spellStart"/>
      <w:r w:rsidR="00BB665E">
        <w:rPr>
          <w:rStyle w:val="normaltextrun"/>
          <w:sz w:val="22"/>
          <w:szCs w:val="22"/>
        </w:rPr>
        <w:t>їх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обробку</w:t>
      </w:r>
      <w:proofErr w:type="spellEnd"/>
      <w:r w:rsidR="00BB665E">
        <w:rPr>
          <w:rStyle w:val="normaltextrun"/>
          <w:sz w:val="22"/>
          <w:szCs w:val="22"/>
        </w:rPr>
        <w:t xml:space="preserve">, </w:t>
      </w:r>
      <w:proofErr w:type="spellStart"/>
      <w:r w:rsidR="00BB665E">
        <w:rPr>
          <w:rStyle w:val="normaltextrun"/>
          <w:sz w:val="22"/>
          <w:szCs w:val="22"/>
        </w:rPr>
        <w:t>несе</w:t>
      </w:r>
      <w:proofErr w:type="spellEnd"/>
      <w:r w:rsidR="00BB665E">
        <w:rPr>
          <w:rStyle w:val="normaltextrun"/>
          <w:sz w:val="22"/>
          <w:szCs w:val="22"/>
        </w:rPr>
        <w:t xml:space="preserve"> </w:t>
      </w:r>
      <w:proofErr w:type="spellStart"/>
      <w:r w:rsidR="00BB665E">
        <w:rPr>
          <w:rStyle w:val="normaltextrun"/>
          <w:sz w:val="22"/>
          <w:szCs w:val="22"/>
        </w:rPr>
        <w:t>виключно</w:t>
      </w:r>
      <w:proofErr w:type="spellEnd"/>
      <w:r w:rsidR="00BB665E">
        <w:rPr>
          <w:rStyle w:val="normaltextrun"/>
          <w:sz w:val="22"/>
          <w:szCs w:val="22"/>
        </w:rPr>
        <w:t> </w:t>
      </w:r>
      <w:proofErr w:type="spellStart"/>
      <w:r w:rsidR="00BB665E">
        <w:rPr>
          <w:rStyle w:val="normaltextrun"/>
          <w:sz w:val="22"/>
          <w:szCs w:val="22"/>
        </w:rPr>
        <w:t>Учасник</w:t>
      </w:r>
      <w:proofErr w:type="spellEnd"/>
      <w:r w:rsidR="00BB665E">
        <w:rPr>
          <w:rStyle w:val="normaltextrun"/>
          <w:sz w:val="22"/>
          <w:szCs w:val="22"/>
        </w:rPr>
        <w:t xml:space="preserve">, </w:t>
      </w:r>
      <w:proofErr w:type="spellStart"/>
      <w:r w:rsidR="00BB665E">
        <w:rPr>
          <w:rStyle w:val="normaltextrun"/>
          <w:sz w:val="22"/>
          <w:szCs w:val="22"/>
        </w:rPr>
        <w:t>що</w:t>
      </w:r>
      <w:proofErr w:type="spellEnd"/>
      <w:r w:rsidR="00BB665E">
        <w:rPr>
          <w:rStyle w:val="normaltextrun"/>
          <w:sz w:val="22"/>
          <w:szCs w:val="22"/>
        </w:rPr>
        <w:t xml:space="preserve"> подав </w:t>
      </w:r>
      <w:proofErr w:type="spellStart"/>
      <w:r w:rsidR="00BB665E">
        <w:rPr>
          <w:rStyle w:val="normaltextrun"/>
          <w:sz w:val="22"/>
          <w:szCs w:val="22"/>
        </w:rPr>
        <w:t>цінову</w:t>
      </w:r>
      <w:proofErr w:type="spellEnd"/>
      <w:r w:rsidR="00BB665E">
        <w:rPr>
          <w:rStyle w:val="normaltextrun"/>
          <w:sz w:val="22"/>
          <w:szCs w:val="22"/>
        </w:rPr>
        <w:t> </w:t>
      </w:r>
      <w:proofErr w:type="spellStart"/>
      <w:r w:rsidR="00BB665E">
        <w:rPr>
          <w:rStyle w:val="normaltextrun"/>
          <w:sz w:val="22"/>
          <w:szCs w:val="22"/>
        </w:rPr>
        <w:t>пропозицію</w:t>
      </w:r>
      <w:proofErr w:type="spellEnd"/>
      <w:r w:rsidR="00BB665E">
        <w:rPr>
          <w:rStyle w:val="normaltextrun"/>
          <w:sz w:val="22"/>
          <w:szCs w:val="22"/>
        </w:rPr>
        <w:t>.</w:t>
      </w:r>
      <w:r w:rsidR="00BB665E">
        <w:rPr>
          <w:rStyle w:val="eop"/>
          <w:sz w:val="22"/>
          <w:szCs w:val="22"/>
        </w:rPr>
        <w:t> </w:t>
      </w:r>
    </w:p>
    <w:p w14:paraId="4D0CF91B" w14:textId="77777777" w:rsidR="00BB665E" w:rsidRDefault="00BB665E" w:rsidP="00C73892">
      <w:pPr>
        <w:pStyle w:val="paragraph"/>
        <w:tabs>
          <w:tab w:val="num" w:pos="142"/>
        </w:tabs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5BD6F68" w14:textId="77777777" w:rsidR="00BB665E" w:rsidRDefault="00BB665E" w:rsidP="00C73892">
      <w:pPr>
        <w:pStyle w:val="paragraph"/>
        <w:tabs>
          <w:tab w:val="num" w:pos="142"/>
        </w:tabs>
        <w:spacing w:before="0" w:beforeAutospacing="0" w:after="0" w:afterAutospacing="0"/>
        <w:ind w:firstLine="14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  <w:lang w:val="en-US"/>
        </w:rPr>
        <w:t>VI</w:t>
      </w:r>
      <w:r>
        <w:rPr>
          <w:rStyle w:val="normaltextrun"/>
          <w:b/>
          <w:bCs/>
          <w:sz w:val="22"/>
          <w:szCs w:val="22"/>
        </w:rPr>
        <w:t>. </w:t>
      </w:r>
      <w:proofErr w:type="spellStart"/>
      <w:r>
        <w:rPr>
          <w:rStyle w:val="normaltextrun"/>
          <w:b/>
          <w:bCs/>
          <w:sz w:val="22"/>
          <w:szCs w:val="22"/>
        </w:rPr>
        <w:t>Підписанням</w:t>
      </w:r>
      <w:proofErr w:type="spellEnd"/>
      <w:r>
        <w:rPr>
          <w:rStyle w:val="normaltextrun"/>
          <w:b/>
          <w:bCs/>
          <w:sz w:val="22"/>
          <w:szCs w:val="22"/>
        </w:rPr>
        <w:t xml:space="preserve"> та </w:t>
      </w:r>
      <w:proofErr w:type="spellStart"/>
      <w:r>
        <w:rPr>
          <w:rStyle w:val="normaltextrun"/>
          <w:b/>
          <w:bCs/>
          <w:sz w:val="22"/>
          <w:szCs w:val="22"/>
        </w:rPr>
        <w:t>поданням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своєї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proofErr w:type="spellStart"/>
      <w:r>
        <w:rPr>
          <w:rStyle w:val="normaltextrun"/>
          <w:b/>
          <w:bCs/>
          <w:sz w:val="22"/>
          <w:szCs w:val="22"/>
        </w:rPr>
        <w:t>цінової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proofErr w:type="spellStart"/>
      <w:r>
        <w:rPr>
          <w:rStyle w:val="normaltextrun"/>
          <w:b/>
          <w:bCs/>
          <w:sz w:val="22"/>
          <w:szCs w:val="22"/>
        </w:rPr>
        <w:t>пропозиції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учасник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погоджується</w:t>
      </w:r>
      <w:proofErr w:type="spellEnd"/>
      <w:r>
        <w:rPr>
          <w:rStyle w:val="normaltextrun"/>
          <w:b/>
          <w:bCs/>
          <w:sz w:val="22"/>
          <w:szCs w:val="22"/>
        </w:rPr>
        <w:t xml:space="preserve"> з </w:t>
      </w:r>
      <w:proofErr w:type="spellStart"/>
      <w:r>
        <w:rPr>
          <w:rStyle w:val="normaltextrun"/>
          <w:b/>
          <w:bCs/>
          <w:sz w:val="22"/>
          <w:szCs w:val="22"/>
        </w:rPr>
        <w:t>наступним</w:t>
      </w:r>
      <w:proofErr w:type="spellEnd"/>
      <w:r>
        <w:rPr>
          <w:rStyle w:val="normaltextrun"/>
          <w:b/>
          <w:bCs/>
          <w:sz w:val="22"/>
          <w:szCs w:val="22"/>
        </w:rPr>
        <w:t>:</w:t>
      </w:r>
      <w:r>
        <w:rPr>
          <w:rStyle w:val="eop"/>
          <w:sz w:val="22"/>
          <w:szCs w:val="22"/>
        </w:rPr>
        <w:t> </w:t>
      </w:r>
    </w:p>
    <w:p w14:paraId="4F67AB9E" w14:textId="3B237506" w:rsidR="00BB665E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Участь у </w:t>
      </w:r>
      <w:proofErr w:type="spellStart"/>
      <w:r>
        <w:rPr>
          <w:rStyle w:val="normaltextrun"/>
          <w:sz w:val="22"/>
          <w:szCs w:val="22"/>
        </w:rPr>
        <w:t>наданні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послуг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proofErr w:type="gramStart"/>
      <w:r>
        <w:rPr>
          <w:rStyle w:val="normaltextrun"/>
          <w:sz w:val="22"/>
          <w:szCs w:val="22"/>
        </w:rPr>
        <w:t>виконанні</w:t>
      </w:r>
      <w:proofErr w:type="spellEnd"/>
      <w:r>
        <w:rPr>
          <w:rStyle w:val="normaltextrun"/>
          <w:sz w:val="22"/>
          <w:szCs w:val="22"/>
        </w:rPr>
        <w:t xml:space="preserve">  </w:t>
      </w:r>
      <w:proofErr w:type="spellStart"/>
      <w:r>
        <w:rPr>
          <w:rStyle w:val="normaltextrun"/>
          <w:sz w:val="22"/>
          <w:szCs w:val="22"/>
        </w:rPr>
        <w:t>робіт</w:t>
      </w:r>
      <w:proofErr w:type="spellEnd"/>
      <w:proofErr w:type="gram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пов'язаними</w:t>
      </w:r>
      <w:proofErr w:type="spellEnd"/>
      <w:r>
        <w:rPr>
          <w:rStyle w:val="normaltextrun"/>
          <w:sz w:val="22"/>
          <w:szCs w:val="22"/>
        </w:rPr>
        <w:t xml:space="preserve"> особами 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ж </w:t>
      </w:r>
      <w:proofErr w:type="spellStart"/>
      <w:r>
        <w:rPr>
          <w:rStyle w:val="normaltextrun"/>
          <w:sz w:val="22"/>
          <w:szCs w:val="22"/>
        </w:rPr>
        <w:t>змова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учасників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місцевої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товарів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забороняється</w:t>
      </w:r>
      <w:proofErr w:type="spellEnd"/>
      <w:r>
        <w:rPr>
          <w:rStyle w:val="normaltextrun"/>
          <w:sz w:val="22"/>
          <w:szCs w:val="22"/>
        </w:rPr>
        <w:t xml:space="preserve">. У </w:t>
      </w:r>
      <w:proofErr w:type="spellStart"/>
      <w:r>
        <w:rPr>
          <w:rStyle w:val="normaltextrun"/>
          <w:sz w:val="22"/>
          <w:szCs w:val="22"/>
        </w:rPr>
        <w:t>разі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виявлення</w:t>
      </w:r>
      <w:proofErr w:type="spellEnd"/>
      <w:r>
        <w:rPr>
          <w:rStyle w:val="normaltextrun"/>
          <w:sz w:val="22"/>
          <w:szCs w:val="22"/>
        </w:rPr>
        <w:t xml:space="preserve"> таких </w:t>
      </w:r>
      <w:proofErr w:type="spellStart"/>
      <w:r>
        <w:rPr>
          <w:rStyle w:val="normaltextrun"/>
          <w:sz w:val="22"/>
          <w:szCs w:val="22"/>
        </w:rPr>
        <w:t>фактів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результати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буде </w:t>
      </w:r>
      <w:proofErr w:type="spellStart"/>
      <w:r>
        <w:rPr>
          <w:rStyle w:val="normaltextrun"/>
          <w:sz w:val="22"/>
          <w:szCs w:val="22"/>
        </w:rPr>
        <w:t>відмінено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Договір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відповідним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Постачальником</w:t>
      </w:r>
      <w:proofErr w:type="spellEnd"/>
      <w:r>
        <w:rPr>
          <w:rStyle w:val="normaltextrun"/>
          <w:sz w:val="22"/>
          <w:szCs w:val="22"/>
        </w:rPr>
        <w:t xml:space="preserve"> буде </w:t>
      </w:r>
      <w:proofErr w:type="spellStart"/>
      <w:r>
        <w:rPr>
          <w:rStyle w:val="normaltextrun"/>
          <w:sz w:val="22"/>
          <w:szCs w:val="22"/>
        </w:rPr>
        <w:t>достроково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розірвано</w:t>
      </w:r>
      <w:proofErr w:type="spellEnd"/>
      <w:r>
        <w:rPr>
          <w:rStyle w:val="normaltextrun"/>
          <w:sz w:val="22"/>
          <w:szCs w:val="22"/>
        </w:rPr>
        <w:t xml:space="preserve"> в </w:t>
      </w:r>
      <w:proofErr w:type="spellStart"/>
      <w:r>
        <w:rPr>
          <w:rStyle w:val="normaltextrun"/>
          <w:sz w:val="22"/>
          <w:szCs w:val="22"/>
        </w:rPr>
        <w:t>односторонньому</w:t>
      </w:r>
      <w:proofErr w:type="spellEnd"/>
      <w:r>
        <w:rPr>
          <w:rStyle w:val="normaltextrun"/>
          <w:sz w:val="22"/>
          <w:szCs w:val="22"/>
        </w:rPr>
        <w:t xml:space="preserve"> порядку з </w:t>
      </w:r>
      <w:proofErr w:type="spellStart"/>
      <w:r>
        <w:rPr>
          <w:rStyle w:val="normaltextrun"/>
          <w:sz w:val="22"/>
          <w:szCs w:val="22"/>
        </w:rPr>
        <w:t>поверненням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всього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отриманого</w:t>
      </w:r>
      <w:proofErr w:type="spellEnd"/>
      <w:r>
        <w:rPr>
          <w:rStyle w:val="normaltextrun"/>
          <w:sz w:val="22"/>
          <w:szCs w:val="22"/>
        </w:rPr>
        <w:t xml:space="preserve"> таким </w:t>
      </w:r>
      <w:proofErr w:type="spellStart"/>
      <w:r>
        <w:rPr>
          <w:rStyle w:val="normaltextrun"/>
          <w:sz w:val="22"/>
          <w:szCs w:val="22"/>
        </w:rPr>
        <w:t>Постачальником</w:t>
      </w:r>
      <w:proofErr w:type="spellEnd"/>
      <w:r>
        <w:rPr>
          <w:rStyle w:val="normaltextrun"/>
          <w:sz w:val="22"/>
          <w:szCs w:val="22"/>
        </w:rPr>
        <w:t xml:space="preserve"> за Договором та </w:t>
      </w:r>
      <w:proofErr w:type="spellStart"/>
      <w:r>
        <w:rPr>
          <w:rStyle w:val="normaltextrun"/>
          <w:sz w:val="22"/>
          <w:szCs w:val="22"/>
        </w:rPr>
        <w:t>відшкодуванням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збитків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завданих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Замовнику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572FA723" w14:textId="2C8B37FF" w:rsidR="00BB665E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Пропозиція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може</w:t>
      </w:r>
      <w:proofErr w:type="spellEnd"/>
      <w:r>
        <w:rPr>
          <w:rStyle w:val="normaltextrun"/>
          <w:sz w:val="22"/>
          <w:szCs w:val="22"/>
        </w:rPr>
        <w:t xml:space="preserve"> бути </w:t>
      </w:r>
      <w:proofErr w:type="spellStart"/>
      <w:r>
        <w:rPr>
          <w:rStyle w:val="normaltextrun"/>
          <w:sz w:val="22"/>
          <w:szCs w:val="22"/>
        </w:rPr>
        <w:t>відхилена</w:t>
      </w:r>
      <w:proofErr w:type="spellEnd"/>
      <w:r>
        <w:rPr>
          <w:rStyle w:val="normaltextrun"/>
          <w:sz w:val="22"/>
          <w:szCs w:val="22"/>
        </w:rPr>
        <w:t>, та/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Договір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може</w:t>
      </w:r>
      <w:proofErr w:type="spellEnd"/>
      <w:r>
        <w:rPr>
          <w:rStyle w:val="normaltextrun"/>
          <w:sz w:val="22"/>
          <w:szCs w:val="22"/>
        </w:rPr>
        <w:t xml:space="preserve"> бути </w:t>
      </w:r>
      <w:proofErr w:type="spellStart"/>
      <w:r>
        <w:rPr>
          <w:rStyle w:val="normaltextrun"/>
          <w:sz w:val="22"/>
          <w:szCs w:val="22"/>
        </w:rPr>
        <w:t>розірваний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якщо</w:t>
      </w:r>
      <w:proofErr w:type="spellEnd"/>
      <w:r>
        <w:rPr>
          <w:rStyle w:val="normaltextrun"/>
          <w:sz w:val="22"/>
          <w:szCs w:val="22"/>
        </w:rPr>
        <w:t xml:space="preserve"> є будь-</w:t>
      </w:r>
      <w:proofErr w:type="spellStart"/>
      <w:r>
        <w:rPr>
          <w:rStyle w:val="normaltextrun"/>
          <w:sz w:val="22"/>
          <w:szCs w:val="22"/>
        </w:rPr>
        <w:t>які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докази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що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підписання</w:t>
      </w:r>
      <w:proofErr w:type="spellEnd"/>
      <w:r>
        <w:rPr>
          <w:rStyle w:val="normaltextrun"/>
          <w:sz w:val="22"/>
          <w:szCs w:val="22"/>
        </w:rPr>
        <w:t xml:space="preserve"> Договору 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виконання</w:t>
      </w:r>
      <w:proofErr w:type="spellEnd"/>
      <w:r>
        <w:rPr>
          <w:rStyle w:val="normaltextrun"/>
          <w:sz w:val="22"/>
          <w:szCs w:val="22"/>
        </w:rPr>
        <w:t xml:space="preserve"> Договору </w:t>
      </w:r>
      <w:proofErr w:type="spellStart"/>
      <w:r>
        <w:rPr>
          <w:rStyle w:val="normaltextrun"/>
          <w:sz w:val="22"/>
          <w:szCs w:val="22"/>
        </w:rPr>
        <w:t>включають</w:t>
      </w:r>
      <w:proofErr w:type="spellEnd"/>
      <w:r>
        <w:rPr>
          <w:rStyle w:val="normaltextrun"/>
          <w:sz w:val="22"/>
          <w:szCs w:val="22"/>
        </w:rPr>
        <w:t xml:space="preserve"> в себе </w:t>
      </w:r>
      <w:proofErr w:type="spellStart"/>
      <w:r>
        <w:rPr>
          <w:rStyle w:val="normaltextrun"/>
          <w:sz w:val="22"/>
          <w:szCs w:val="22"/>
        </w:rPr>
        <w:t>хабарництво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будь-</w:t>
      </w:r>
      <w:proofErr w:type="spellStart"/>
      <w:r>
        <w:rPr>
          <w:rStyle w:val="normaltextrun"/>
          <w:sz w:val="22"/>
          <w:szCs w:val="22"/>
        </w:rPr>
        <w:t>які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інші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незаконні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дії</w:t>
      </w:r>
      <w:proofErr w:type="spellEnd"/>
      <w:r>
        <w:rPr>
          <w:rStyle w:val="normaltextrun"/>
          <w:sz w:val="22"/>
          <w:szCs w:val="22"/>
        </w:rPr>
        <w:t>. </w:t>
      </w:r>
      <w:r>
        <w:rPr>
          <w:rStyle w:val="eop"/>
          <w:sz w:val="22"/>
          <w:szCs w:val="22"/>
        </w:rPr>
        <w:t> </w:t>
      </w:r>
    </w:p>
    <w:p w14:paraId="5A2BC247" w14:textId="04CCAC2C" w:rsidR="00BB665E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За </w:t>
      </w:r>
      <w:proofErr w:type="spellStart"/>
      <w:r>
        <w:rPr>
          <w:rStyle w:val="normaltextrun"/>
          <w:sz w:val="22"/>
          <w:szCs w:val="22"/>
        </w:rPr>
        <w:t>підроблення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документів</w:t>
      </w:r>
      <w:proofErr w:type="spellEnd"/>
      <w:r>
        <w:rPr>
          <w:rStyle w:val="normaltextrun"/>
          <w:sz w:val="22"/>
          <w:szCs w:val="22"/>
        </w:rPr>
        <w:t xml:space="preserve">, печаток, </w:t>
      </w:r>
      <w:proofErr w:type="spellStart"/>
      <w:r>
        <w:rPr>
          <w:rStyle w:val="normaltextrun"/>
          <w:sz w:val="22"/>
          <w:szCs w:val="22"/>
        </w:rPr>
        <w:t>штампів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бланків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чи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використання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підроблених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документів</w:t>
      </w:r>
      <w:proofErr w:type="spellEnd"/>
      <w:r>
        <w:rPr>
          <w:rStyle w:val="normaltextrun"/>
          <w:sz w:val="22"/>
          <w:szCs w:val="22"/>
        </w:rPr>
        <w:t xml:space="preserve">, печаток, </w:t>
      </w:r>
      <w:proofErr w:type="spellStart"/>
      <w:r>
        <w:rPr>
          <w:rStyle w:val="normaltextrun"/>
          <w:sz w:val="22"/>
          <w:szCs w:val="22"/>
        </w:rPr>
        <w:t>штампів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Учасник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кримінальну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відповідальність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згідно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законодавства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України</w:t>
      </w:r>
      <w:proofErr w:type="spellEnd"/>
      <w:r>
        <w:rPr>
          <w:rStyle w:val="normaltextrun"/>
          <w:sz w:val="22"/>
          <w:szCs w:val="22"/>
        </w:rPr>
        <w:t>. </w:t>
      </w:r>
      <w:r>
        <w:rPr>
          <w:rStyle w:val="eop"/>
          <w:sz w:val="22"/>
          <w:szCs w:val="22"/>
        </w:rPr>
        <w:t> </w:t>
      </w:r>
    </w:p>
    <w:p w14:paraId="5BC91274" w14:textId="20BF1332" w:rsidR="00BB665E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Учасник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самостійно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одержує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всі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необхідні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документи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пов’язані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поданням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, та </w:t>
      </w:r>
      <w:proofErr w:type="spellStart"/>
      <w:r>
        <w:rPr>
          <w:rStyle w:val="normaltextrun"/>
          <w:sz w:val="22"/>
          <w:szCs w:val="22"/>
        </w:rPr>
        <w:t>несе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всі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витрати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їх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отримання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  </w:t>
      </w:r>
      <w:r>
        <w:rPr>
          <w:rStyle w:val="eop"/>
          <w:sz w:val="22"/>
          <w:szCs w:val="22"/>
        </w:rPr>
        <w:t> </w:t>
      </w:r>
    </w:p>
    <w:p w14:paraId="4BD5E539" w14:textId="20A2722D" w:rsidR="00BB665E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 xml:space="preserve">На </w:t>
      </w:r>
      <w:proofErr w:type="spellStart"/>
      <w:r>
        <w:rPr>
          <w:rStyle w:val="normaltextrun"/>
          <w:sz w:val="22"/>
          <w:szCs w:val="22"/>
        </w:rPr>
        <w:t>Учасника</w:t>
      </w:r>
      <w:proofErr w:type="spellEnd"/>
      <w:r>
        <w:rPr>
          <w:rStyle w:val="normaltextrun"/>
          <w:sz w:val="22"/>
          <w:szCs w:val="22"/>
        </w:rPr>
        <w:t xml:space="preserve"> (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посадових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осіб</w:t>
      </w:r>
      <w:proofErr w:type="spellEnd"/>
      <w:r>
        <w:rPr>
          <w:rStyle w:val="normaltextrun"/>
          <w:sz w:val="22"/>
          <w:szCs w:val="22"/>
        </w:rPr>
        <w:t xml:space="preserve">) не </w:t>
      </w:r>
      <w:proofErr w:type="spellStart"/>
      <w:r>
        <w:rPr>
          <w:rStyle w:val="normaltextrun"/>
          <w:sz w:val="22"/>
          <w:szCs w:val="22"/>
        </w:rPr>
        <w:t>поширюється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дія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економічних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Санкцій</w:t>
      </w:r>
      <w:proofErr w:type="spellEnd"/>
      <w:r>
        <w:rPr>
          <w:rStyle w:val="normaltextrun"/>
          <w:sz w:val="22"/>
          <w:szCs w:val="22"/>
        </w:rPr>
        <w:t>*.</w:t>
      </w:r>
      <w:r>
        <w:rPr>
          <w:rStyle w:val="eop"/>
          <w:sz w:val="22"/>
          <w:szCs w:val="22"/>
        </w:rPr>
        <w:t> </w:t>
      </w:r>
    </w:p>
    <w:p w14:paraId="67C7A9ED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Санкції</w:t>
      </w:r>
      <w:proofErr w:type="spellEnd"/>
      <w:r>
        <w:rPr>
          <w:rStyle w:val="normaltextrun"/>
          <w:sz w:val="22"/>
          <w:szCs w:val="22"/>
        </w:rPr>
        <w:t xml:space="preserve">* - </w:t>
      </w:r>
      <w:proofErr w:type="spellStart"/>
      <w:proofErr w:type="gramStart"/>
      <w:r>
        <w:rPr>
          <w:rStyle w:val="normaltextrun"/>
          <w:sz w:val="22"/>
          <w:szCs w:val="22"/>
        </w:rPr>
        <w:t>Санкції</w:t>
      </w:r>
      <w:proofErr w:type="spellEnd"/>
      <w:proofErr w:type="gramEnd"/>
      <w:r>
        <w:rPr>
          <w:rStyle w:val="normaltextrun"/>
          <w:sz w:val="22"/>
          <w:szCs w:val="22"/>
        </w:rPr>
        <w:t xml:space="preserve"> Ради </w:t>
      </w:r>
      <w:proofErr w:type="spellStart"/>
      <w:r>
        <w:rPr>
          <w:rStyle w:val="normaltextrun"/>
          <w:sz w:val="22"/>
          <w:szCs w:val="22"/>
        </w:rPr>
        <w:t>безпеки</w:t>
      </w:r>
      <w:proofErr w:type="spellEnd"/>
      <w:r>
        <w:rPr>
          <w:rStyle w:val="normaltextrun"/>
          <w:sz w:val="22"/>
          <w:szCs w:val="22"/>
        </w:rPr>
        <w:t xml:space="preserve"> ООН, </w:t>
      </w:r>
      <w:proofErr w:type="spellStart"/>
      <w:r>
        <w:rPr>
          <w:rStyle w:val="normaltextrun"/>
          <w:sz w:val="22"/>
          <w:szCs w:val="22"/>
        </w:rPr>
        <w:t>Відділу</w:t>
      </w:r>
      <w:proofErr w:type="spellEnd"/>
      <w:r>
        <w:rPr>
          <w:rStyle w:val="normaltextrun"/>
          <w:sz w:val="22"/>
          <w:szCs w:val="22"/>
        </w:rPr>
        <w:t xml:space="preserve"> з контролю за </w:t>
      </w:r>
      <w:proofErr w:type="spellStart"/>
      <w:r>
        <w:rPr>
          <w:rStyle w:val="normaltextrun"/>
          <w:sz w:val="22"/>
          <w:szCs w:val="22"/>
        </w:rPr>
        <w:t>іноземними</w:t>
      </w:r>
      <w:proofErr w:type="spellEnd"/>
      <w:r>
        <w:rPr>
          <w:rStyle w:val="normaltextrun"/>
          <w:sz w:val="22"/>
          <w:szCs w:val="22"/>
        </w:rPr>
        <w:t xml:space="preserve"> активами Державного казначейства США, Департаменту </w:t>
      </w:r>
      <w:proofErr w:type="spellStart"/>
      <w:r>
        <w:rPr>
          <w:rStyle w:val="normaltextrun"/>
          <w:sz w:val="22"/>
          <w:szCs w:val="22"/>
        </w:rPr>
        <w:t>торгівлі</w:t>
      </w:r>
      <w:proofErr w:type="spellEnd"/>
      <w:r>
        <w:rPr>
          <w:rStyle w:val="normaltextrun"/>
          <w:sz w:val="22"/>
          <w:szCs w:val="22"/>
        </w:rPr>
        <w:t xml:space="preserve"> Бюро </w:t>
      </w:r>
      <w:proofErr w:type="spellStart"/>
      <w:r>
        <w:rPr>
          <w:rStyle w:val="normaltextrun"/>
          <w:sz w:val="22"/>
          <w:szCs w:val="22"/>
        </w:rPr>
        <w:t>промисловості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безпеки</w:t>
      </w:r>
      <w:proofErr w:type="spellEnd"/>
      <w:r>
        <w:rPr>
          <w:rStyle w:val="normaltextrun"/>
          <w:sz w:val="22"/>
          <w:szCs w:val="22"/>
        </w:rPr>
        <w:t xml:space="preserve"> США, Державного департаменту США, </w:t>
      </w:r>
      <w:proofErr w:type="spellStart"/>
      <w:r>
        <w:rPr>
          <w:rStyle w:val="normaltextrun"/>
          <w:sz w:val="22"/>
          <w:szCs w:val="22"/>
        </w:rPr>
        <w:t>Європейського</w:t>
      </w:r>
      <w:proofErr w:type="spellEnd"/>
      <w:r>
        <w:rPr>
          <w:rStyle w:val="normaltextrun"/>
          <w:sz w:val="22"/>
          <w:szCs w:val="22"/>
        </w:rPr>
        <w:t xml:space="preserve"> Союзу, </w:t>
      </w:r>
      <w:proofErr w:type="spellStart"/>
      <w:r>
        <w:rPr>
          <w:rStyle w:val="normaltextrun"/>
          <w:sz w:val="22"/>
          <w:szCs w:val="22"/>
        </w:rPr>
        <w:t>України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Великобританії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будь-</w:t>
      </w:r>
      <w:proofErr w:type="spellStart"/>
      <w:r>
        <w:rPr>
          <w:rStyle w:val="normaltextrun"/>
          <w:sz w:val="22"/>
          <w:szCs w:val="22"/>
        </w:rPr>
        <w:t>якої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іншої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країни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чи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організації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рішення</w:t>
      </w:r>
      <w:proofErr w:type="spellEnd"/>
      <w:r>
        <w:rPr>
          <w:rStyle w:val="normaltextrun"/>
          <w:sz w:val="22"/>
          <w:szCs w:val="22"/>
        </w:rPr>
        <w:t xml:space="preserve"> і </w:t>
      </w:r>
      <w:proofErr w:type="spellStart"/>
      <w:r>
        <w:rPr>
          <w:rStyle w:val="normaltextrun"/>
          <w:sz w:val="22"/>
          <w:szCs w:val="22"/>
        </w:rPr>
        <w:t>акти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якої</w:t>
      </w:r>
      <w:proofErr w:type="spellEnd"/>
      <w:r>
        <w:rPr>
          <w:rStyle w:val="normaltextrun"/>
          <w:sz w:val="22"/>
          <w:szCs w:val="22"/>
        </w:rPr>
        <w:t xml:space="preserve"> є </w:t>
      </w:r>
      <w:proofErr w:type="spellStart"/>
      <w:r>
        <w:rPr>
          <w:rStyle w:val="normaltextrun"/>
          <w:sz w:val="22"/>
          <w:szCs w:val="22"/>
        </w:rPr>
        <w:t>юридично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обов'язковими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71CECA5A" w14:textId="3BF81E21" w:rsidR="00BB665E" w:rsidRPr="00C73892" w:rsidRDefault="00BB665E" w:rsidP="00C73892">
      <w:pPr>
        <w:pStyle w:val="paragraph"/>
        <w:numPr>
          <w:ilvl w:val="1"/>
          <w:numId w:val="33"/>
        </w:numPr>
        <w:spacing w:before="0" w:beforeAutospacing="0" w:after="0" w:afterAutospacing="0"/>
        <w:ind w:left="0" w:firstLine="142"/>
        <w:jc w:val="both"/>
        <w:textAlignment w:val="baseline"/>
        <w:rPr>
          <w:sz w:val="22"/>
          <w:szCs w:val="22"/>
          <w:lang w:val="uk-UA"/>
        </w:rPr>
      </w:pPr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Учасника</w:t>
      </w:r>
      <w:proofErr w:type="spellEnd"/>
      <w:r>
        <w:rPr>
          <w:rStyle w:val="normaltextrun"/>
          <w:sz w:val="22"/>
          <w:szCs w:val="22"/>
        </w:rPr>
        <w:t xml:space="preserve"> (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посадових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осіб</w:t>
      </w:r>
      <w:proofErr w:type="spellEnd"/>
      <w:r>
        <w:rPr>
          <w:rStyle w:val="normaltextrun"/>
          <w:sz w:val="22"/>
          <w:szCs w:val="22"/>
        </w:rPr>
        <w:t>) не включено до:</w:t>
      </w:r>
      <w:r>
        <w:rPr>
          <w:rStyle w:val="eop"/>
          <w:sz w:val="22"/>
          <w:szCs w:val="22"/>
        </w:rPr>
        <w:t> </w:t>
      </w:r>
    </w:p>
    <w:p w14:paraId="2535D60F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</w:t>
      </w:r>
      <w:proofErr w:type="spellEnd"/>
      <w:r>
        <w:rPr>
          <w:rStyle w:val="normaltextrun"/>
          <w:sz w:val="22"/>
          <w:szCs w:val="22"/>
        </w:rPr>
        <w:t xml:space="preserve"> РНБО (Ради </w:t>
      </w:r>
      <w:proofErr w:type="spellStart"/>
      <w:r>
        <w:rPr>
          <w:rStyle w:val="normaltextrun"/>
          <w:sz w:val="22"/>
          <w:szCs w:val="22"/>
        </w:rPr>
        <w:t>національної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безпеки</w:t>
      </w:r>
      <w:proofErr w:type="spellEnd"/>
      <w:r>
        <w:rPr>
          <w:rStyle w:val="normaltextrun"/>
          <w:sz w:val="22"/>
          <w:szCs w:val="22"/>
        </w:rPr>
        <w:t xml:space="preserve"> і оборони </w:t>
      </w:r>
      <w:proofErr w:type="spellStart"/>
      <w:r>
        <w:rPr>
          <w:rStyle w:val="normaltextrun"/>
          <w:sz w:val="22"/>
          <w:szCs w:val="22"/>
        </w:rPr>
        <w:t>України</w:t>
      </w:r>
      <w:proofErr w:type="spellEnd"/>
      <w:r>
        <w:rPr>
          <w:rStyle w:val="normaltextrun"/>
          <w:sz w:val="22"/>
          <w:szCs w:val="22"/>
        </w:rPr>
        <w:t>);</w:t>
      </w:r>
      <w:r>
        <w:rPr>
          <w:rStyle w:val="eop"/>
          <w:sz w:val="22"/>
          <w:szCs w:val="22"/>
        </w:rPr>
        <w:t> </w:t>
      </w:r>
    </w:p>
    <w:p w14:paraId="1D61BE90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 xml:space="preserve"> списку </w:t>
      </w:r>
      <w:proofErr w:type="spellStart"/>
      <w:r>
        <w:rPr>
          <w:rStyle w:val="normaltextrun"/>
          <w:sz w:val="22"/>
          <w:szCs w:val="22"/>
        </w:rPr>
        <w:t>Міністерства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Фінансів</w:t>
      </w:r>
      <w:proofErr w:type="spellEnd"/>
      <w:r>
        <w:rPr>
          <w:rStyle w:val="normaltextrun"/>
          <w:sz w:val="22"/>
          <w:szCs w:val="22"/>
        </w:rPr>
        <w:t xml:space="preserve"> США (OFAC);</w:t>
      </w:r>
      <w:r>
        <w:rPr>
          <w:rStyle w:val="eop"/>
          <w:sz w:val="22"/>
          <w:szCs w:val="22"/>
        </w:rPr>
        <w:t> </w:t>
      </w:r>
    </w:p>
    <w:p w14:paraId="49D86E3B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 xml:space="preserve"> списку </w:t>
      </w:r>
      <w:proofErr w:type="spellStart"/>
      <w:r>
        <w:rPr>
          <w:rStyle w:val="normaltextrun"/>
          <w:sz w:val="22"/>
          <w:szCs w:val="22"/>
        </w:rPr>
        <w:t>Канади</w:t>
      </w:r>
      <w:proofErr w:type="spellEnd"/>
      <w:r>
        <w:rPr>
          <w:rStyle w:val="normaltextrun"/>
          <w:sz w:val="22"/>
          <w:szCs w:val="22"/>
        </w:rPr>
        <w:t>;</w:t>
      </w:r>
      <w:r>
        <w:rPr>
          <w:rStyle w:val="eop"/>
          <w:sz w:val="22"/>
          <w:szCs w:val="22"/>
        </w:rPr>
        <w:t> </w:t>
      </w:r>
    </w:p>
    <w:p w14:paraId="0F09B80F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> списку ЄС;</w:t>
      </w:r>
      <w:r>
        <w:rPr>
          <w:rStyle w:val="eop"/>
          <w:sz w:val="22"/>
          <w:szCs w:val="22"/>
        </w:rPr>
        <w:t> </w:t>
      </w:r>
    </w:p>
    <w:p w14:paraId="02E6DD23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Зведеного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 xml:space="preserve"> списку </w:t>
      </w:r>
      <w:proofErr w:type="spellStart"/>
      <w:r>
        <w:rPr>
          <w:rStyle w:val="normaltextrun"/>
          <w:sz w:val="22"/>
          <w:szCs w:val="22"/>
        </w:rPr>
        <w:t>Австралії</w:t>
      </w:r>
      <w:proofErr w:type="spellEnd"/>
      <w:r>
        <w:rPr>
          <w:rStyle w:val="normaltextrun"/>
          <w:sz w:val="22"/>
          <w:szCs w:val="22"/>
        </w:rPr>
        <w:t>;</w:t>
      </w:r>
      <w:r>
        <w:rPr>
          <w:rStyle w:val="eop"/>
          <w:sz w:val="22"/>
          <w:szCs w:val="22"/>
        </w:rPr>
        <w:t> </w:t>
      </w:r>
    </w:p>
    <w:p w14:paraId="6DBE3857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 xml:space="preserve"> списку </w:t>
      </w:r>
      <w:proofErr w:type="spellStart"/>
      <w:r>
        <w:rPr>
          <w:rStyle w:val="normaltextrun"/>
          <w:sz w:val="22"/>
          <w:szCs w:val="22"/>
        </w:rPr>
        <w:t>Великобританії</w:t>
      </w:r>
      <w:proofErr w:type="spellEnd"/>
      <w:r>
        <w:rPr>
          <w:rStyle w:val="normaltextrun"/>
          <w:sz w:val="22"/>
          <w:szCs w:val="22"/>
        </w:rPr>
        <w:t>;</w:t>
      </w:r>
      <w:r>
        <w:rPr>
          <w:rStyle w:val="eop"/>
          <w:sz w:val="22"/>
          <w:szCs w:val="22"/>
        </w:rPr>
        <w:t> </w:t>
      </w:r>
    </w:p>
    <w:p w14:paraId="35845D64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Санкційного</w:t>
      </w:r>
      <w:proofErr w:type="spellEnd"/>
      <w:r>
        <w:rPr>
          <w:rStyle w:val="normaltextrun"/>
          <w:sz w:val="22"/>
          <w:szCs w:val="22"/>
        </w:rPr>
        <w:t xml:space="preserve"> списку </w:t>
      </w:r>
      <w:proofErr w:type="spellStart"/>
      <w:r>
        <w:rPr>
          <w:rStyle w:val="normaltextrun"/>
          <w:sz w:val="22"/>
          <w:szCs w:val="22"/>
        </w:rPr>
        <w:t>Японії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проти</w:t>
      </w:r>
      <w:proofErr w:type="spellEnd"/>
      <w:r>
        <w:rPr>
          <w:rStyle w:val="normaltextrun"/>
          <w:sz w:val="22"/>
          <w:szCs w:val="22"/>
        </w:rPr>
        <w:t xml:space="preserve"> РФ у </w:t>
      </w:r>
      <w:proofErr w:type="spellStart"/>
      <w:r>
        <w:rPr>
          <w:rStyle w:val="normaltextrun"/>
          <w:sz w:val="22"/>
          <w:szCs w:val="22"/>
        </w:rPr>
        <w:t>зв'язку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подіями</w:t>
      </w:r>
      <w:proofErr w:type="spellEnd"/>
      <w:r>
        <w:rPr>
          <w:rStyle w:val="normaltextrun"/>
          <w:sz w:val="22"/>
          <w:szCs w:val="22"/>
        </w:rPr>
        <w:t xml:space="preserve"> в </w:t>
      </w:r>
      <w:proofErr w:type="spellStart"/>
      <w:r>
        <w:rPr>
          <w:rStyle w:val="normaltextrun"/>
          <w:sz w:val="22"/>
          <w:szCs w:val="22"/>
        </w:rPr>
        <w:t>Україні</w:t>
      </w:r>
      <w:proofErr w:type="spellEnd"/>
      <w:r>
        <w:rPr>
          <w:rStyle w:val="normaltextrun"/>
          <w:sz w:val="22"/>
          <w:szCs w:val="22"/>
        </w:rPr>
        <w:t>;</w:t>
      </w:r>
      <w:r>
        <w:rPr>
          <w:rStyle w:val="eop"/>
          <w:sz w:val="22"/>
          <w:szCs w:val="22"/>
        </w:rPr>
        <w:t> </w:t>
      </w:r>
    </w:p>
    <w:p w14:paraId="31FF9295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Санкційних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списків</w:t>
      </w:r>
      <w:proofErr w:type="spellEnd"/>
      <w:r>
        <w:rPr>
          <w:rStyle w:val="normaltextrun"/>
          <w:sz w:val="22"/>
          <w:szCs w:val="22"/>
        </w:rPr>
        <w:t xml:space="preserve"> Бюро </w:t>
      </w:r>
      <w:proofErr w:type="spellStart"/>
      <w:r>
        <w:rPr>
          <w:rStyle w:val="normaltextrun"/>
          <w:sz w:val="22"/>
          <w:szCs w:val="22"/>
        </w:rPr>
        <w:t>промисловості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безпеки</w:t>
      </w:r>
      <w:proofErr w:type="spellEnd"/>
      <w:r>
        <w:rPr>
          <w:rStyle w:val="normaltextrun"/>
          <w:sz w:val="22"/>
          <w:szCs w:val="22"/>
        </w:rPr>
        <w:t xml:space="preserve"> (BIS) </w:t>
      </w:r>
      <w:proofErr w:type="spellStart"/>
      <w:r>
        <w:rPr>
          <w:rStyle w:val="normaltextrun"/>
          <w:sz w:val="22"/>
          <w:szCs w:val="22"/>
        </w:rPr>
        <w:t>Міністерства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торгівлі</w:t>
      </w:r>
      <w:proofErr w:type="spellEnd"/>
      <w:r>
        <w:rPr>
          <w:rStyle w:val="normaltextrun"/>
          <w:sz w:val="22"/>
          <w:szCs w:val="22"/>
        </w:rPr>
        <w:t xml:space="preserve"> США.</w:t>
      </w:r>
      <w:r>
        <w:rPr>
          <w:rStyle w:val="eop"/>
          <w:sz w:val="22"/>
          <w:szCs w:val="22"/>
        </w:rPr>
        <w:t> </w:t>
      </w:r>
    </w:p>
    <w:p w14:paraId="34A71C05" w14:textId="24590BD4" w:rsidR="00BB665E" w:rsidRDefault="00BB665E" w:rsidP="00C73892">
      <w:pPr>
        <w:pStyle w:val="paragraph"/>
        <w:spacing w:before="0" w:beforeAutospacing="0" w:after="0" w:afterAutospacing="0"/>
        <w:ind w:firstLine="142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6.7. </w:t>
      </w:r>
      <w:proofErr w:type="spellStart"/>
      <w:r>
        <w:rPr>
          <w:rStyle w:val="normaltextrun"/>
          <w:sz w:val="22"/>
          <w:szCs w:val="22"/>
        </w:rPr>
        <w:t>Учасники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погоджуються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підтверджують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що</w:t>
      </w:r>
      <w:proofErr w:type="spellEnd"/>
      <w:r>
        <w:rPr>
          <w:rStyle w:val="normaltextrun"/>
          <w:sz w:val="22"/>
          <w:szCs w:val="22"/>
        </w:rPr>
        <w:t xml:space="preserve"> в </w:t>
      </w:r>
      <w:proofErr w:type="spellStart"/>
      <w:r>
        <w:rPr>
          <w:rStyle w:val="normaltextrun"/>
          <w:sz w:val="22"/>
          <w:szCs w:val="22"/>
        </w:rPr>
        <w:t>Товаристві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діють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політики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доступні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офіційному</w:t>
      </w:r>
      <w:proofErr w:type="spellEnd"/>
      <w:r>
        <w:rPr>
          <w:rStyle w:val="normaltextrun"/>
          <w:sz w:val="22"/>
          <w:szCs w:val="22"/>
        </w:rPr>
        <w:t xml:space="preserve"> веб-</w:t>
      </w:r>
      <w:proofErr w:type="spellStart"/>
      <w:r>
        <w:rPr>
          <w:rStyle w:val="normaltextrun"/>
          <w:sz w:val="22"/>
          <w:szCs w:val="22"/>
        </w:rPr>
        <w:t>сайті</w:t>
      </w:r>
      <w:proofErr w:type="spellEnd"/>
      <w:r w:rsidR="00C73892">
        <w:rPr>
          <w:rStyle w:val="normaltextrun"/>
          <w:sz w:val="22"/>
          <w:szCs w:val="22"/>
          <w:lang w:val="uk-UA"/>
        </w:rPr>
        <w:t xml:space="preserve"> Т</w:t>
      </w:r>
      <w:r>
        <w:rPr>
          <w:rStyle w:val="normaltextrun"/>
          <w:sz w:val="22"/>
          <w:szCs w:val="22"/>
        </w:rPr>
        <w:t>овариства 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tgtFrame="_blank" w:history="1">
        <w:r>
          <w:rPr>
            <w:rStyle w:val="normaltextrun"/>
            <w:color w:val="0000FF"/>
            <w:sz w:val="22"/>
            <w:szCs w:val="22"/>
            <w:u w:val="single"/>
          </w:rPr>
          <w:t>https://redcross.org.ua</w:t>
        </w:r>
      </w:hyperlink>
      <w:r>
        <w:rPr>
          <w:rStyle w:val="normaltextrun"/>
          <w:sz w:val="22"/>
          <w:szCs w:val="22"/>
        </w:rPr>
        <w:t>.  Посилання на відповідні положення зазначених політик є обов'язковими для включення </w:t>
      </w:r>
      <w:proofErr w:type="gramStart"/>
      <w:r>
        <w:rPr>
          <w:rStyle w:val="normaltextrun"/>
          <w:sz w:val="22"/>
          <w:szCs w:val="22"/>
        </w:rPr>
        <w:t>в договори</w:t>
      </w:r>
      <w:proofErr w:type="gram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09EAC702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0EE14D61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  <w:lang w:val="en-US"/>
        </w:rPr>
        <w:t>VII</w:t>
      </w:r>
      <w:r>
        <w:rPr>
          <w:rStyle w:val="normaltextrun"/>
          <w:b/>
          <w:bCs/>
          <w:sz w:val="22"/>
          <w:szCs w:val="22"/>
        </w:rPr>
        <w:t xml:space="preserve">. Методика </w:t>
      </w:r>
      <w:proofErr w:type="spellStart"/>
      <w:r>
        <w:rPr>
          <w:rStyle w:val="normaltextrun"/>
          <w:b/>
          <w:bCs/>
          <w:sz w:val="22"/>
          <w:szCs w:val="22"/>
        </w:rPr>
        <w:t>обрання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переможця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процедури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місцевої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закупівлі</w:t>
      </w:r>
      <w:proofErr w:type="spellEnd"/>
      <w:r>
        <w:rPr>
          <w:rStyle w:val="normaltextrun"/>
          <w:b/>
          <w:bCs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746237CF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Спочатку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серед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поданих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цінових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пропозицій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відбираються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відповідають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технічним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кваліфікаційним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іншим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вимогам</w:t>
      </w:r>
      <w:proofErr w:type="spellEnd"/>
      <w:r>
        <w:rPr>
          <w:rStyle w:val="normaltextrun"/>
          <w:sz w:val="22"/>
          <w:szCs w:val="22"/>
        </w:rPr>
        <w:t xml:space="preserve"> до предмета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постачальника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містяться</w:t>
      </w:r>
      <w:proofErr w:type="spellEnd"/>
      <w:r>
        <w:rPr>
          <w:rStyle w:val="normaltextrun"/>
          <w:sz w:val="22"/>
          <w:szCs w:val="22"/>
        </w:rPr>
        <w:t xml:space="preserve"> у </w:t>
      </w:r>
      <w:proofErr w:type="spellStart"/>
      <w:r>
        <w:rPr>
          <w:rStyle w:val="normaltextrun"/>
          <w:sz w:val="22"/>
          <w:szCs w:val="22"/>
        </w:rPr>
        <w:t>цьому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Запиті</w:t>
      </w:r>
      <w:proofErr w:type="spellEnd"/>
      <w:r>
        <w:rPr>
          <w:rStyle w:val="normaltextrun"/>
          <w:sz w:val="22"/>
          <w:szCs w:val="22"/>
        </w:rPr>
        <w:t xml:space="preserve">. З </w:t>
      </w:r>
      <w:proofErr w:type="spellStart"/>
      <w:r>
        <w:rPr>
          <w:rStyle w:val="normaltextrun"/>
          <w:sz w:val="22"/>
          <w:szCs w:val="22"/>
        </w:rPr>
        <w:t>відібраних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обирається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пропозиція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найнижчою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ціною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постачальник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виконавець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який</w:t>
      </w:r>
      <w:proofErr w:type="spellEnd"/>
      <w:r>
        <w:rPr>
          <w:rStyle w:val="normaltextrun"/>
          <w:sz w:val="22"/>
          <w:szCs w:val="22"/>
        </w:rPr>
        <w:t xml:space="preserve"> подав </w:t>
      </w:r>
      <w:proofErr w:type="spellStart"/>
      <w:r>
        <w:rPr>
          <w:rStyle w:val="normaltextrun"/>
          <w:sz w:val="22"/>
          <w:szCs w:val="22"/>
        </w:rPr>
        <w:t>таку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пропозицію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оголошується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переможцем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процедури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місцевої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>. </w:t>
      </w:r>
      <w:proofErr w:type="spellStart"/>
      <w:r>
        <w:rPr>
          <w:rStyle w:val="normaltextrun"/>
          <w:sz w:val="22"/>
          <w:szCs w:val="22"/>
        </w:rPr>
        <w:t>Визначення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даної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процедури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відбудеться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протягом</w:t>
      </w:r>
      <w:proofErr w:type="spellEnd"/>
      <w:r>
        <w:rPr>
          <w:rStyle w:val="normaltextrun"/>
          <w:sz w:val="22"/>
          <w:szCs w:val="22"/>
        </w:rPr>
        <w:t xml:space="preserve"> 10 </w:t>
      </w:r>
      <w:proofErr w:type="spellStart"/>
      <w:r>
        <w:rPr>
          <w:rStyle w:val="normaltextrun"/>
          <w:sz w:val="22"/>
          <w:szCs w:val="22"/>
        </w:rPr>
        <w:t>робочих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днів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дати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розгляду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пропозицій</w:t>
      </w:r>
      <w:proofErr w:type="spellEnd"/>
      <w:r>
        <w:rPr>
          <w:rStyle w:val="normaltextrun"/>
          <w:sz w:val="22"/>
          <w:szCs w:val="22"/>
        </w:rPr>
        <w:t xml:space="preserve">. </w:t>
      </w:r>
      <w:proofErr w:type="spellStart"/>
      <w:r>
        <w:rPr>
          <w:rStyle w:val="normaltextrun"/>
          <w:sz w:val="22"/>
          <w:szCs w:val="22"/>
        </w:rPr>
        <w:t>Результати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процедури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буде </w:t>
      </w:r>
      <w:proofErr w:type="spellStart"/>
      <w:r>
        <w:rPr>
          <w:rStyle w:val="normaltextrun"/>
          <w:sz w:val="22"/>
          <w:szCs w:val="22"/>
        </w:rPr>
        <w:t>повідомлено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всім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учасникам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протягом</w:t>
      </w:r>
      <w:proofErr w:type="spellEnd"/>
      <w:r>
        <w:rPr>
          <w:rStyle w:val="normaltextrun"/>
          <w:sz w:val="22"/>
          <w:szCs w:val="22"/>
        </w:rPr>
        <w:t> 2 (</w:t>
      </w:r>
      <w:proofErr w:type="spellStart"/>
      <w:r>
        <w:rPr>
          <w:rStyle w:val="normaltextrun"/>
          <w:sz w:val="22"/>
          <w:szCs w:val="22"/>
        </w:rPr>
        <w:t>двох</w:t>
      </w:r>
      <w:proofErr w:type="spellEnd"/>
      <w:r>
        <w:rPr>
          <w:rStyle w:val="normaltextrun"/>
          <w:sz w:val="22"/>
          <w:szCs w:val="22"/>
        </w:rPr>
        <w:t xml:space="preserve">) </w:t>
      </w:r>
      <w:proofErr w:type="spellStart"/>
      <w:r>
        <w:rPr>
          <w:rStyle w:val="normaltextrun"/>
          <w:sz w:val="22"/>
          <w:szCs w:val="22"/>
        </w:rPr>
        <w:t>робочих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днів</w:t>
      </w:r>
      <w:proofErr w:type="spellEnd"/>
      <w:r>
        <w:rPr>
          <w:rStyle w:val="normaltextrun"/>
          <w:sz w:val="22"/>
          <w:szCs w:val="22"/>
        </w:rPr>
        <w:t xml:space="preserve"> з </w:t>
      </w:r>
      <w:proofErr w:type="spellStart"/>
      <w:r>
        <w:rPr>
          <w:rStyle w:val="normaltextrun"/>
          <w:sz w:val="22"/>
          <w:szCs w:val="22"/>
        </w:rPr>
        <w:t>дати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прийняття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рішення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визначення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шляхом </w:t>
      </w:r>
      <w:proofErr w:type="spellStart"/>
      <w:r>
        <w:rPr>
          <w:rStyle w:val="normaltextrun"/>
          <w:sz w:val="22"/>
          <w:szCs w:val="22"/>
        </w:rPr>
        <w:t>розміщення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відповідного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повідомлення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сайті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Товариства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або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надсилання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відповідних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повідомлень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всім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учасникам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електронною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поштою</w:t>
      </w:r>
      <w:proofErr w:type="spellEnd"/>
      <w:r>
        <w:rPr>
          <w:rStyle w:val="normaltextrun"/>
          <w:sz w:val="22"/>
          <w:szCs w:val="22"/>
        </w:rPr>
        <w:t xml:space="preserve">. В </w:t>
      </w:r>
      <w:proofErr w:type="spellStart"/>
      <w:r>
        <w:rPr>
          <w:rStyle w:val="normaltextrun"/>
          <w:sz w:val="22"/>
          <w:szCs w:val="22"/>
        </w:rPr>
        <w:t>разі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необхідності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погодження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вибору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донором, </w:t>
      </w:r>
      <w:proofErr w:type="spellStart"/>
      <w:r>
        <w:rPr>
          <w:rStyle w:val="normaltextrun"/>
          <w:sz w:val="22"/>
          <w:szCs w:val="22"/>
        </w:rPr>
        <w:t>термін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визначення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може</w:t>
      </w:r>
      <w:proofErr w:type="spellEnd"/>
      <w:r>
        <w:rPr>
          <w:rStyle w:val="normaltextrun"/>
          <w:sz w:val="22"/>
          <w:szCs w:val="22"/>
        </w:rPr>
        <w:t xml:space="preserve"> бути </w:t>
      </w:r>
      <w:proofErr w:type="spellStart"/>
      <w:r>
        <w:rPr>
          <w:rStyle w:val="normaltextrun"/>
          <w:sz w:val="22"/>
          <w:szCs w:val="22"/>
        </w:rPr>
        <w:t>продовжено</w:t>
      </w:r>
      <w:proofErr w:type="spellEnd"/>
      <w:r>
        <w:rPr>
          <w:rStyle w:val="normaltextrun"/>
          <w:sz w:val="22"/>
          <w:szCs w:val="22"/>
        </w:rPr>
        <w:t>.</w:t>
      </w:r>
      <w:r>
        <w:rPr>
          <w:rStyle w:val="eop"/>
          <w:sz w:val="22"/>
          <w:szCs w:val="22"/>
        </w:rPr>
        <w:t> </w:t>
      </w:r>
    </w:p>
    <w:p w14:paraId="7703FB87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*</w:t>
      </w:r>
      <w:proofErr w:type="spellStart"/>
      <w:r>
        <w:rPr>
          <w:rStyle w:val="normaltextrun"/>
          <w:i/>
          <w:iCs/>
          <w:sz w:val="22"/>
          <w:szCs w:val="22"/>
        </w:rPr>
        <w:t>Повідомляємо</w:t>
      </w:r>
      <w:proofErr w:type="spellEnd"/>
      <w:r>
        <w:rPr>
          <w:rStyle w:val="normaltextrun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i/>
          <w:iCs/>
          <w:sz w:val="22"/>
          <w:szCs w:val="22"/>
        </w:rPr>
        <w:t>що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Товариство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Червоного </w:t>
      </w:r>
      <w:proofErr w:type="spellStart"/>
      <w:r>
        <w:rPr>
          <w:rStyle w:val="normaltextrun"/>
          <w:i/>
          <w:iCs/>
          <w:sz w:val="22"/>
          <w:szCs w:val="22"/>
        </w:rPr>
        <w:t>Хреста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України</w:t>
      </w:r>
      <w:proofErr w:type="spellEnd"/>
      <w:r>
        <w:rPr>
          <w:rStyle w:val="normaltextrun"/>
          <w:i/>
          <w:iCs/>
          <w:sz w:val="22"/>
          <w:szCs w:val="22"/>
        </w:rPr>
        <w:t xml:space="preserve"> проводить </w:t>
      </w:r>
      <w:proofErr w:type="spellStart"/>
      <w:r>
        <w:rPr>
          <w:rStyle w:val="normaltextrun"/>
          <w:i/>
          <w:iCs/>
          <w:sz w:val="22"/>
          <w:szCs w:val="22"/>
        </w:rPr>
        <w:t>закупівлю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відповідно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до </w:t>
      </w:r>
      <w:proofErr w:type="spellStart"/>
      <w:r>
        <w:rPr>
          <w:rStyle w:val="normaltextrun"/>
          <w:i/>
          <w:iCs/>
          <w:sz w:val="22"/>
          <w:szCs w:val="22"/>
        </w:rPr>
        <w:t>внутрішніх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локальних</w:t>
      </w:r>
      <w:proofErr w:type="spellEnd"/>
      <w:r>
        <w:rPr>
          <w:rStyle w:val="normaltextrun"/>
          <w:i/>
          <w:iCs/>
          <w:sz w:val="22"/>
          <w:szCs w:val="22"/>
        </w:rPr>
        <w:t> </w:t>
      </w:r>
      <w:proofErr w:type="spellStart"/>
      <w:r>
        <w:rPr>
          <w:rStyle w:val="normaltextrun"/>
          <w:i/>
          <w:iCs/>
          <w:sz w:val="22"/>
          <w:szCs w:val="22"/>
        </w:rPr>
        <w:t>нормативних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документів</w:t>
      </w:r>
      <w:proofErr w:type="spellEnd"/>
      <w:r>
        <w:rPr>
          <w:rStyle w:val="normaltextrun"/>
          <w:i/>
          <w:iCs/>
          <w:sz w:val="22"/>
          <w:szCs w:val="22"/>
        </w:rPr>
        <w:t xml:space="preserve">. </w:t>
      </w:r>
      <w:proofErr w:type="spellStart"/>
      <w:r>
        <w:rPr>
          <w:rStyle w:val="normaltextrun"/>
          <w:i/>
          <w:iCs/>
          <w:sz w:val="22"/>
          <w:szCs w:val="22"/>
        </w:rPr>
        <w:t>Окремо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звертаємо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увагу</w:t>
      </w:r>
      <w:proofErr w:type="spellEnd"/>
      <w:r>
        <w:rPr>
          <w:rStyle w:val="normaltextrun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i/>
          <w:iCs/>
          <w:sz w:val="22"/>
          <w:szCs w:val="22"/>
        </w:rPr>
        <w:t>що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протокол </w:t>
      </w:r>
      <w:proofErr w:type="spellStart"/>
      <w:r>
        <w:rPr>
          <w:rStyle w:val="normaltextrun"/>
          <w:i/>
          <w:iCs/>
          <w:sz w:val="22"/>
          <w:szCs w:val="22"/>
        </w:rPr>
        <w:t>розкриття</w:t>
      </w:r>
      <w:proofErr w:type="spellEnd"/>
      <w:r>
        <w:rPr>
          <w:rStyle w:val="normaltextrun"/>
          <w:i/>
          <w:iCs/>
          <w:sz w:val="22"/>
          <w:szCs w:val="22"/>
        </w:rPr>
        <w:t> </w:t>
      </w:r>
      <w:proofErr w:type="spellStart"/>
      <w:r>
        <w:rPr>
          <w:rStyle w:val="normaltextrun"/>
          <w:i/>
          <w:iCs/>
          <w:sz w:val="22"/>
          <w:szCs w:val="22"/>
        </w:rPr>
        <w:t>цінових</w:t>
      </w:r>
      <w:proofErr w:type="spellEnd"/>
      <w:r>
        <w:rPr>
          <w:rStyle w:val="normaltextrun"/>
          <w:i/>
          <w:iCs/>
          <w:sz w:val="22"/>
          <w:szCs w:val="22"/>
        </w:rPr>
        <w:t> </w:t>
      </w:r>
      <w:proofErr w:type="spellStart"/>
      <w:r>
        <w:rPr>
          <w:rStyle w:val="normaltextrun"/>
          <w:i/>
          <w:iCs/>
          <w:sz w:val="22"/>
          <w:szCs w:val="22"/>
        </w:rPr>
        <w:t>пропозицій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r>
        <w:rPr>
          <w:rStyle w:val="normaltextrun"/>
          <w:i/>
          <w:iCs/>
          <w:sz w:val="22"/>
          <w:szCs w:val="22"/>
        </w:rPr>
        <w:lastRenderedPageBreak/>
        <w:t xml:space="preserve">не </w:t>
      </w:r>
      <w:proofErr w:type="spellStart"/>
      <w:r>
        <w:rPr>
          <w:rStyle w:val="normaltextrun"/>
          <w:i/>
          <w:iCs/>
          <w:sz w:val="22"/>
          <w:szCs w:val="22"/>
        </w:rPr>
        <w:t>передбачено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вищезазначеними</w:t>
      </w:r>
      <w:proofErr w:type="spellEnd"/>
      <w:r>
        <w:rPr>
          <w:rStyle w:val="normaltextrun"/>
          <w:i/>
          <w:iCs/>
          <w:sz w:val="22"/>
          <w:szCs w:val="22"/>
        </w:rPr>
        <w:t xml:space="preserve"> документами. Також </w:t>
      </w:r>
      <w:proofErr w:type="spellStart"/>
      <w:r>
        <w:rPr>
          <w:rStyle w:val="normaltextrun"/>
          <w:i/>
          <w:iCs/>
          <w:sz w:val="22"/>
          <w:szCs w:val="22"/>
        </w:rPr>
        <w:t>повідомляємо</w:t>
      </w:r>
      <w:proofErr w:type="spellEnd"/>
      <w:r>
        <w:rPr>
          <w:rStyle w:val="normaltextrun"/>
          <w:i/>
          <w:iCs/>
          <w:sz w:val="22"/>
          <w:szCs w:val="22"/>
        </w:rPr>
        <w:t xml:space="preserve">, </w:t>
      </w:r>
      <w:proofErr w:type="spellStart"/>
      <w:r>
        <w:rPr>
          <w:rStyle w:val="normaltextrun"/>
          <w:i/>
          <w:iCs/>
          <w:sz w:val="22"/>
          <w:szCs w:val="22"/>
        </w:rPr>
        <w:t>що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Товариство</w:t>
      </w:r>
      <w:proofErr w:type="spellEnd"/>
      <w:r>
        <w:rPr>
          <w:rStyle w:val="normaltextrun"/>
          <w:i/>
          <w:iCs/>
          <w:sz w:val="22"/>
          <w:szCs w:val="22"/>
        </w:rPr>
        <w:t xml:space="preserve"> Червоного </w:t>
      </w:r>
      <w:proofErr w:type="spellStart"/>
      <w:r>
        <w:rPr>
          <w:rStyle w:val="normaltextrun"/>
          <w:i/>
          <w:iCs/>
          <w:sz w:val="22"/>
          <w:szCs w:val="22"/>
        </w:rPr>
        <w:t>Хреста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України</w:t>
      </w:r>
      <w:proofErr w:type="spellEnd"/>
      <w:r>
        <w:rPr>
          <w:rStyle w:val="normaltextrun"/>
          <w:i/>
          <w:iCs/>
          <w:sz w:val="22"/>
          <w:szCs w:val="22"/>
        </w:rPr>
        <w:t xml:space="preserve"> не </w:t>
      </w:r>
      <w:proofErr w:type="spellStart"/>
      <w:r>
        <w:rPr>
          <w:rStyle w:val="normaltextrun"/>
          <w:i/>
          <w:iCs/>
          <w:sz w:val="22"/>
          <w:szCs w:val="22"/>
        </w:rPr>
        <w:t>керується</w:t>
      </w:r>
      <w:proofErr w:type="spellEnd"/>
      <w:r>
        <w:rPr>
          <w:rStyle w:val="normaltextrun"/>
          <w:i/>
          <w:iCs/>
          <w:sz w:val="22"/>
          <w:szCs w:val="22"/>
        </w:rPr>
        <w:t xml:space="preserve"> Законом </w:t>
      </w:r>
      <w:proofErr w:type="spellStart"/>
      <w:r>
        <w:rPr>
          <w:rStyle w:val="normaltextrun"/>
          <w:i/>
          <w:iCs/>
          <w:sz w:val="22"/>
          <w:szCs w:val="22"/>
        </w:rPr>
        <w:t>України</w:t>
      </w:r>
      <w:proofErr w:type="spellEnd"/>
      <w:r>
        <w:rPr>
          <w:rStyle w:val="normaltextrun"/>
          <w:i/>
          <w:iCs/>
          <w:sz w:val="22"/>
          <w:szCs w:val="22"/>
        </w:rPr>
        <w:t xml:space="preserve"> «Про </w:t>
      </w:r>
      <w:proofErr w:type="spellStart"/>
      <w:r>
        <w:rPr>
          <w:rStyle w:val="normaltextrun"/>
          <w:i/>
          <w:iCs/>
          <w:sz w:val="22"/>
          <w:szCs w:val="22"/>
        </w:rPr>
        <w:t>публічні</w:t>
      </w:r>
      <w:proofErr w:type="spellEnd"/>
      <w:r>
        <w:rPr>
          <w:rStyle w:val="normaltextrun"/>
          <w:i/>
          <w:iCs/>
          <w:sz w:val="22"/>
          <w:szCs w:val="22"/>
        </w:rPr>
        <w:t xml:space="preserve"> </w:t>
      </w:r>
      <w:proofErr w:type="spellStart"/>
      <w:r>
        <w:rPr>
          <w:rStyle w:val="normaltextrun"/>
          <w:i/>
          <w:iCs/>
          <w:sz w:val="22"/>
          <w:szCs w:val="22"/>
        </w:rPr>
        <w:t>закупівлі</w:t>
      </w:r>
      <w:proofErr w:type="spellEnd"/>
      <w:r>
        <w:rPr>
          <w:rStyle w:val="normaltextrun"/>
          <w:i/>
          <w:iCs/>
          <w:sz w:val="22"/>
          <w:szCs w:val="22"/>
        </w:rPr>
        <w:t>».</w:t>
      </w:r>
      <w:r>
        <w:rPr>
          <w:rStyle w:val="eop"/>
          <w:sz w:val="22"/>
          <w:szCs w:val="22"/>
        </w:rPr>
        <w:t> </w:t>
      </w:r>
    </w:p>
    <w:p w14:paraId="6ED569A5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  <w:lang w:val="en-US"/>
        </w:rPr>
        <w:t>VIII</w:t>
      </w:r>
      <w:r>
        <w:rPr>
          <w:rStyle w:val="normaltextrun"/>
          <w:b/>
          <w:bCs/>
          <w:sz w:val="22"/>
          <w:szCs w:val="22"/>
        </w:rPr>
        <w:t>. </w:t>
      </w:r>
      <w:proofErr w:type="spellStart"/>
      <w:r>
        <w:rPr>
          <w:rStyle w:val="normaltextrun"/>
          <w:b/>
          <w:bCs/>
          <w:sz w:val="22"/>
          <w:szCs w:val="22"/>
        </w:rPr>
        <w:t>Укладання</w:t>
      </w:r>
      <w:proofErr w:type="spellEnd"/>
      <w:r>
        <w:rPr>
          <w:rStyle w:val="normaltextrun"/>
          <w:b/>
          <w:bCs/>
          <w:sz w:val="22"/>
          <w:szCs w:val="22"/>
        </w:rPr>
        <w:t> Договору</w:t>
      </w:r>
      <w:r>
        <w:rPr>
          <w:rStyle w:val="eop"/>
          <w:sz w:val="22"/>
          <w:szCs w:val="22"/>
        </w:rPr>
        <w:t> </w:t>
      </w:r>
    </w:p>
    <w:p w14:paraId="0C42C5AC" w14:textId="77777777" w:rsidR="00BB665E" w:rsidRDefault="00BB665E" w:rsidP="00C73892">
      <w:pPr>
        <w:pStyle w:val="paragraph"/>
        <w:spacing w:before="0" w:beforeAutospacing="0" w:after="0" w:afterAutospacing="0"/>
        <w:ind w:firstLine="142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sz w:val="22"/>
          <w:szCs w:val="22"/>
        </w:rPr>
        <w:t>Замовник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укладає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Договір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з </w:t>
      </w:r>
      <w:proofErr w:type="spellStart"/>
      <w:r>
        <w:rPr>
          <w:rStyle w:val="normaltextrun"/>
          <w:sz w:val="22"/>
          <w:szCs w:val="22"/>
        </w:rPr>
        <w:t>Учасником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який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визнаний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переможцем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протягом</w:t>
      </w:r>
      <w:proofErr w:type="spellEnd"/>
      <w:r>
        <w:rPr>
          <w:rStyle w:val="normaltextrun"/>
          <w:sz w:val="22"/>
          <w:szCs w:val="22"/>
        </w:rPr>
        <w:t xml:space="preserve"> строку </w:t>
      </w:r>
      <w:proofErr w:type="spellStart"/>
      <w:r>
        <w:rPr>
          <w:rStyle w:val="normaltextrun"/>
          <w:sz w:val="22"/>
          <w:szCs w:val="22"/>
        </w:rPr>
        <w:t>дії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, не </w:t>
      </w:r>
      <w:proofErr w:type="spellStart"/>
      <w:r>
        <w:rPr>
          <w:rStyle w:val="normaltextrun"/>
          <w:sz w:val="22"/>
          <w:szCs w:val="22"/>
        </w:rPr>
        <w:t>пізніше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ніж</w:t>
      </w:r>
      <w:proofErr w:type="spellEnd"/>
      <w:r>
        <w:rPr>
          <w:rStyle w:val="normaltextrun"/>
          <w:sz w:val="22"/>
          <w:szCs w:val="22"/>
        </w:rPr>
        <w:t xml:space="preserve"> через 20 </w:t>
      </w:r>
      <w:proofErr w:type="spellStart"/>
      <w:r>
        <w:rPr>
          <w:rStyle w:val="normaltextrun"/>
          <w:sz w:val="22"/>
          <w:szCs w:val="22"/>
        </w:rPr>
        <w:t>днів</w:t>
      </w:r>
      <w:proofErr w:type="spellEnd"/>
      <w:r>
        <w:rPr>
          <w:rStyle w:val="normaltextrun"/>
          <w:sz w:val="22"/>
          <w:szCs w:val="22"/>
        </w:rPr>
        <w:t xml:space="preserve"> з дня </w:t>
      </w:r>
      <w:proofErr w:type="spellStart"/>
      <w:r>
        <w:rPr>
          <w:rStyle w:val="normaltextrun"/>
          <w:sz w:val="22"/>
          <w:szCs w:val="22"/>
        </w:rPr>
        <w:t>прийняття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рішення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намір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укласти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Договір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відповідно</w:t>
      </w:r>
      <w:proofErr w:type="spellEnd"/>
      <w:r>
        <w:rPr>
          <w:rStyle w:val="normaltextrun"/>
          <w:sz w:val="22"/>
          <w:szCs w:val="22"/>
        </w:rPr>
        <w:t xml:space="preserve"> до </w:t>
      </w:r>
      <w:proofErr w:type="spellStart"/>
      <w:r>
        <w:rPr>
          <w:rStyle w:val="normaltextrun"/>
          <w:sz w:val="22"/>
          <w:szCs w:val="22"/>
        </w:rPr>
        <w:t>вимог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тендерної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документації</w:t>
      </w:r>
      <w:proofErr w:type="spellEnd"/>
      <w:r>
        <w:rPr>
          <w:rStyle w:val="normaltextrun"/>
          <w:sz w:val="22"/>
          <w:szCs w:val="22"/>
        </w:rPr>
        <w:t xml:space="preserve"> та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Учасника-переможця</w:t>
      </w:r>
      <w:proofErr w:type="spellEnd"/>
      <w:r>
        <w:rPr>
          <w:rStyle w:val="normaltextrun"/>
          <w:sz w:val="22"/>
          <w:szCs w:val="22"/>
        </w:rPr>
        <w:t>. </w:t>
      </w:r>
      <w:proofErr w:type="spellStart"/>
      <w:r>
        <w:rPr>
          <w:rStyle w:val="normaltextrun"/>
          <w:sz w:val="22"/>
          <w:szCs w:val="22"/>
        </w:rPr>
        <w:t>Переможець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зобов'язаний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надати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заповнений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проєкт</w:t>
      </w:r>
      <w:proofErr w:type="spellEnd"/>
      <w:r>
        <w:rPr>
          <w:rStyle w:val="normaltextrun"/>
          <w:sz w:val="22"/>
          <w:szCs w:val="22"/>
        </w:rPr>
        <w:t xml:space="preserve"> договору, </w:t>
      </w:r>
      <w:proofErr w:type="spellStart"/>
      <w:r>
        <w:rPr>
          <w:rStyle w:val="normaltextrun"/>
          <w:sz w:val="22"/>
          <w:szCs w:val="22"/>
        </w:rPr>
        <w:t>що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відповідає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наданій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, в </w:t>
      </w:r>
      <w:proofErr w:type="spellStart"/>
      <w:r>
        <w:rPr>
          <w:rStyle w:val="normaltextrun"/>
          <w:sz w:val="22"/>
          <w:szCs w:val="22"/>
        </w:rPr>
        <w:t>електронному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вигляді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електронну</w:t>
      </w:r>
      <w:proofErr w:type="spellEnd"/>
      <w:r>
        <w:rPr>
          <w:rStyle w:val="normaltextrun"/>
          <w:sz w:val="22"/>
          <w:szCs w:val="22"/>
        </w:rPr>
        <w:t xml:space="preserve"> адресу </w:t>
      </w:r>
      <w:proofErr w:type="spellStart"/>
      <w:r>
        <w:rPr>
          <w:rStyle w:val="normaltextrun"/>
          <w:sz w:val="22"/>
          <w:szCs w:val="22"/>
        </w:rPr>
        <w:t>відповідальної</w:t>
      </w:r>
      <w:proofErr w:type="spellEnd"/>
      <w:r>
        <w:rPr>
          <w:rStyle w:val="normaltextrun"/>
          <w:sz w:val="22"/>
          <w:szCs w:val="22"/>
        </w:rPr>
        <w:t xml:space="preserve"> особи </w:t>
      </w:r>
      <w:proofErr w:type="spellStart"/>
      <w:r>
        <w:rPr>
          <w:rStyle w:val="normaltextrun"/>
          <w:sz w:val="22"/>
          <w:szCs w:val="22"/>
        </w:rPr>
        <w:t>протягом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двох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робочих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днів</w:t>
      </w:r>
      <w:proofErr w:type="spellEnd"/>
      <w:r>
        <w:rPr>
          <w:rStyle w:val="normaltextrun"/>
          <w:sz w:val="22"/>
          <w:szCs w:val="22"/>
        </w:rPr>
        <w:t xml:space="preserve"> з моменту </w:t>
      </w:r>
      <w:proofErr w:type="spellStart"/>
      <w:r>
        <w:rPr>
          <w:rStyle w:val="normaltextrun"/>
          <w:sz w:val="22"/>
          <w:szCs w:val="22"/>
        </w:rPr>
        <w:t>отримання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офіційного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повідомлення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визнання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переможцем</w:t>
      </w:r>
      <w:proofErr w:type="spellEnd"/>
      <w:r>
        <w:rPr>
          <w:rStyle w:val="normaltextrun"/>
          <w:sz w:val="22"/>
          <w:szCs w:val="22"/>
        </w:rPr>
        <w:t>. </w:t>
      </w:r>
      <w:proofErr w:type="spellStart"/>
      <w:r>
        <w:rPr>
          <w:rStyle w:val="normaltextrun"/>
          <w:sz w:val="22"/>
          <w:szCs w:val="22"/>
        </w:rPr>
        <w:t>Умови</w:t>
      </w:r>
      <w:proofErr w:type="spellEnd"/>
      <w:r>
        <w:rPr>
          <w:rStyle w:val="normaltextrun"/>
          <w:sz w:val="22"/>
          <w:szCs w:val="22"/>
        </w:rPr>
        <w:t xml:space="preserve"> Договору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не </w:t>
      </w:r>
      <w:proofErr w:type="spellStart"/>
      <w:r>
        <w:rPr>
          <w:rStyle w:val="normaltextrun"/>
          <w:sz w:val="22"/>
          <w:szCs w:val="22"/>
        </w:rPr>
        <w:t>повинні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відрізнятися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змісту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процедури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закупівлі</w:t>
      </w:r>
      <w:proofErr w:type="spellEnd"/>
      <w:r>
        <w:rPr>
          <w:rStyle w:val="normaltextrun"/>
          <w:sz w:val="22"/>
          <w:szCs w:val="22"/>
        </w:rPr>
        <w:t xml:space="preserve">. </w:t>
      </w:r>
      <w:proofErr w:type="spellStart"/>
      <w:r>
        <w:rPr>
          <w:rStyle w:val="normaltextrun"/>
          <w:sz w:val="22"/>
          <w:szCs w:val="22"/>
        </w:rPr>
        <w:t>Істотні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умови</w:t>
      </w:r>
      <w:proofErr w:type="spellEnd"/>
      <w:r>
        <w:rPr>
          <w:rStyle w:val="normaltextrun"/>
          <w:sz w:val="22"/>
          <w:szCs w:val="22"/>
        </w:rPr>
        <w:t xml:space="preserve"> Договору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не </w:t>
      </w:r>
      <w:proofErr w:type="spellStart"/>
      <w:r>
        <w:rPr>
          <w:rStyle w:val="normaltextrun"/>
          <w:sz w:val="22"/>
          <w:szCs w:val="22"/>
        </w:rPr>
        <w:t>можуть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змінюватися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після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його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підписання</w:t>
      </w:r>
      <w:proofErr w:type="spellEnd"/>
      <w:r>
        <w:rPr>
          <w:rStyle w:val="normaltextrun"/>
          <w:sz w:val="22"/>
          <w:szCs w:val="22"/>
        </w:rPr>
        <w:t xml:space="preserve"> до </w:t>
      </w:r>
      <w:proofErr w:type="spellStart"/>
      <w:r>
        <w:rPr>
          <w:rStyle w:val="normaltextrun"/>
          <w:sz w:val="22"/>
          <w:szCs w:val="22"/>
        </w:rPr>
        <w:t>виконання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зобов’язань</w:t>
      </w:r>
      <w:proofErr w:type="spellEnd"/>
      <w:r>
        <w:rPr>
          <w:rStyle w:val="normaltextrun"/>
          <w:sz w:val="22"/>
          <w:szCs w:val="22"/>
        </w:rPr>
        <w:t xml:space="preserve"> сторонами в </w:t>
      </w:r>
      <w:proofErr w:type="spellStart"/>
      <w:r>
        <w:rPr>
          <w:rStyle w:val="normaltextrun"/>
          <w:sz w:val="22"/>
          <w:szCs w:val="22"/>
        </w:rPr>
        <w:t>повному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обсязі</w:t>
      </w:r>
      <w:proofErr w:type="spellEnd"/>
      <w:r>
        <w:rPr>
          <w:rStyle w:val="normaltextrun"/>
          <w:sz w:val="22"/>
          <w:szCs w:val="22"/>
        </w:rPr>
        <w:t xml:space="preserve">. </w:t>
      </w:r>
      <w:proofErr w:type="spellStart"/>
      <w:r>
        <w:rPr>
          <w:rStyle w:val="normaltextrun"/>
          <w:sz w:val="22"/>
          <w:szCs w:val="22"/>
        </w:rPr>
        <w:t>Зміни</w:t>
      </w:r>
      <w:proofErr w:type="spellEnd"/>
      <w:r>
        <w:rPr>
          <w:rStyle w:val="normaltextrun"/>
          <w:sz w:val="22"/>
          <w:szCs w:val="22"/>
        </w:rPr>
        <w:t xml:space="preserve"> до Договору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оформлюються</w:t>
      </w:r>
      <w:proofErr w:type="spellEnd"/>
      <w:r>
        <w:rPr>
          <w:rStyle w:val="normaltextrun"/>
          <w:sz w:val="22"/>
          <w:szCs w:val="22"/>
        </w:rPr>
        <w:t xml:space="preserve"> в </w:t>
      </w:r>
      <w:proofErr w:type="spellStart"/>
      <w:r>
        <w:rPr>
          <w:rStyle w:val="normaltextrun"/>
          <w:sz w:val="22"/>
          <w:szCs w:val="22"/>
        </w:rPr>
        <w:t>такій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самій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формі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що</w:t>
      </w:r>
      <w:proofErr w:type="spellEnd"/>
      <w:r>
        <w:rPr>
          <w:rStyle w:val="normaltextrun"/>
          <w:sz w:val="22"/>
          <w:szCs w:val="22"/>
        </w:rPr>
        <w:t xml:space="preserve"> й </w:t>
      </w:r>
      <w:proofErr w:type="spellStart"/>
      <w:r>
        <w:rPr>
          <w:rStyle w:val="normaltextrun"/>
          <w:sz w:val="22"/>
          <w:szCs w:val="22"/>
        </w:rPr>
        <w:t>Договір</w:t>
      </w:r>
      <w:proofErr w:type="spellEnd"/>
      <w:r>
        <w:rPr>
          <w:rStyle w:val="normaltextrun"/>
          <w:sz w:val="22"/>
          <w:szCs w:val="22"/>
        </w:rPr>
        <w:t xml:space="preserve">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, а </w:t>
      </w:r>
      <w:proofErr w:type="spellStart"/>
      <w:r>
        <w:rPr>
          <w:rStyle w:val="normaltextrun"/>
          <w:sz w:val="22"/>
          <w:szCs w:val="22"/>
        </w:rPr>
        <w:t>саме</w:t>
      </w:r>
      <w:proofErr w:type="spellEnd"/>
      <w:r>
        <w:rPr>
          <w:rStyle w:val="normaltextrun"/>
          <w:sz w:val="22"/>
          <w:szCs w:val="22"/>
        </w:rPr>
        <w:t xml:space="preserve"> у </w:t>
      </w:r>
      <w:proofErr w:type="spellStart"/>
      <w:r>
        <w:rPr>
          <w:rStyle w:val="normaltextrun"/>
          <w:sz w:val="22"/>
          <w:szCs w:val="22"/>
        </w:rPr>
        <w:t>письмовій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формі</w:t>
      </w:r>
      <w:proofErr w:type="spellEnd"/>
      <w:r>
        <w:rPr>
          <w:rStyle w:val="normaltextrun"/>
          <w:sz w:val="22"/>
          <w:szCs w:val="22"/>
        </w:rPr>
        <w:t xml:space="preserve"> шляхом </w:t>
      </w:r>
      <w:proofErr w:type="spellStart"/>
      <w:r>
        <w:rPr>
          <w:rStyle w:val="normaltextrun"/>
          <w:sz w:val="22"/>
          <w:szCs w:val="22"/>
        </w:rPr>
        <w:t>укладення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додаткової</w:t>
      </w:r>
      <w:proofErr w:type="spellEnd"/>
      <w:r>
        <w:rPr>
          <w:rStyle w:val="normaltextrun"/>
          <w:sz w:val="22"/>
          <w:szCs w:val="22"/>
        </w:rPr>
        <w:t xml:space="preserve"> угоди до Договору. У </w:t>
      </w:r>
      <w:proofErr w:type="spellStart"/>
      <w:r>
        <w:rPr>
          <w:rStyle w:val="normaltextrun"/>
          <w:sz w:val="22"/>
          <w:szCs w:val="22"/>
        </w:rPr>
        <w:t>разі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відмови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підписання</w:t>
      </w:r>
      <w:proofErr w:type="spellEnd"/>
      <w:r>
        <w:rPr>
          <w:rStyle w:val="normaltextrun"/>
          <w:sz w:val="22"/>
          <w:szCs w:val="22"/>
        </w:rPr>
        <w:t xml:space="preserve"> Договору про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відповідно</w:t>
      </w:r>
      <w:proofErr w:type="spellEnd"/>
      <w:r>
        <w:rPr>
          <w:rStyle w:val="normaltextrun"/>
          <w:sz w:val="22"/>
          <w:szCs w:val="22"/>
        </w:rPr>
        <w:t xml:space="preserve"> до </w:t>
      </w:r>
      <w:proofErr w:type="spellStart"/>
      <w:r>
        <w:rPr>
          <w:rStyle w:val="normaltextrun"/>
          <w:sz w:val="22"/>
          <w:szCs w:val="22"/>
        </w:rPr>
        <w:t>вимог</w:t>
      </w:r>
      <w:proofErr w:type="spellEnd"/>
      <w:r>
        <w:rPr>
          <w:rStyle w:val="normaltextrun"/>
          <w:sz w:val="22"/>
          <w:szCs w:val="22"/>
        </w:rPr>
        <w:t> </w:t>
      </w:r>
      <w:proofErr w:type="spellStart"/>
      <w:r>
        <w:rPr>
          <w:rStyle w:val="normaltextrun"/>
          <w:sz w:val="22"/>
          <w:szCs w:val="22"/>
        </w:rPr>
        <w:t>Запиту</w:t>
      </w:r>
      <w:proofErr w:type="spellEnd"/>
      <w:r>
        <w:rPr>
          <w:rStyle w:val="normaltextrun"/>
          <w:sz w:val="22"/>
          <w:szCs w:val="22"/>
        </w:rPr>
        <w:t xml:space="preserve"> на </w:t>
      </w:r>
      <w:proofErr w:type="spellStart"/>
      <w:r>
        <w:rPr>
          <w:rStyle w:val="normaltextrun"/>
          <w:sz w:val="22"/>
          <w:szCs w:val="22"/>
        </w:rPr>
        <w:t>закупівлю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Учасника-переможця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замовник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відхиляє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цінову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пропозицію</w:t>
      </w:r>
      <w:proofErr w:type="spellEnd"/>
      <w:r>
        <w:rPr>
          <w:rStyle w:val="normaltextrun"/>
          <w:sz w:val="22"/>
          <w:szCs w:val="22"/>
        </w:rPr>
        <w:t xml:space="preserve"> такого </w:t>
      </w:r>
      <w:proofErr w:type="spellStart"/>
      <w:r>
        <w:rPr>
          <w:rStyle w:val="normaltextrun"/>
          <w:sz w:val="22"/>
          <w:szCs w:val="22"/>
        </w:rPr>
        <w:t>Учасника</w:t>
      </w:r>
      <w:proofErr w:type="spellEnd"/>
      <w:r>
        <w:rPr>
          <w:rStyle w:val="normaltextrun"/>
          <w:sz w:val="22"/>
          <w:szCs w:val="22"/>
        </w:rPr>
        <w:t xml:space="preserve"> та </w:t>
      </w:r>
      <w:proofErr w:type="spellStart"/>
      <w:r>
        <w:rPr>
          <w:rStyle w:val="normaltextrun"/>
          <w:sz w:val="22"/>
          <w:szCs w:val="22"/>
        </w:rPr>
        <w:t>визначає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переможця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серед</w:t>
      </w:r>
      <w:proofErr w:type="spellEnd"/>
      <w:r>
        <w:rPr>
          <w:rStyle w:val="normaltextrun"/>
          <w:sz w:val="22"/>
          <w:szCs w:val="22"/>
        </w:rPr>
        <w:t xml:space="preserve"> тих </w:t>
      </w:r>
      <w:proofErr w:type="spellStart"/>
      <w:r>
        <w:rPr>
          <w:rStyle w:val="normaltextrun"/>
          <w:sz w:val="22"/>
          <w:szCs w:val="22"/>
        </w:rPr>
        <w:t>Учасників</w:t>
      </w:r>
      <w:proofErr w:type="spellEnd"/>
      <w:r>
        <w:rPr>
          <w:rStyle w:val="normaltextrun"/>
          <w:sz w:val="22"/>
          <w:szCs w:val="22"/>
        </w:rPr>
        <w:t xml:space="preserve">, строк </w:t>
      </w:r>
      <w:proofErr w:type="spellStart"/>
      <w:r>
        <w:rPr>
          <w:rStyle w:val="normaltextrun"/>
          <w:sz w:val="22"/>
          <w:szCs w:val="22"/>
        </w:rPr>
        <w:t>дії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цінової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пропозиції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яких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ще</w:t>
      </w:r>
      <w:proofErr w:type="spellEnd"/>
      <w:r>
        <w:rPr>
          <w:rStyle w:val="normaltextrun"/>
          <w:sz w:val="22"/>
          <w:szCs w:val="22"/>
        </w:rPr>
        <w:t xml:space="preserve"> не минув. </w:t>
      </w:r>
      <w:r>
        <w:rPr>
          <w:rStyle w:val="eop"/>
          <w:sz w:val="22"/>
          <w:szCs w:val="22"/>
        </w:rPr>
        <w:t> </w:t>
      </w:r>
    </w:p>
    <w:p w14:paraId="2D6BA46A" w14:textId="77777777" w:rsidR="002B1748" w:rsidRPr="00BB665E" w:rsidRDefault="002B1748" w:rsidP="000B2556">
      <w:pPr>
        <w:ind w:left="142" w:firstLine="284"/>
        <w:jc w:val="both"/>
        <w:rPr>
          <w:spacing w:val="-4"/>
          <w:sz w:val="22"/>
          <w:szCs w:val="22"/>
        </w:rPr>
      </w:pPr>
    </w:p>
    <w:p w14:paraId="6B9487F0" w14:textId="77777777" w:rsidR="00B479BD" w:rsidRPr="00E43961" w:rsidRDefault="00B479BD" w:rsidP="000B2556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2ED5FC80" w:rsidR="00992F46" w:rsidRPr="00E43961" w:rsidRDefault="004B7990" w:rsidP="00992F46">
      <w:pPr>
        <w:pStyle w:val="af8"/>
        <w:ind w:firstLine="357"/>
        <w:rPr>
          <w:i/>
          <w:sz w:val="22"/>
          <w:szCs w:val="22"/>
          <w:lang w:val="uk-UA"/>
        </w:rPr>
      </w:pPr>
      <w:r w:rsidRPr="00CC0D02">
        <w:rPr>
          <w:i/>
          <w:iCs/>
          <w:spacing w:val="-4"/>
          <w:sz w:val="22"/>
          <w:szCs w:val="22"/>
          <w:lang w:val="uk-UA"/>
        </w:rPr>
        <w:t>Начальник</w:t>
      </w:r>
      <w:r w:rsidR="002F47D1" w:rsidRPr="00CC0D02">
        <w:rPr>
          <w:i/>
          <w:sz w:val="22"/>
          <w:szCs w:val="22"/>
          <w:lang w:val="uk-UA"/>
        </w:rPr>
        <w:t xml:space="preserve"> відділу закупівель</w:t>
      </w:r>
      <w:r w:rsidR="00992F46" w:rsidRPr="00E43961">
        <w:rPr>
          <w:i/>
          <w:sz w:val="22"/>
          <w:szCs w:val="22"/>
          <w:lang w:val="uk-UA"/>
        </w:rPr>
        <w:tab/>
      </w:r>
      <w:r w:rsidR="00992F46" w:rsidRPr="00E43961">
        <w:rPr>
          <w:i/>
          <w:sz w:val="22"/>
          <w:szCs w:val="22"/>
          <w:lang w:val="uk-UA"/>
        </w:rPr>
        <w:tab/>
        <w:t xml:space="preserve">                           </w:t>
      </w:r>
      <w:r w:rsidRPr="00E43961">
        <w:rPr>
          <w:i/>
          <w:sz w:val="22"/>
          <w:szCs w:val="22"/>
          <w:lang w:val="uk-UA"/>
        </w:rPr>
        <w:tab/>
      </w:r>
      <w:r w:rsidRPr="00E43961">
        <w:rPr>
          <w:i/>
          <w:sz w:val="22"/>
          <w:szCs w:val="22"/>
          <w:lang w:val="uk-UA"/>
        </w:rPr>
        <w:tab/>
      </w:r>
      <w:r w:rsidRPr="00E43961">
        <w:rPr>
          <w:i/>
          <w:sz w:val="22"/>
          <w:szCs w:val="22"/>
          <w:lang w:val="uk-UA"/>
        </w:rPr>
        <w:tab/>
        <w:t xml:space="preserve">                                </w:t>
      </w:r>
      <w:r w:rsidR="00992F46" w:rsidRPr="00E43961">
        <w:rPr>
          <w:i/>
          <w:sz w:val="22"/>
          <w:szCs w:val="22"/>
          <w:lang w:val="uk-UA"/>
        </w:rPr>
        <w:t xml:space="preserve">     </w:t>
      </w:r>
      <w:r w:rsidR="00992F46" w:rsidRPr="00E43961">
        <w:rPr>
          <w:i/>
          <w:sz w:val="22"/>
          <w:szCs w:val="22"/>
          <w:lang w:val="uk-UA"/>
        </w:rPr>
        <w:tab/>
        <w:t xml:space="preserve">____________ </w:t>
      </w:r>
      <w:r w:rsidR="00CC0D02">
        <w:rPr>
          <w:i/>
          <w:sz w:val="22"/>
          <w:szCs w:val="22"/>
          <w:lang w:val="uk-UA"/>
        </w:rPr>
        <w:t>Стеценко О.М.</w:t>
      </w:r>
    </w:p>
    <w:p w14:paraId="66084224" w14:textId="54BB1EF1" w:rsidR="007F1FD3" w:rsidRPr="00E43961" w:rsidRDefault="007F1FD3" w:rsidP="00BB665E">
      <w:pPr>
        <w:rPr>
          <w:rFonts w:ascii="Segoe UI" w:hAnsi="Segoe UI" w:cs="Segoe UI"/>
          <w:sz w:val="18"/>
          <w:szCs w:val="18"/>
        </w:rPr>
      </w:pPr>
    </w:p>
    <w:sectPr w:rsidR="007F1FD3" w:rsidRPr="00E43961" w:rsidSect="002749EF">
      <w:pgSz w:w="11906" w:h="16838"/>
      <w:pgMar w:top="720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BBE0" w14:textId="77777777" w:rsidR="00652301" w:rsidRDefault="00652301" w:rsidP="00B948CF">
      <w:r>
        <w:separator/>
      </w:r>
    </w:p>
  </w:endnote>
  <w:endnote w:type="continuationSeparator" w:id="0">
    <w:p w14:paraId="7EF27F27" w14:textId="77777777" w:rsidR="00652301" w:rsidRDefault="00652301" w:rsidP="00B948CF">
      <w:r>
        <w:continuationSeparator/>
      </w:r>
    </w:p>
  </w:endnote>
  <w:endnote w:type="continuationNotice" w:id="1">
    <w:p w14:paraId="302F743A" w14:textId="77777777" w:rsidR="00652301" w:rsidRDefault="00652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9BCD" w14:textId="77777777" w:rsidR="00652301" w:rsidRDefault="00652301" w:rsidP="00B948CF">
      <w:r>
        <w:separator/>
      </w:r>
    </w:p>
  </w:footnote>
  <w:footnote w:type="continuationSeparator" w:id="0">
    <w:p w14:paraId="03E7856B" w14:textId="77777777" w:rsidR="00652301" w:rsidRDefault="00652301" w:rsidP="00B948CF">
      <w:r>
        <w:continuationSeparator/>
      </w:r>
    </w:p>
  </w:footnote>
  <w:footnote w:type="continuationNotice" w:id="1">
    <w:p w14:paraId="70D567BA" w14:textId="77777777" w:rsidR="00652301" w:rsidRDefault="00652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64B0C21"/>
    <w:multiLevelType w:val="multilevel"/>
    <w:tmpl w:val="1A6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5F03DF"/>
    <w:multiLevelType w:val="multilevel"/>
    <w:tmpl w:val="5884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202FFD"/>
    <w:multiLevelType w:val="multilevel"/>
    <w:tmpl w:val="56CEB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1B24FF"/>
    <w:multiLevelType w:val="hybridMultilevel"/>
    <w:tmpl w:val="F36ADD40"/>
    <w:lvl w:ilvl="0" w:tplc="B7F8162E">
      <w:start w:val="1"/>
      <w:numFmt w:val="decimal"/>
      <w:lvlText w:val="5.%1."/>
      <w:lvlJc w:val="center"/>
      <w:pPr>
        <w:ind w:left="14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3549"/>
    <w:multiLevelType w:val="multilevel"/>
    <w:tmpl w:val="D982F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B623E"/>
    <w:multiLevelType w:val="multilevel"/>
    <w:tmpl w:val="73C84A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82D8B"/>
    <w:multiLevelType w:val="multilevel"/>
    <w:tmpl w:val="BBF070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24E21"/>
    <w:multiLevelType w:val="multilevel"/>
    <w:tmpl w:val="FAAA00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1D1799"/>
    <w:multiLevelType w:val="hybridMultilevel"/>
    <w:tmpl w:val="2F6CA7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4262"/>
    <w:multiLevelType w:val="multilevel"/>
    <w:tmpl w:val="B19A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54792D"/>
    <w:multiLevelType w:val="multilevel"/>
    <w:tmpl w:val="EB8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222D28"/>
    <w:multiLevelType w:val="multilevel"/>
    <w:tmpl w:val="28A81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D748BE"/>
    <w:multiLevelType w:val="multilevel"/>
    <w:tmpl w:val="DEC4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7B3699"/>
    <w:multiLevelType w:val="multilevel"/>
    <w:tmpl w:val="9612C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74173A"/>
    <w:multiLevelType w:val="multilevel"/>
    <w:tmpl w:val="69625F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A42C4C"/>
    <w:multiLevelType w:val="multilevel"/>
    <w:tmpl w:val="4C0E0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B723D"/>
    <w:multiLevelType w:val="multilevel"/>
    <w:tmpl w:val="C1067F74"/>
    <w:lvl w:ilvl="0">
      <w:start w:val="1"/>
      <w:numFmt w:val="decimal"/>
      <w:lvlText w:val="4.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22237D4"/>
    <w:multiLevelType w:val="multilevel"/>
    <w:tmpl w:val="E766D6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433662A"/>
    <w:multiLevelType w:val="multilevel"/>
    <w:tmpl w:val="386852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2" w15:restartNumberingAfterBreak="0">
    <w:nsid w:val="58CC43BA"/>
    <w:multiLevelType w:val="hybridMultilevel"/>
    <w:tmpl w:val="D14ABAB4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5C9291E"/>
    <w:multiLevelType w:val="hybridMultilevel"/>
    <w:tmpl w:val="0BEEF27E"/>
    <w:lvl w:ilvl="0" w:tplc="C40819E8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404B"/>
    <w:multiLevelType w:val="multilevel"/>
    <w:tmpl w:val="7A40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84B499D"/>
    <w:multiLevelType w:val="multilevel"/>
    <w:tmpl w:val="7B7A83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123EC"/>
    <w:multiLevelType w:val="multilevel"/>
    <w:tmpl w:val="B5B6B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1" w15:restartNumberingAfterBreak="0">
    <w:nsid w:val="720B5336"/>
    <w:multiLevelType w:val="multilevel"/>
    <w:tmpl w:val="EDE4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E33DD7"/>
    <w:multiLevelType w:val="multilevel"/>
    <w:tmpl w:val="2C9490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070628">
    <w:abstractNumId w:val="23"/>
  </w:num>
  <w:num w:numId="2" w16cid:durableId="1584684785">
    <w:abstractNumId w:val="10"/>
  </w:num>
  <w:num w:numId="3" w16cid:durableId="1600604800">
    <w:abstractNumId w:val="29"/>
  </w:num>
  <w:num w:numId="4" w16cid:durableId="1442721327">
    <w:abstractNumId w:val="4"/>
  </w:num>
  <w:num w:numId="5" w16cid:durableId="1962803657">
    <w:abstractNumId w:val="22"/>
  </w:num>
  <w:num w:numId="6" w16cid:durableId="361517929">
    <w:abstractNumId w:val="25"/>
  </w:num>
  <w:num w:numId="7" w16cid:durableId="904726185">
    <w:abstractNumId w:val="0"/>
  </w:num>
  <w:num w:numId="8" w16cid:durableId="384912810">
    <w:abstractNumId w:val="7"/>
  </w:num>
  <w:num w:numId="9" w16cid:durableId="2074697068">
    <w:abstractNumId w:val="30"/>
  </w:num>
  <w:num w:numId="10" w16cid:durableId="786850651">
    <w:abstractNumId w:val="24"/>
  </w:num>
  <w:num w:numId="11" w16cid:durableId="923802013">
    <w:abstractNumId w:val="19"/>
  </w:num>
  <w:num w:numId="12" w16cid:durableId="1490486075">
    <w:abstractNumId w:val="21"/>
  </w:num>
  <w:num w:numId="13" w16cid:durableId="1079593012">
    <w:abstractNumId w:val="26"/>
  </w:num>
  <w:num w:numId="14" w16cid:durableId="161358801">
    <w:abstractNumId w:val="11"/>
  </w:num>
  <w:num w:numId="15" w16cid:durableId="1264269071">
    <w:abstractNumId w:val="12"/>
  </w:num>
  <w:num w:numId="16" w16cid:durableId="1718816671">
    <w:abstractNumId w:val="1"/>
  </w:num>
  <w:num w:numId="17" w16cid:durableId="60834232">
    <w:abstractNumId w:val="2"/>
  </w:num>
  <w:num w:numId="18" w16cid:durableId="1857965905">
    <w:abstractNumId w:val="14"/>
  </w:num>
  <w:num w:numId="19" w16cid:durableId="618997498">
    <w:abstractNumId w:val="8"/>
  </w:num>
  <w:num w:numId="20" w16cid:durableId="1763062128">
    <w:abstractNumId w:val="5"/>
  </w:num>
  <w:num w:numId="21" w16cid:durableId="2084179891">
    <w:abstractNumId w:val="15"/>
  </w:num>
  <w:num w:numId="22" w16cid:durableId="2020741094">
    <w:abstractNumId w:val="27"/>
  </w:num>
  <w:num w:numId="23" w16cid:durableId="284894521">
    <w:abstractNumId w:val="9"/>
  </w:num>
  <w:num w:numId="24" w16cid:durableId="552154975">
    <w:abstractNumId w:val="18"/>
  </w:num>
  <w:num w:numId="25" w16cid:durableId="364211101">
    <w:abstractNumId w:val="28"/>
  </w:num>
  <w:num w:numId="26" w16cid:durableId="206912952">
    <w:abstractNumId w:val="13"/>
  </w:num>
  <w:num w:numId="27" w16cid:durableId="1182280394">
    <w:abstractNumId w:val="31"/>
  </w:num>
  <w:num w:numId="28" w16cid:durableId="301811052">
    <w:abstractNumId w:val="16"/>
  </w:num>
  <w:num w:numId="29" w16cid:durableId="1914924739">
    <w:abstractNumId w:val="32"/>
  </w:num>
  <w:num w:numId="30" w16cid:durableId="904031334">
    <w:abstractNumId w:val="3"/>
  </w:num>
  <w:num w:numId="31" w16cid:durableId="1481533964">
    <w:abstractNumId w:val="17"/>
  </w:num>
  <w:num w:numId="32" w16cid:durableId="943535932">
    <w:abstractNumId w:val="6"/>
  </w:num>
  <w:num w:numId="33" w16cid:durableId="205504008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424D"/>
    <w:rsid w:val="00007D57"/>
    <w:rsid w:val="000119B4"/>
    <w:rsid w:val="000127B7"/>
    <w:rsid w:val="000153C5"/>
    <w:rsid w:val="000206C8"/>
    <w:rsid w:val="000206DB"/>
    <w:rsid w:val="000215FE"/>
    <w:rsid w:val="00022CE9"/>
    <w:rsid w:val="0002329A"/>
    <w:rsid w:val="0002696F"/>
    <w:rsid w:val="00027BB1"/>
    <w:rsid w:val="000326A8"/>
    <w:rsid w:val="000334C4"/>
    <w:rsid w:val="00033699"/>
    <w:rsid w:val="0003635E"/>
    <w:rsid w:val="000368BE"/>
    <w:rsid w:val="00037277"/>
    <w:rsid w:val="00046908"/>
    <w:rsid w:val="00047564"/>
    <w:rsid w:val="000479C1"/>
    <w:rsid w:val="00050974"/>
    <w:rsid w:val="00052B37"/>
    <w:rsid w:val="000606B3"/>
    <w:rsid w:val="00061280"/>
    <w:rsid w:val="00061BEC"/>
    <w:rsid w:val="00064E91"/>
    <w:rsid w:val="00066257"/>
    <w:rsid w:val="00066D6A"/>
    <w:rsid w:val="00073AB7"/>
    <w:rsid w:val="00077FB7"/>
    <w:rsid w:val="00081B19"/>
    <w:rsid w:val="00082C23"/>
    <w:rsid w:val="00082C4A"/>
    <w:rsid w:val="00086D6A"/>
    <w:rsid w:val="00090D46"/>
    <w:rsid w:val="00093320"/>
    <w:rsid w:val="00094E16"/>
    <w:rsid w:val="000963A5"/>
    <w:rsid w:val="000965C0"/>
    <w:rsid w:val="00097ABD"/>
    <w:rsid w:val="00097DB0"/>
    <w:rsid w:val="00097EC1"/>
    <w:rsid w:val="000A1D43"/>
    <w:rsid w:val="000A35E3"/>
    <w:rsid w:val="000A3BA2"/>
    <w:rsid w:val="000A5180"/>
    <w:rsid w:val="000A60E0"/>
    <w:rsid w:val="000A7C4A"/>
    <w:rsid w:val="000B004E"/>
    <w:rsid w:val="000B2556"/>
    <w:rsid w:val="000B2A6B"/>
    <w:rsid w:val="000B3D19"/>
    <w:rsid w:val="000B4057"/>
    <w:rsid w:val="000B6B4F"/>
    <w:rsid w:val="000C17BD"/>
    <w:rsid w:val="000C75F4"/>
    <w:rsid w:val="000D0DD0"/>
    <w:rsid w:val="000D1E46"/>
    <w:rsid w:val="000D2EC8"/>
    <w:rsid w:val="000D401E"/>
    <w:rsid w:val="000D517C"/>
    <w:rsid w:val="000D5CC7"/>
    <w:rsid w:val="000D6E8A"/>
    <w:rsid w:val="000E06EE"/>
    <w:rsid w:val="000E3987"/>
    <w:rsid w:val="000E46C7"/>
    <w:rsid w:val="000E698C"/>
    <w:rsid w:val="000F0A75"/>
    <w:rsid w:val="000F10BD"/>
    <w:rsid w:val="000F17A7"/>
    <w:rsid w:val="000F2E43"/>
    <w:rsid w:val="000F3293"/>
    <w:rsid w:val="000F37A3"/>
    <w:rsid w:val="000F5452"/>
    <w:rsid w:val="000F6F37"/>
    <w:rsid w:val="000F7C6A"/>
    <w:rsid w:val="000F7D28"/>
    <w:rsid w:val="00103801"/>
    <w:rsid w:val="00103C69"/>
    <w:rsid w:val="00107BD4"/>
    <w:rsid w:val="00107C16"/>
    <w:rsid w:val="0011046C"/>
    <w:rsid w:val="00114714"/>
    <w:rsid w:val="0012062D"/>
    <w:rsid w:val="00125A6E"/>
    <w:rsid w:val="001308C9"/>
    <w:rsid w:val="00131745"/>
    <w:rsid w:val="00131B8B"/>
    <w:rsid w:val="0013438F"/>
    <w:rsid w:val="00134E54"/>
    <w:rsid w:val="00140F56"/>
    <w:rsid w:val="00142094"/>
    <w:rsid w:val="00143265"/>
    <w:rsid w:val="001436D3"/>
    <w:rsid w:val="00143E8C"/>
    <w:rsid w:val="00147D96"/>
    <w:rsid w:val="00152506"/>
    <w:rsid w:val="00155E07"/>
    <w:rsid w:val="001564A5"/>
    <w:rsid w:val="001576EA"/>
    <w:rsid w:val="00157B1D"/>
    <w:rsid w:val="00157CF5"/>
    <w:rsid w:val="00161D6A"/>
    <w:rsid w:val="00166210"/>
    <w:rsid w:val="00166E71"/>
    <w:rsid w:val="00167AFF"/>
    <w:rsid w:val="00171442"/>
    <w:rsid w:val="00171900"/>
    <w:rsid w:val="0017614A"/>
    <w:rsid w:val="00176456"/>
    <w:rsid w:val="00183480"/>
    <w:rsid w:val="0018477F"/>
    <w:rsid w:val="00190E98"/>
    <w:rsid w:val="001A070B"/>
    <w:rsid w:val="001A3845"/>
    <w:rsid w:val="001A3FA5"/>
    <w:rsid w:val="001A4674"/>
    <w:rsid w:val="001B003C"/>
    <w:rsid w:val="001B24C7"/>
    <w:rsid w:val="001B3130"/>
    <w:rsid w:val="001B5B1B"/>
    <w:rsid w:val="001C1044"/>
    <w:rsid w:val="001C2851"/>
    <w:rsid w:val="001C3030"/>
    <w:rsid w:val="001C48D2"/>
    <w:rsid w:val="001C57C8"/>
    <w:rsid w:val="001C5A35"/>
    <w:rsid w:val="001D4097"/>
    <w:rsid w:val="001D485E"/>
    <w:rsid w:val="001D5F8C"/>
    <w:rsid w:val="001E5E39"/>
    <w:rsid w:val="001F0CD7"/>
    <w:rsid w:val="001F12FA"/>
    <w:rsid w:val="001F6A84"/>
    <w:rsid w:val="001F7072"/>
    <w:rsid w:val="00200D68"/>
    <w:rsid w:val="00202E93"/>
    <w:rsid w:val="00203564"/>
    <w:rsid w:val="002036C7"/>
    <w:rsid w:val="00204FE3"/>
    <w:rsid w:val="00206CB9"/>
    <w:rsid w:val="00210200"/>
    <w:rsid w:val="00211859"/>
    <w:rsid w:val="002135F7"/>
    <w:rsid w:val="002174C2"/>
    <w:rsid w:val="00225E33"/>
    <w:rsid w:val="00226CF9"/>
    <w:rsid w:val="00230DF5"/>
    <w:rsid w:val="002310DA"/>
    <w:rsid w:val="002318E5"/>
    <w:rsid w:val="0023489E"/>
    <w:rsid w:val="002350F5"/>
    <w:rsid w:val="002415B2"/>
    <w:rsid w:val="00241A8B"/>
    <w:rsid w:val="00244614"/>
    <w:rsid w:val="00244882"/>
    <w:rsid w:val="0025239E"/>
    <w:rsid w:val="00260352"/>
    <w:rsid w:val="00262A46"/>
    <w:rsid w:val="002718D5"/>
    <w:rsid w:val="00272092"/>
    <w:rsid w:val="00272485"/>
    <w:rsid w:val="00272D32"/>
    <w:rsid w:val="002735D7"/>
    <w:rsid w:val="00273704"/>
    <w:rsid w:val="00273CC8"/>
    <w:rsid w:val="002749EF"/>
    <w:rsid w:val="0027754D"/>
    <w:rsid w:val="00280880"/>
    <w:rsid w:val="00281082"/>
    <w:rsid w:val="002849E3"/>
    <w:rsid w:val="00290472"/>
    <w:rsid w:val="00292CED"/>
    <w:rsid w:val="00293A9A"/>
    <w:rsid w:val="00296CE0"/>
    <w:rsid w:val="00297502"/>
    <w:rsid w:val="002A13C5"/>
    <w:rsid w:val="002B1748"/>
    <w:rsid w:val="002B1C36"/>
    <w:rsid w:val="002B2696"/>
    <w:rsid w:val="002B2A14"/>
    <w:rsid w:val="002B76EB"/>
    <w:rsid w:val="002C1D11"/>
    <w:rsid w:val="002D1932"/>
    <w:rsid w:val="002D4687"/>
    <w:rsid w:val="002D4B91"/>
    <w:rsid w:val="002D5944"/>
    <w:rsid w:val="002D5FDD"/>
    <w:rsid w:val="002D65B5"/>
    <w:rsid w:val="002D65FA"/>
    <w:rsid w:val="002E02D0"/>
    <w:rsid w:val="002E0465"/>
    <w:rsid w:val="002E413A"/>
    <w:rsid w:val="002F0376"/>
    <w:rsid w:val="002F17B5"/>
    <w:rsid w:val="002F47D1"/>
    <w:rsid w:val="002F4A2D"/>
    <w:rsid w:val="00302684"/>
    <w:rsid w:val="00302803"/>
    <w:rsid w:val="00306279"/>
    <w:rsid w:val="003065CB"/>
    <w:rsid w:val="00306699"/>
    <w:rsid w:val="0031479A"/>
    <w:rsid w:val="00315A77"/>
    <w:rsid w:val="00317998"/>
    <w:rsid w:val="00320A7B"/>
    <w:rsid w:val="00321F47"/>
    <w:rsid w:val="003224E6"/>
    <w:rsid w:val="003225B2"/>
    <w:rsid w:val="00325175"/>
    <w:rsid w:val="00325BB1"/>
    <w:rsid w:val="00331F55"/>
    <w:rsid w:val="0033293A"/>
    <w:rsid w:val="003344FA"/>
    <w:rsid w:val="003405A0"/>
    <w:rsid w:val="00345290"/>
    <w:rsid w:val="00345840"/>
    <w:rsid w:val="00345ABF"/>
    <w:rsid w:val="003503D1"/>
    <w:rsid w:val="003531E2"/>
    <w:rsid w:val="00354C72"/>
    <w:rsid w:val="003601C5"/>
    <w:rsid w:val="00364599"/>
    <w:rsid w:val="00364D70"/>
    <w:rsid w:val="00372412"/>
    <w:rsid w:val="00372955"/>
    <w:rsid w:val="00375179"/>
    <w:rsid w:val="00380A82"/>
    <w:rsid w:val="0038194B"/>
    <w:rsid w:val="00381D01"/>
    <w:rsid w:val="003829B1"/>
    <w:rsid w:val="00383111"/>
    <w:rsid w:val="0038419C"/>
    <w:rsid w:val="0038487C"/>
    <w:rsid w:val="00385239"/>
    <w:rsid w:val="00394032"/>
    <w:rsid w:val="003945B6"/>
    <w:rsid w:val="00396F44"/>
    <w:rsid w:val="00397237"/>
    <w:rsid w:val="00397843"/>
    <w:rsid w:val="003A0EB9"/>
    <w:rsid w:val="003A2362"/>
    <w:rsid w:val="003A4883"/>
    <w:rsid w:val="003A54CD"/>
    <w:rsid w:val="003A728D"/>
    <w:rsid w:val="003A7F27"/>
    <w:rsid w:val="003B019B"/>
    <w:rsid w:val="003B3365"/>
    <w:rsid w:val="003B4B27"/>
    <w:rsid w:val="003B6636"/>
    <w:rsid w:val="003C38A9"/>
    <w:rsid w:val="003D0E2E"/>
    <w:rsid w:val="003D2582"/>
    <w:rsid w:val="003D3900"/>
    <w:rsid w:val="003D4B0B"/>
    <w:rsid w:val="003E05CB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3B2E"/>
    <w:rsid w:val="004043F6"/>
    <w:rsid w:val="00405DFF"/>
    <w:rsid w:val="00416575"/>
    <w:rsid w:val="00426AAE"/>
    <w:rsid w:val="00431B23"/>
    <w:rsid w:val="00431FF8"/>
    <w:rsid w:val="00432410"/>
    <w:rsid w:val="00437541"/>
    <w:rsid w:val="00437D51"/>
    <w:rsid w:val="00440470"/>
    <w:rsid w:val="004422BF"/>
    <w:rsid w:val="00443189"/>
    <w:rsid w:val="004445F7"/>
    <w:rsid w:val="00444EC0"/>
    <w:rsid w:val="00445FAC"/>
    <w:rsid w:val="004560F2"/>
    <w:rsid w:val="0046077E"/>
    <w:rsid w:val="004647AE"/>
    <w:rsid w:val="0046488C"/>
    <w:rsid w:val="004649E2"/>
    <w:rsid w:val="00467A47"/>
    <w:rsid w:val="0047143A"/>
    <w:rsid w:val="004740C5"/>
    <w:rsid w:val="0047645E"/>
    <w:rsid w:val="00476F29"/>
    <w:rsid w:val="00477150"/>
    <w:rsid w:val="00483A61"/>
    <w:rsid w:val="004879FB"/>
    <w:rsid w:val="004921D5"/>
    <w:rsid w:val="004972BC"/>
    <w:rsid w:val="00497CD9"/>
    <w:rsid w:val="004A0CFF"/>
    <w:rsid w:val="004A293D"/>
    <w:rsid w:val="004A46C7"/>
    <w:rsid w:val="004A7165"/>
    <w:rsid w:val="004B3D11"/>
    <w:rsid w:val="004B3EA1"/>
    <w:rsid w:val="004B47B2"/>
    <w:rsid w:val="004B4B6C"/>
    <w:rsid w:val="004B6A3A"/>
    <w:rsid w:val="004B7990"/>
    <w:rsid w:val="004B7BC0"/>
    <w:rsid w:val="004B7D66"/>
    <w:rsid w:val="004C162F"/>
    <w:rsid w:val="004C16E5"/>
    <w:rsid w:val="004C3720"/>
    <w:rsid w:val="004C72DF"/>
    <w:rsid w:val="004D169D"/>
    <w:rsid w:val="004E0737"/>
    <w:rsid w:val="004E2F70"/>
    <w:rsid w:val="004E3E26"/>
    <w:rsid w:val="004E46D5"/>
    <w:rsid w:val="004E6161"/>
    <w:rsid w:val="004F0620"/>
    <w:rsid w:val="004F2876"/>
    <w:rsid w:val="004F4543"/>
    <w:rsid w:val="004F53CE"/>
    <w:rsid w:val="004F6DCC"/>
    <w:rsid w:val="005006E1"/>
    <w:rsid w:val="00502B80"/>
    <w:rsid w:val="005038DF"/>
    <w:rsid w:val="00504173"/>
    <w:rsid w:val="00510A63"/>
    <w:rsid w:val="0051215F"/>
    <w:rsid w:val="00514676"/>
    <w:rsid w:val="005158F1"/>
    <w:rsid w:val="00515D5B"/>
    <w:rsid w:val="00517477"/>
    <w:rsid w:val="0052037D"/>
    <w:rsid w:val="00520539"/>
    <w:rsid w:val="00522890"/>
    <w:rsid w:val="00525CF8"/>
    <w:rsid w:val="00526170"/>
    <w:rsid w:val="005335D7"/>
    <w:rsid w:val="00534905"/>
    <w:rsid w:val="005451F0"/>
    <w:rsid w:val="0054576B"/>
    <w:rsid w:val="00545BF1"/>
    <w:rsid w:val="00546559"/>
    <w:rsid w:val="005500A3"/>
    <w:rsid w:val="005509C6"/>
    <w:rsid w:val="0055168C"/>
    <w:rsid w:val="00557AB4"/>
    <w:rsid w:val="00570D54"/>
    <w:rsid w:val="00571608"/>
    <w:rsid w:val="0057176A"/>
    <w:rsid w:val="00571953"/>
    <w:rsid w:val="00573EE1"/>
    <w:rsid w:val="0057431B"/>
    <w:rsid w:val="00574F33"/>
    <w:rsid w:val="005757C5"/>
    <w:rsid w:val="00575A6C"/>
    <w:rsid w:val="0058184F"/>
    <w:rsid w:val="00584BC2"/>
    <w:rsid w:val="00585B94"/>
    <w:rsid w:val="00586326"/>
    <w:rsid w:val="00587617"/>
    <w:rsid w:val="005908F1"/>
    <w:rsid w:val="0059286B"/>
    <w:rsid w:val="00593049"/>
    <w:rsid w:val="0059440E"/>
    <w:rsid w:val="0059579F"/>
    <w:rsid w:val="005A62FB"/>
    <w:rsid w:val="005A67E2"/>
    <w:rsid w:val="005A7619"/>
    <w:rsid w:val="005B1966"/>
    <w:rsid w:val="005B1D49"/>
    <w:rsid w:val="005B2451"/>
    <w:rsid w:val="005B4A43"/>
    <w:rsid w:val="005B5FB7"/>
    <w:rsid w:val="005C0D46"/>
    <w:rsid w:val="005C48DA"/>
    <w:rsid w:val="005C4E87"/>
    <w:rsid w:val="005C5973"/>
    <w:rsid w:val="005C5C77"/>
    <w:rsid w:val="005C5DBC"/>
    <w:rsid w:val="005C7FE1"/>
    <w:rsid w:val="005D135C"/>
    <w:rsid w:val="005D2CE6"/>
    <w:rsid w:val="005D4A11"/>
    <w:rsid w:val="005D5893"/>
    <w:rsid w:val="005D7949"/>
    <w:rsid w:val="005E2EFB"/>
    <w:rsid w:val="005E4AA2"/>
    <w:rsid w:val="005E7911"/>
    <w:rsid w:val="005F47C8"/>
    <w:rsid w:val="0060269E"/>
    <w:rsid w:val="00604420"/>
    <w:rsid w:val="00606075"/>
    <w:rsid w:val="00606079"/>
    <w:rsid w:val="006114E5"/>
    <w:rsid w:val="006122A7"/>
    <w:rsid w:val="00612B0A"/>
    <w:rsid w:val="0062125D"/>
    <w:rsid w:val="00623052"/>
    <w:rsid w:val="0062592A"/>
    <w:rsid w:val="00625AD6"/>
    <w:rsid w:val="00626BDF"/>
    <w:rsid w:val="00626C7C"/>
    <w:rsid w:val="00626D2C"/>
    <w:rsid w:val="00631D9F"/>
    <w:rsid w:val="00632FD4"/>
    <w:rsid w:val="00634BF3"/>
    <w:rsid w:val="006366EF"/>
    <w:rsid w:val="0063702C"/>
    <w:rsid w:val="006405E6"/>
    <w:rsid w:val="00650EF0"/>
    <w:rsid w:val="00652301"/>
    <w:rsid w:val="00653B4B"/>
    <w:rsid w:val="006543F5"/>
    <w:rsid w:val="00656E1B"/>
    <w:rsid w:val="00661748"/>
    <w:rsid w:val="00663DA0"/>
    <w:rsid w:val="00664FDD"/>
    <w:rsid w:val="0067076B"/>
    <w:rsid w:val="00671F8F"/>
    <w:rsid w:val="00676785"/>
    <w:rsid w:val="00677083"/>
    <w:rsid w:val="00680963"/>
    <w:rsid w:val="006830B8"/>
    <w:rsid w:val="00684028"/>
    <w:rsid w:val="006876AF"/>
    <w:rsid w:val="00687BBE"/>
    <w:rsid w:val="00687CE6"/>
    <w:rsid w:val="0069387D"/>
    <w:rsid w:val="00695831"/>
    <w:rsid w:val="00695C69"/>
    <w:rsid w:val="00696221"/>
    <w:rsid w:val="00697339"/>
    <w:rsid w:val="006A4048"/>
    <w:rsid w:val="006A42DA"/>
    <w:rsid w:val="006B32DC"/>
    <w:rsid w:val="006B3778"/>
    <w:rsid w:val="006B73B0"/>
    <w:rsid w:val="006C4605"/>
    <w:rsid w:val="006C6592"/>
    <w:rsid w:val="006D05EF"/>
    <w:rsid w:val="006D0809"/>
    <w:rsid w:val="006D0A0B"/>
    <w:rsid w:val="006D1224"/>
    <w:rsid w:val="006D3F69"/>
    <w:rsid w:val="006D468D"/>
    <w:rsid w:val="006D5D16"/>
    <w:rsid w:val="006E007E"/>
    <w:rsid w:val="006E095B"/>
    <w:rsid w:val="006E4B0E"/>
    <w:rsid w:val="006F142A"/>
    <w:rsid w:val="006F48A8"/>
    <w:rsid w:val="006F670C"/>
    <w:rsid w:val="007001F1"/>
    <w:rsid w:val="00705999"/>
    <w:rsid w:val="00713BD2"/>
    <w:rsid w:val="0071419A"/>
    <w:rsid w:val="007146A3"/>
    <w:rsid w:val="00716442"/>
    <w:rsid w:val="00730290"/>
    <w:rsid w:val="00730478"/>
    <w:rsid w:val="007342C4"/>
    <w:rsid w:val="007352F2"/>
    <w:rsid w:val="00736057"/>
    <w:rsid w:val="00737698"/>
    <w:rsid w:val="00740F24"/>
    <w:rsid w:val="00742790"/>
    <w:rsid w:val="0074355E"/>
    <w:rsid w:val="00744247"/>
    <w:rsid w:val="00745B7B"/>
    <w:rsid w:val="00747186"/>
    <w:rsid w:val="00750EE5"/>
    <w:rsid w:val="007525CF"/>
    <w:rsid w:val="00756CEC"/>
    <w:rsid w:val="00757A3A"/>
    <w:rsid w:val="00763DC7"/>
    <w:rsid w:val="00764EAA"/>
    <w:rsid w:val="007674AA"/>
    <w:rsid w:val="00767E16"/>
    <w:rsid w:val="007709D5"/>
    <w:rsid w:val="007715D3"/>
    <w:rsid w:val="007754AE"/>
    <w:rsid w:val="00776430"/>
    <w:rsid w:val="00776661"/>
    <w:rsid w:val="00777642"/>
    <w:rsid w:val="0078286C"/>
    <w:rsid w:val="00783ECC"/>
    <w:rsid w:val="0078595A"/>
    <w:rsid w:val="007866E4"/>
    <w:rsid w:val="00786985"/>
    <w:rsid w:val="00790622"/>
    <w:rsid w:val="007970A2"/>
    <w:rsid w:val="007A40D5"/>
    <w:rsid w:val="007B0557"/>
    <w:rsid w:val="007B0ABC"/>
    <w:rsid w:val="007B0CFE"/>
    <w:rsid w:val="007B3F1A"/>
    <w:rsid w:val="007B42B0"/>
    <w:rsid w:val="007B722F"/>
    <w:rsid w:val="007C27D0"/>
    <w:rsid w:val="007C5D7D"/>
    <w:rsid w:val="007C79D7"/>
    <w:rsid w:val="007C7D94"/>
    <w:rsid w:val="007D26D2"/>
    <w:rsid w:val="007D4C59"/>
    <w:rsid w:val="007E0BA4"/>
    <w:rsid w:val="007E2FA5"/>
    <w:rsid w:val="007F1CFA"/>
    <w:rsid w:val="007F1FD3"/>
    <w:rsid w:val="007F2387"/>
    <w:rsid w:val="007F2ABA"/>
    <w:rsid w:val="007F538E"/>
    <w:rsid w:val="007F5E9B"/>
    <w:rsid w:val="00800860"/>
    <w:rsid w:val="008013DB"/>
    <w:rsid w:val="00801A05"/>
    <w:rsid w:val="0080439D"/>
    <w:rsid w:val="008052AD"/>
    <w:rsid w:val="00811232"/>
    <w:rsid w:val="00813783"/>
    <w:rsid w:val="00813896"/>
    <w:rsid w:val="00814154"/>
    <w:rsid w:val="00815104"/>
    <w:rsid w:val="0081539C"/>
    <w:rsid w:val="0081680F"/>
    <w:rsid w:val="00816C77"/>
    <w:rsid w:val="008221BB"/>
    <w:rsid w:val="00822E59"/>
    <w:rsid w:val="00824457"/>
    <w:rsid w:val="008255D0"/>
    <w:rsid w:val="008271F5"/>
    <w:rsid w:val="00827475"/>
    <w:rsid w:val="0082783F"/>
    <w:rsid w:val="00830F8B"/>
    <w:rsid w:val="00832494"/>
    <w:rsid w:val="00832C7F"/>
    <w:rsid w:val="0083766D"/>
    <w:rsid w:val="0084063E"/>
    <w:rsid w:val="008432AD"/>
    <w:rsid w:val="00844C9D"/>
    <w:rsid w:val="0084564D"/>
    <w:rsid w:val="00845859"/>
    <w:rsid w:val="00847762"/>
    <w:rsid w:val="00855960"/>
    <w:rsid w:val="008603CF"/>
    <w:rsid w:val="008614F6"/>
    <w:rsid w:val="00862F06"/>
    <w:rsid w:val="00864CA5"/>
    <w:rsid w:val="0086519E"/>
    <w:rsid w:val="0086658F"/>
    <w:rsid w:val="0087207F"/>
    <w:rsid w:val="00872B46"/>
    <w:rsid w:val="0087486F"/>
    <w:rsid w:val="008838DD"/>
    <w:rsid w:val="00883C1A"/>
    <w:rsid w:val="00883CDA"/>
    <w:rsid w:val="00887059"/>
    <w:rsid w:val="00891401"/>
    <w:rsid w:val="00894AF7"/>
    <w:rsid w:val="008A1BEE"/>
    <w:rsid w:val="008A42EE"/>
    <w:rsid w:val="008A54B3"/>
    <w:rsid w:val="008B1875"/>
    <w:rsid w:val="008B33B6"/>
    <w:rsid w:val="008B43B4"/>
    <w:rsid w:val="008B4801"/>
    <w:rsid w:val="008B51EB"/>
    <w:rsid w:val="008B5455"/>
    <w:rsid w:val="008B5EAF"/>
    <w:rsid w:val="008B6365"/>
    <w:rsid w:val="008C2290"/>
    <w:rsid w:val="008C293C"/>
    <w:rsid w:val="008C4905"/>
    <w:rsid w:val="008C745B"/>
    <w:rsid w:val="008D16F7"/>
    <w:rsid w:val="008D39FA"/>
    <w:rsid w:val="008D3A3C"/>
    <w:rsid w:val="008D5C57"/>
    <w:rsid w:val="008D6D78"/>
    <w:rsid w:val="008D7CD6"/>
    <w:rsid w:val="008E0011"/>
    <w:rsid w:val="008E08EE"/>
    <w:rsid w:val="008E0F54"/>
    <w:rsid w:val="008E18F4"/>
    <w:rsid w:val="008E3F02"/>
    <w:rsid w:val="008E7535"/>
    <w:rsid w:val="008E79D3"/>
    <w:rsid w:val="008F0886"/>
    <w:rsid w:val="008F3AA0"/>
    <w:rsid w:val="00901658"/>
    <w:rsid w:val="0090361E"/>
    <w:rsid w:val="00903630"/>
    <w:rsid w:val="0090437E"/>
    <w:rsid w:val="00907DE8"/>
    <w:rsid w:val="00910391"/>
    <w:rsid w:val="00912C9E"/>
    <w:rsid w:val="00916673"/>
    <w:rsid w:val="00917E71"/>
    <w:rsid w:val="009209E4"/>
    <w:rsid w:val="00921306"/>
    <w:rsid w:val="00921787"/>
    <w:rsid w:val="009227E1"/>
    <w:rsid w:val="00924E8E"/>
    <w:rsid w:val="009257DE"/>
    <w:rsid w:val="009272B2"/>
    <w:rsid w:val="00927320"/>
    <w:rsid w:val="00927709"/>
    <w:rsid w:val="0093005F"/>
    <w:rsid w:val="00930BB6"/>
    <w:rsid w:val="009311AA"/>
    <w:rsid w:val="009325C5"/>
    <w:rsid w:val="00936791"/>
    <w:rsid w:val="00936A06"/>
    <w:rsid w:val="00937C33"/>
    <w:rsid w:val="00944190"/>
    <w:rsid w:val="00945F7F"/>
    <w:rsid w:val="009470DF"/>
    <w:rsid w:val="009477C7"/>
    <w:rsid w:val="009519BA"/>
    <w:rsid w:val="00954316"/>
    <w:rsid w:val="00954DED"/>
    <w:rsid w:val="009563A3"/>
    <w:rsid w:val="00956993"/>
    <w:rsid w:val="009577B4"/>
    <w:rsid w:val="009609F3"/>
    <w:rsid w:val="009616E9"/>
    <w:rsid w:val="0096230F"/>
    <w:rsid w:val="00962AA7"/>
    <w:rsid w:val="00962E7A"/>
    <w:rsid w:val="009678FC"/>
    <w:rsid w:val="00970AAC"/>
    <w:rsid w:val="00970C03"/>
    <w:rsid w:val="00972DEF"/>
    <w:rsid w:val="00973B49"/>
    <w:rsid w:val="00973B90"/>
    <w:rsid w:val="0098390F"/>
    <w:rsid w:val="00983EB5"/>
    <w:rsid w:val="009840E1"/>
    <w:rsid w:val="0098441C"/>
    <w:rsid w:val="00985A96"/>
    <w:rsid w:val="00991EEB"/>
    <w:rsid w:val="00992F46"/>
    <w:rsid w:val="0099425C"/>
    <w:rsid w:val="009944B6"/>
    <w:rsid w:val="009948E1"/>
    <w:rsid w:val="00994AB9"/>
    <w:rsid w:val="00994DC6"/>
    <w:rsid w:val="00997F9F"/>
    <w:rsid w:val="009A001B"/>
    <w:rsid w:val="009A16F3"/>
    <w:rsid w:val="009A396B"/>
    <w:rsid w:val="009A47DE"/>
    <w:rsid w:val="009A5325"/>
    <w:rsid w:val="009A57DC"/>
    <w:rsid w:val="009A5827"/>
    <w:rsid w:val="009A681F"/>
    <w:rsid w:val="009A7F9B"/>
    <w:rsid w:val="009B1BFD"/>
    <w:rsid w:val="009C3D48"/>
    <w:rsid w:val="009C3FE8"/>
    <w:rsid w:val="009C5FC0"/>
    <w:rsid w:val="009D17E5"/>
    <w:rsid w:val="009D6F31"/>
    <w:rsid w:val="009E0D0D"/>
    <w:rsid w:val="009E55E9"/>
    <w:rsid w:val="009F1FAA"/>
    <w:rsid w:val="009F5280"/>
    <w:rsid w:val="00A07B0B"/>
    <w:rsid w:val="00A1068D"/>
    <w:rsid w:val="00A10E6F"/>
    <w:rsid w:val="00A12EC0"/>
    <w:rsid w:val="00A17356"/>
    <w:rsid w:val="00A206D9"/>
    <w:rsid w:val="00A217DF"/>
    <w:rsid w:val="00A37570"/>
    <w:rsid w:val="00A42C7B"/>
    <w:rsid w:val="00A43868"/>
    <w:rsid w:val="00A514CD"/>
    <w:rsid w:val="00A526B6"/>
    <w:rsid w:val="00A545A6"/>
    <w:rsid w:val="00A60480"/>
    <w:rsid w:val="00A63A8E"/>
    <w:rsid w:val="00A64BD3"/>
    <w:rsid w:val="00A66B46"/>
    <w:rsid w:val="00A66CEA"/>
    <w:rsid w:val="00A6747C"/>
    <w:rsid w:val="00A67C07"/>
    <w:rsid w:val="00A70CEA"/>
    <w:rsid w:val="00A70FB4"/>
    <w:rsid w:val="00A752EC"/>
    <w:rsid w:val="00A841AA"/>
    <w:rsid w:val="00A84B49"/>
    <w:rsid w:val="00A85032"/>
    <w:rsid w:val="00A8646F"/>
    <w:rsid w:val="00A909E1"/>
    <w:rsid w:val="00A90AD4"/>
    <w:rsid w:val="00A95C64"/>
    <w:rsid w:val="00AA1158"/>
    <w:rsid w:val="00AA2FAD"/>
    <w:rsid w:val="00AA5DA2"/>
    <w:rsid w:val="00AA7CC9"/>
    <w:rsid w:val="00AB028A"/>
    <w:rsid w:val="00AB2CDC"/>
    <w:rsid w:val="00AB33F1"/>
    <w:rsid w:val="00AB3993"/>
    <w:rsid w:val="00AB667C"/>
    <w:rsid w:val="00AC17D5"/>
    <w:rsid w:val="00AC18AC"/>
    <w:rsid w:val="00AC3056"/>
    <w:rsid w:val="00AC3441"/>
    <w:rsid w:val="00AC36C7"/>
    <w:rsid w:val="00AC6A82"/>
    <w:rsid w:val="00AD2398"/>
    <w:rsid w:val="00AD29D5"/>
    <w:rsid w:val="00AD3882"/>
    <w:rsid w:val="00AD4E88"/>
    <w:rsid w:val="00AD6887"/>
    <w:rsid w:val="00AD7C35"/>
    <w:rsid w:val="00AE1173"/>
    <w:rsid w:val="00AE30AE"/>
    <w:rsid w:val="00AF0617"/>
    <w:rsid w:val="00AF0882"/>
    <w:rsid w:val="00AF2CC8"/>
    <w:rsid w:val="00AF33AC"/>
    <w:rsid w:val="00AF6778"/>
    <w:rsid w:val="00AF72DB"/>
    <w:rsid w:val="00B011D6"/>
    <w:rsid w:val="00B025ED"/>
    <w:rsid w:val="00B05A2A"/>
    <w:rsid w:val="00B064AA"/>
    <w:rsid w:val="00B10378"/>
    <w:rsid w:val="00B14225"/>
    <w:rsid w:val="00B14ABB"/>
    <w:rsid w:val="00B1695B"/>
    <w:rsid w:val="00B238C9"/>
    <w:rsid w:val="00B25D5F"/>
    <w:rsid w:val="00B305E8"/>
    <w:rsid w:val="00B31400"/>
    <w:rsid w:val="00B32722"/>
    <w:rsid w:val="00B33994"/>
    <w:rsid w:val="00B35206"/>
    <w:rsid w:val="00B356DB"/>
    <w:rsid w:val="00B362B8"/>
    <w:rsid w:val="00B40667"/>
    <w:rsid w:val="00B415F3"/>
    <w:rsid w:val="00B4204A"/>
    <w:rsid w:val="00B436E4"/>
    <w:rsid w:val="00B44339"/>
    <w:rsid w:val="00B44D23"/>
    <w:rsid w:val="00B464A1"/>
    <w:rsid w:val="00B46FB4"/>
    <w:rsid w:val="00B479BD"/>
    <w:rsid w:val="00B50708"/>
    <w:rsid w:val="00B516D1"/>
    <w:rsid w:val="00B51DB9"/>
    <w:rsid w:val="00B56E3B"/>
    <w:rsid w:val="00B60004"/>
    <w:rsid w:val="00B61255"/>
    <w:rsid w:val="00B619BC"/>
    <w:rsid w:val="00B65017"/>
    <w:rsid w:val="00B65D13"/>
    <w:rsid w:val="00B6674B"/>
    <w:rsid w:val="00B670ED"/>
    <w:rsid w:val="00B67965"/>
    <w:rsid w:val="00B70911"/>
    <w:rsid w:val="00B71800"/>
    <w:rsid w:val="00B73214"/>
    <w:rsid w:val="00B733E1"/>
    <w:rsid w:val="00B74197"/>
    <w:rsid w:val="00B82B5D"/>
    <w:rsid w:val="00B8326D"/>
    <w:rsid w:val="00B83F25"/>
    <w:rsid w:val="00B8609F"/>
    <w:rsid w:val="00B90512"/>
    <w:rsid w:val="00B917AA"/>
    <w:rsid w:val="00B92109"/>
    <w:rsid w:val="00B92242"/>
    <w:rsid w:val="00B948CF"/>
    <w:rsid w:val="00B94F8A"/>
    <w:rsid w:val="00B957A2"/>
    <w:rsid w:val="00B96EA3"/>
    <w:rsid w:val="00B97F8B"/>
    <w:rsid w:val="00BA4F2B"/>
    <w:rsid w:val="00BA4FDD"/>
    <w:rsid w:val="00BB01C1"/>
    <w:rsid w:val="00BB0827"/>
    <w:rsid w:val="00BB0B3C"/>
    <w:rsid w:val="00BB27E9"/>
    <w:rsid w:val="00BB6132"/>
    <w:rsid w:val="00BB665E"/>
    <w:rsid w:val="00BB6F17"/>
    <w:rsid w:val="00BC094C"/>
    <w:rsid w:val="00BC25AD"/>
    <w:rsid w:val="00BC5ABE"/>
    <w:rsid w:val="00BD04B7"/>
    <w:rsid w:val="00BD1B49"/>
    <w:rsid w:val="00BD6500"/>
    <w:rsid w:val="00BE3096"/>
    <w:rsid w:val="00BE360A"/>
    <w:rsid w:val="00BE3769"/>
    <w:rsid w:val="00BE5805"/>
    <w:rsid w:val="00BE68EC"/>
    <w:rsid w:val="00BE757B"/>
    <w:rsid w:val="00BF2CA9"/>
    <w:rsid w:val="00BF308F"/>
    <w:rsid w:val="00BF52D1"/>
    <w:rsid w:val="00BF5956"/>
    <w:rsid w:val="00BF63B7"/>
    <w:rsid w:val="00BF6CCB"/>
    <w:rsid w:val="00BF7063"/>
    <w:rsid w:val="00C0176A"/>
    <w:rsid w:val="00C01B89"/>
    <w:rsid w:val="00C02633"/>
    <w:rsid w:val="00C04C24"/>
    <w:rsid w:val="00C05722"/>
    <w:rsid w:val="00C05892"/>
    <w:rsid w:val="00C12388"/>
    <w:rsid w:val="00C20600"/>
    <w:rsid w:val="00C212B9"/>
    <w:rsid w:val="00C228DA"/>
    <w:rsid w:val="00C258B0"/>
    <w:rsid w:val="00C3211C"/>
    <w:rsid w:val="00C35487"/>
    <w:rsid w:val="00C36A3E"/>
    <w:rsid w:val="00C41062"/>
    <w:rsid w:val="00C45A23"/>
    <w:rsid w:val="00C52BE0"/>
    <w:rsid w:val="00C5511A"/>
    <w:rsid w:val="00C57BC9"/>
    <w:rsid w:val="00C60515"/>
    <w:rsid w:val="00C62565"/>
    <w:rsid w:val="00C6348A"/>
    <w:rsid w:val="00C67401"/>
    <w:rsid w:val="00C716B6"/>
    <w:rsid w:val="00C72D2A"/>
    <w:rsid w:val="00C73892"/>
    <w:rsid w:val="00C7577B"/>
    <w:rsid w:val="00C76645"/>
    <w:rsid w:val="00C774DD"/>
    <w:rsid w:val="00C77B64"/>
    <w:rsid w:val="00C801FE"/>
    <w:rsid w:val="00C80920"/>
    <w:rsid w:val="00C80B9D"/>
    <w:rsid w:val="00C822E2"/>
    <w:rsid w:val="00C8794B"/>
    <w:rsid w:val="00C92361"/>
    <w:rsid w:val="00C93350"/>
    <w:rsid w:val="00CA3753"/>
    <w:rsid w:val="00CA3E3B"/>
    <w:rsid w:val="00CA7125"/>
    <w:rsid w:val="00CA7A3D"/>
    <w:rsid w:val="00CB0E9A"/>
    <w:rsid w:val="00CB12F5"/>
    <w:rsid w:val="00CB19D6"/>
    <w:rsid w:val="00CB56D3"/>
    <w:rsid w:val="00CB5D73"/>
    <w:rsid w:val="00CC0B16"/>
    <w:rsid w:val="00CC0D02"/>
    <w:rsid w:val="00CC176E"/>
    <w:rsid w:val="00CC3674"/>
    <w:rsid w:val="00CC38AD"/>
    <w:rsid w:val="00CD0BC7"/>
    <w:rsid w:val="00CD2DA0"/>
    <w:rsid w:val="00CD4360"/>
    <w:rsid w:val="00CD4B3B"/>
    <w:rsid w:val="00CD7D46"/>
    <w:rsid w:val="00CE0685"/>
    <w:rsid w:val="00CF2EC8"/>
    <w:rsid w:val="00CF3C76"/>
    <w:rsid w:val="00CF5ADE"/>
    <w:rsid w:val="00CF752C"/>
    <w:rsid w:val="00CF79D6"/>
    <w:rsid w:val="00D00279"/>
    <w:rsid w:val="00D03550"/>
    <w:rsid w:val="00D03BC9"/>
    <w:rsid w:val="00D107FE"/>
    <w:rsid w:val="00D12931"/>
    <w:rsid w:val="00D14354"/>
    <w:rsid w:val="00D150EC"/>
    <w:rsid w:val="00D151A9"/>
    <w:rsid w:val="00D16D3B"/>
    <w:rsid w:val="00D243E2"/>
    <w:rsid w:val="00D253CA"/>
    <w:rsid w:val="00D25F77"/>
    <w:rsid w:val="00D26CFC"/>
    <w:rsid w:val="00D2750A"/>
    <w:rsid w:val="00D30948"/>
    <w:rsid w:val="00D32D37"/>
    <w:rsid w:val="00D365F1"/>
    <w:rsid w:val="00D36EEE"/>
    <w:rsid w:val="00D41540"/>
    <w:rsid w:val="00D41895"/>
    <w:rsid w:val="00D41A5D"/>
    <w:rsid w:val="00D429F7"/>
    <w:rsid w:val="00D432B5"/>
    <w:rsid w:val="00D465C3"/>
    <w:rsid w:val="00D4686B"/>
    <w:rsid w:val="00D46966"/>
    <w:rsid w:val="00D46B38"/>
    <w:rsid w:val="00D50AF5"/>
    <w:rsid w:val="00D510A6"/>
    <w:rsid w:val="00D517CB"/>
    <w:rsid w:val="00D54F90"/>
    <w:rsid w:val="00D62EB2"/>
    <w:rsid w:val="00D63E44"/>
    <w:rsid w:val="00D7068A"/>
    <w:rsid w:val="00D7523D"/>
    <w:rsid w:val="00D80166"/>
    <w:rsid w:val="00D82E59"/>
    <w:rsid w:val="00D85806"/>
    <w:rsid w:val="00D85EFB"/>
    <w:rsid w:val="00D90FAD"/>
    <w:rsid w:val="00D93A72"/>
    <w:rsid w:val="00D96756"/>
    <w:rsid w:val="00D97BE8"/>
    <w:rsid w:val="00DA0DDF"/>
    <w:rsid w:val="00DA1376"/>
    <w:rsid w:val="00DA338D"/>
    <w:rsid w:val="00DA3871"/>
    <w:rsid w:val="00DA4808"/>
    <w:rsid w:val="00DA51F8"/>
    <w:rsid w:val="00DA626A"/>
    <w:rsid w:val="00DB06C8"/>
    <w:rsid w:val="00DB0F17"/>
    <w:rsid w:val="00DB3970"/>
    <w:rsid w:val="00DB4E0C"/>
    <w:rsid w:val="00DB6E40"/>
    <w:rsid w:val="00DC0995"/>
    <w:rsid w:val="00DC4600"/>
    <w:rsid w:val="00DC5602"/>
    <w:rsid w:val="00DC632B"/>
    <w:rsid w:val="00DC7526"/>
    <w:rsid w:val="00DD3B3A"/>
    <w:rsid w:val="00DF045A"/>
    <w:rsid w:val="00DF671B"/>
    <w:rsid w:val="00DF7B8C"/>
    <w:rsid w:val="00E0333D"/>
    <w:rsid w:val="00E0386B"/>
    <w:rsid w:val="00E03C8B"/>
    <w:rsid w:val="00E04A6C"/>
    <w:rsid w:val="00E05427"/>
    <w:rsid w:val="00E0693B"/>
    <w:rsid w:val="00E12786"/>
    <w:rsid w:val="00E137C5"/>
    <w:rsid w:val="00E21051"/>
    <w:rsid w:val="00E249FD"/>
    <w:rsid w:val="00E260CB"/>
    <w:rsid w:val="00E31AEA"/>
    <w:rsid w:val="00E32AC7"/>
    <w:rsid w:val="00E40717"/>
    <w:rsid w:val="00E41021"/>
    <w:rsid w:val="00E43961"/>
    <w:rsid w:val="00E44707"/>
    <w:rsid w:val="00E4562F"/>
    <w:rsid w:val="00E459FB"/>
    <w:rsid w:val="00E45E30"/>
    <w:rsid w:val="00E47E82"/>
    <w:rsid w:val="00E501A9"/>
    <w:rsid w:val="00E52B0E"/>
    <w:rsid w:val="00E53708"/>
    <w:rsid w:val="00E54E1A"/>
    <w:rsid w:val="00E56488"/>
    <w:rsid w:val="00E56F49"/>
    <w:rsid w:val="00E578DF"/>
    <w:rsid w:val="00E603E1"/>
    <w:rsid w:val="00E70623"/>
    <w:rsid w:val="00E712CD"/>
    <w:rsid w:val="00E74C0D"/>
    <w:rsid w:val="00E74FDE"/>
    <w:rsid w:val="00E75B06"/>
    <w:rsid w:val="00E84553"/>
    <w:rsid w:val="00E850A3"/>
    <w:rsid w:val="00E85575"/>
    <w:rsid w:val="00E87B81"/>
    <w:rsid w:val="00E87C0D"/>
    <w:rsid w:val="00E944CA"/>
    <w:rsid w:val="00E95E3E"/>
    <w:rsid w:val="00EA1E99"/>
    <w:rsid w:val="00EA30DD"/>
    <w:rsid w:val="00EA44D5"/>
    <w:rsid w:val="00EA6135"/>
    <w:rsid w:val="00EA6404"/>
    <w:rsid w:val="00EB1D7C"/>
    <w:rsid w:val="00EB3B58"/>
    <w:rsid w:val="00EB3EA8"/>
    <w:rsid w:val="00EB6B2B"/>
    <w:rsid w:val="00EB79E2"/>
    <w:rsid w:val="00EC1B08"/>
    <w:rsid w:val="00EC227D"/>
    <w:rsid w:val="00EC2564"/>
    <w:rsid w:val="00EC2F48"/>
    <w:rsid w:val="00EC6B60"/>
    <w:rsid w:val="00EC797C"/>
    <w:rsid w:val="00ED3326"/>
    <w:rsid w:val="00ED7589"/>
    <w:rsid w:val="00ED7B61"/>
    <w:rsid w:val="00EE13D1"/>
    <w:rsid w:val="00EE2761"/>
    <w:rsid w:val="00EE32F7"/>
    <w:rsid w:val="00EE3959"/>
    <w:rsid w:val="00EE4888"/>
    <w:rsid w:val="00EE6D5B"/>
    <w:rsid w:val="00EF018C"/>
    <w:rsid w:val="00EF3C6E"/>
    <w:rsid w:val="00EF49D3"/>
    <w:rsid w:val="00EF7BA2"/>
    <w:rsid w:val="00F01859"/>
    <w:rsid w:val="00F0206C"/>
    <w:rsid w:val="00F03751"/>
    <w:rsid w:val="00F04D55"/>
    <w:rsid w:val="00F05A66"/>
    <w:rsid w:val="00F06AAB"/>
    <w:rsid w:val="00F11549"/>
    <w:rsid w:val="00F122B5"/>
    <w:rsid w:val="00F14772"/>
    <w:rsid w:val="00F14814"/>
    <w:rsid w:val="00F16762"/>
    <w:rsid w:val="00F214CD"/>
    <w:rsid w:val="00F2630F"/>
    <w:rsid w:val="00F2642F"/>
    <w:rsid w:val="00F27D43"/>
    <w:rsid w:val="00F302F8"/>
    <w:rsid w:val="00F3069A"/>
    <w:rsid w:val="00F31154"/>
    <w:rsid w:val="00F31CF9"/>
    <w:rsid w:val="00F32D8D"/>
    <w:rsid w:val="00F36664"/>
    <w:rsid w:val="00F4026F"/>
    <w:rsid w:val="00F41538"/>
    <w:rsid w:val="00F41866"/>
    <w:rsid w:val="00F4384E"/>
    <w:rsid w:val="00F444BB"/>
    <w:rsid w:val="00F454FC"/>
    <w:rsid w:val="00F45B6A"/>
    <w:rsid w:val="00F53027"/>
    <w:rsid w:val="00F546A8"/>
    <w:rsid w:val="00F54981"/>
    <w:rsid w:val="00F65875"/>
    <w:rsid w:val="00F6703A"/>
    <w:rsid w:val="00F703CA"/>
    <w:rsid w:val="00F70598"/>
    <w:rsid w:val="00F709A0"/>
    <w:rsid w:val="00F715FD"/>
    <w:rsid w:val="00F73140"/>
    <w:rsid w:val="00F75F0B"/>
    <w:rsid w:val="00F813F7"/>
    <w:rsid w:val="00F81EF1"/>
    <w:rsid w:val="00F82003"/>
    <w:rsid w:val="00F84984"/>
    <w:rsid w:val="00F8584C"/>
    <w:rsid w:val="00F906A1"/>
    <w:rsid w:val="00F90E4B"/>
    <w:rsid w:val="00F91705"/>
    <w:rsid w:val="00F91A5E"/>
    <w:rsid w:val="00FA1F45"/>
    <w:rsid w:val="00FA6643"/>
    <w:rsid w:val="00FB0344"/>
    <w:rsid w:val="00FC1FF6"/>
    <w:rsid w:val="00FC2942"/>
    <w:rsid w:val="00FC615D"/>
    <w:rsid w:val="00FC7287"/>
    <w:rsid w:val="00FD073F"/>
    <w:rsid w:val="00FD0AFA"/>
    <w:rsid w:val="00FD2158"/>
    <w:rsid w:val="00FD2274"/>
    <w:rsid w:val="00FD2732"/>
    <w:rsid w:val="00FD5AB4"/>
    <w:rsid w:val="00FD7F62"/>
    <w:rsid w:val="00FE32BD"/>
    <w:rsid w:val="00FF03D8"/>
    <w:rsid w:val="00FF1790"/>
    <w:rsid w:val="00FF5362"/>
    <w:rsid w:val="00FF73B0"/>
    <w:rsid w:val="01DADB3C"/>
    <w:rsid w:val="0232C092"/>
    <w:rsid w:val="0641E08B"/>
    <w:rsid w:val="073AF319"/>
    <w:rsid w:val="0A2EC400"/>
    <w:rsid w:val="0A4CB53A"/>
    <w:rsid w:val="0E90AD8C"/>
    <w:rsid w:val="1082884C"/>
    <w:rsid w:val="10902E1D"/>
    <w:rsid w:val="10A38B8D"/>
    <w:rsid w:val="125C0B91"/>
    <w:rsid w:val="12842D28"/>
    <w:rsid w:val="1825D943"/>
    <w:rsid w:val="1A196AC0"/>
    <w:rsid w:val="1EF63E13"/>
    <w:rsid w:val="203B0DC2"/>
    <w:rsid w:val="20F74C48"/>
    <w:rsid w:val="214B7DDD"/>
    <w:rsid w:val="218595F9"/>
    <w:rsid w:val="221BC9AA"/>
    <w:rsid w:val="222F3A93"/>
    <w:rsid w:val="24724644"/>
    <w:rsid w:val="267FBD04"/>
    <w:rsid w:val="2683086C"/>
    <w:rsid w:val="27900E3F"/>
    <w:rsid w:val="27F0341B"/>
    <w:rsid w:val="28326AA7"/>
    <w:rsid w:val="2973C051"/>
    <w:rsid w:val="3028C196"/>
    <w:rsid w:val="30D5F892"/>
    <w:rsid w:val="31A43284"/>
    <w:rsid w:val="33B5F89A"/>
    <w:rsid w:val="34A1F28C"/>
    <w:rsid w:val="35ACD03E"/>
    <w:rsid w:val="38F2A5AD"/>
    <w:rsid w:val="3A201179"/>
    <w:rsid w:val="3A986A4D"/>
    <w:rsid w:val="3B29F6A7"/>
    <w:rsid w:val="3C88D40D"/>
    <w:rsid w:val="3D14FFE5"/>
    <w:rsid w:val="424C6369"/>
    <w:rsid w:val="43DF3AEB"/>
    <w:rsid w:val="450B86EB"/>
    <w:rsid w:val="46F3D08F"/>
    <w:rsid w:val="49CC4788"/>
    <w:rsid w:val="4AA28425"/>
    <w:rsid w:val="4B00F9C3"/>
    <w:rsid w:val="4CFF0713"/>
    <w:rsid w:val="4D35A443"/>
    <w:rsid w:val="4F1BED73"/>
    <w:rsid w:val="55144203"/>
    <w:rsid w:val="554CF88A"/>
    <w:rsid w:val="56E29C7B"/>
    <w:rsid w:val="57CB99D2"/>
    <w:rsid w:val="58228D5A"/>
    <w:rsid w:val="58ED8947"/>
    <w:rsid w:val="5A15A4F5"/>
    <w:rsid w:val="5DB4D0A3"/>
    <w:rsid w:val="61620F03"/>
    <w:rsid w:val="62AF4D01"/>
    <w:rsid w:val="62F87855"/>
    <w:rsid w:val="633321DB"/>
    <w:rsid w:val="63CBA059"/>
    <w:rsid w:val="665F46FE"/>
    <w:rsid w:val="66AA63DD"/>
    <w:rsid w:val="66DF36CE"/>
    <w:rsid w:val="6714CB0B"/>
    <w:rsid w:val="67AF1871"/>
    <w:rsid w:val="686D6A35"/>
    <w:rsid w:val="6879C9B8"/>
    <w:rsid w:val="6998A6FD"/>
    <w:rsid w:val="6A291D33"/>
    <w:rsid w:val="6B838E24"/>
    <w:rsid w:val="72015C04"/>
    <w:rsid w:val="720CF753"/>
    <w:rsid w:val="724CC4C9"/>
    <w:rsid w:val="765AD0C9"/>
    <w:rsid w:val="7711C283"/>
    <w:rsid w:val="7CF8956E"/>
    <w:rsid w:val="7FCF9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3C15115A-61FC-4D37-BFC9-9409D176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73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BD4A1-C236-425B-8272-D3EDEA7E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12115</Words>
  <Characters>6907</Characters>
  <Application>Microsoft Office Word</Application>
  <DocSecurity>0</DocSecurity>
  <Lines>57</Lines>
  <Paragraphs>37</Paragraphs>
  <ScaleCrop>false</ScaleCrop>
  <Company>AUN of PLWH</Company>
  <LinksUpToDate>false</LinksUpToDate>
  <CharactersWithSpaces>18985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Bliznichenko</dc:creator>
  <cp:keywords/>
  <cp:lastModifiedBy>Kateryna Ihnatieva</cp:lastModifiedBy>
  <cp:revision>107</cp:revision>
  <cp:lastPrinted>2023-07-04T17:44:00Z</cp:lastPrinted>
  <dcterms:created xsi:type="dcterms:W3CDTF">2024-10-29T00:29:00Z</dcterms:created>
  <dcterms:modified xsi:type="dcterms:W3CDTF">2026-02-25T12:26:00Z</dcterms:modified>
</cp:coreProperties>
</file>