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11B37" w14:textId="7F9C62A0" w:rsidR="00F34B05" w:rsidRPr="002C40DC" w:rsidRDefault="00A63D3F" w:rsidP="00F34B05">
      <w:pPr>
        <w:rPr>
          <w:b/>
          <w:strike/>
          <w:color w:val="C00000"/>
          <w:sz w:val="22"/>
          <w:szCs w:val="22"/>
          <w:lang w:val="uk-UA"/>
        </w:rPr>
      </w:pPr>
      <w:r w:rsidRPr="00F57F21">
        <w:rPr>
          <w:b/>
          <w:sz w:val="22"/>
          <w:szCs w:val="22"/>
          <w:lang w:val="uk-UA"/>
        </w:rPr>
        <w:t>м. Київ</w:t>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Pr="00F57F21">
        <w:rPr>
          <w:b/>
          <w:sz w:val="22"/>
          <w:szCs w:val="22"/>
          <w:lang w:val="uk-UA"/>
        </w:rPr>
        <w:tab/>
      </w:r>
      <w:r w:rsidR="00696738">
        <w:rPr>
          <w:b/>
          <w:sz w:val="22"/>
          <w:szCs w:val="22"/>
          <w:lang w:val="uk-UA"/>
        </w:rPr>
        <w:t xml:space="preserve">          </w:t>
      </w:r>
      <w:r w:rsidR="00463116">
        <w:rPr>
          <w:b/>
          <w:sz w:val="22"/>
          <w:szCs w:val="22"/>
          <w:lang w:val="uk-UA"/>
        </w:rPr>
        <w:t xml:space="preserve">       </w:t>
      </w:r>
      <w:r w:rsidR="00F34B05" w:rsidRPr="002C40DC">
        <w:rPr>
          <w:b/>
          <w:strike/>
          <w:color w:val="C00000"/>
          <w:sz w:val="22"/>
          <w:szCs w:val="22"/>
          <w:lang w:val="uk-UA"/>
        </w:rPr>
        <w:t>«</w:t>
      </w:r>
      <w:r w:rsidR="000E5C80" w:rsidRPr="002C40DC">
        <w:rPr>
          <w:b/>
          <w:strike/>
          <w:color w:val="C00000"/>
          <w:sz w:val="22"/>
          <w:szCs w:val="22"/>
          <w:lang w:val="uk-UA"/>
        </w:rPr>
        <w:t>2</w:t>
      </w:r>
      <w:r w:rsidR="00D431F4" w:rsidRPr="002C40DC">
        <w:rPr>
          <w:b/>
          <w:strike/>
          <w:color w:val="C00000"/>
          <w:sz w:val="22"/>
          <w:szCs w:val="22"/>
          <w:lang w:val="uk-UA"/>
        </w:rPr>
        <w:t>1</w:t>
      </w:r>
      <w:r w:rsidR="00F34B05" w:rsidRPr="002C40DC">
        <w:rPr>
          <w:b/>
          <w:strike/>
          <w:color w:val="C00000"/>
          <w:sz w:val="22"/>
          <w:szCs w:val="22"/>
          <w:lang w:val="uk-UA"/>
        </w:rPr>
        <w:t xml:space="preserve">»  </w:t>
      </w:r>
      <w:r w:rsidR="000E5C80" w:rsidRPr="002C40DC">
        <w:rPr>
          <w:b/>
          <w:strike/>
          <w:color w:val="C00000"/>
          <w:sz w:val="22"/>
          <w:szCs w:val="22"/>
          <w:lang w:val="uk-UA"/>
        </w:rPr>
        <w:t>квітня</w:t>
      </w:r>
      <w:r w:rsidR="00F34B05" w:rsidRPr="002C40DC">
        <w:rPr>
          <w:b/>
          <w:strike/>
          <w:color w:val="C00000"/>
          <w:sz w:val="22"/>
          <w:szCs w:val="22"/>
          <w:lang w:val="uk-UA"/>
        </w:rPr>
        <w:t xml:space="preserve">  2023р.</w:t>
      </w:r>
    </w:p>
    <w:p w14:paraId="797FE11F" w14:textId="74F7F4E0" w:rsidR="002C40DC" w:rsidRDefault="002C40DC" w:rsidP="00F34B05">
      <w:pPr>
        <w:rPr>
          <w:b/>
          <w:strike/>
          <w:color w:val="FF0000"/>
          <w:sz w:val="22"/>
          <w:szCs w:val="22"/>
          <w:lang w:val="uk-UA"/>
        </w:rPr>
      </w:pPr>
      <w:r>
        <w:rPr>
          <w:b/>
          <w:sz w:val="22"/>
          <w:szCs w:val="22"/>
          <w:lang w:val="uk-UA"/>
        </w:rPr>
        <w:t xml:space="preserve">                                                                                                                                     </w:t>
      </w:r>
      <w:r w:rsidRPr="006B585F">
        <w:rPr>
          <w:b/>
          <w:strike/>
          <w:color w:val="FF0000"/>
          <w:sz w:val="22"/>
          <w:szCs w:val="22"/>
          <w:lang w:val="uk-UA"/>
        </w:rPr>
        <w:t>«26»  квітня  2023р.</w:t>
      </w:r>
    </w:p>
    <w:p w14:paraId="3BBA8130" w14:textId="43947161" w:rsidR="006B585F" w:rsidRPr="006B585F" w:rsidRDefault="00CC6A8C" w:rsidP="006B585F">
      <w:pPr>
        <w:jc w:val="right"/>
        <w:rPr>
          <w:b/>
          <w:color w:val="000000" w:themeColor="text1"/>
          <w:sz w:val="22"/>
          <w:szCs w:val="22"/>
          <w:lang w:val="uk-UA"/>
        </w:rPr>
      </w:pPr>
      <w:r>
        <w:rPr>
          <w:b/>
          <w:color w:val="000000" w:themeColor="text1"/>
          <w:sz w:val="22"/>
          <w:szCs w:val="22"/>
          <w:lang w:val="uk-UA"/>
        </w:rPr>
        <w:t>«03» травня 2023 р.</w:t>
      </w:r>
    </w:p>
    <w:p w14:paraId="49E69C58" w14:textId="77777777" w:rsidR="00A63D3F" w:rsidRPr="00F57F21" w:rsidRDefault="00154404" w:rsidP="00154404">
      <w:pPr>
        <w:tabs>
          <w:tab w:val="left" w:pos="6624"/>
        </w:tabs>
        <w:rPr>
          <w:b/>
          <w:color w:val="FF0000"/>
          <w:sz w:val="22"/>
          <w:szCs w:val="22"/>
          <w:lang w:val="uk-UA"/>
        </w:rPr>
      </w:pPr>
      <w:r w:rsidRPr="00F57F21">
        <w:rPr>
          <w:b/>
          <w:sz w:val="22"/>
          <w:szCs w:val="22"/>
          <w:lang w:val="uk-UA"/>
        </w:rPr>
        <w:tab/>
      </w:r>
    </w:p>
    <w:p w14:paraId="2F08B330" w14:textId="77777777" w:rsidR="00A63D3F" w:rsidRPr="00F57F21" w:rsidRDefault="00A63D3F" w:rsidP="00A63D3F">
      <w:pPr>
        <w:jc w:val="center"/>
        <w:rPr>
          <w:b/>
          <w:sz w:val="22"/>
          <w:szCs w:val="22"/>
          <w:lang w:val="uk-UA"/>
        </w:rPr>
      </w:pPr>
      <w:r w:rsidRPr="00F57F21">
        <w:rPr>
          <w:b/>
          <w:sz w:val="22"/>
          <w:szCs w:val="22"/>
          <w:lang w:val="uk-UA"/>
        </w:rPr>
        <w:t>ЗАПИТ ЦІНОВИХ ПРОПОЗИЦІЙ</w:t>
      </w:r>
    </w:p>
    <w:p w14:paraId="7BCEFC65" w14:textId="77777777" w:rsidR="00A63D3F" w:rsidRPr="00F57F21" w:rsidRDefault="00A63D3F" w:rsidP="00A63D3F">
      <w:pPr>
        <w:jc w:val="center"/>
        <w:rPr>
          <w:b/>
          <w:sz w:val="22"/>
          <w:szCs w:val="22"/>
          <w:lang w:val="uk-UA"/>
        </w:rPr>
      </w:pPr>
      <w:r w:rsidRPr="00F57F21">
        <w:rPr>
          <w:sz w:val="22"/>
          <w:szCs w:val="22"/>
          <w:lang w:val="uk-UA"/>
        </w:rPr>
        <w:t xml:space="preserve"> (далі – „</w:t>
      </w:r>
      <w:r w:rsidRPr="00F57F21">
        <w:rPr>
          <w:b/>
          <w:sz w:val="22"/>
          <w:szCs w:val="22"/>
          <w:lang w:val="uk-UA"/>
        </w:rPr>
        <w:t>Запит</w:t>
      </w:r>
      <w:r w:rsidRPr="00F57F21">
        <w:rPr>
          <w:sz w:val="22"/>
          <w:szCs w:val="22"/>
          <w:lang w:val="uk-UA"/>
        </w:rPr>
        <w:t>”)</w:t>
      </w:r>
    </w:p>
    <w:p w14:paraId="4EB5A53A" w14:textId="77777777" w:rsidR="00A63D3F" w:rsidRPr="00F57F21" w:rsidRDefault="00A63D3F" w:rsidP="00A63D3F">
      <w:pPr>
        <w:rPr>
          <w:b/>
          <w:bCs/>
          <w:spacing w:val="-6"/>
          <w:sz w:val="22"/>
          <w:szCs w:val="22"/>
          <w:lang w:val="uk-UA"/>
        </w:rPr>
      </w:pPr>
    </w:p>
    <w:p w14:paraId="77A5EE06" w14:textId="70453049" w:rsidR="0068267F" w:rsidRDefault="00A63D3F" w:rsidP="005B2E41">
      <w:pPr>
        <w:jc w:val="both"/>
        <w:rPr>
          <w:sz w:val="22"/>
          <w:szCs w:val="22"/>
          <w:lang w:val="uk-UA"/>
        </w:rPr>
      </w:pPr>
      <w:r w:rsidRPr="00F57F21">
        <w:rPr>
          <w:bCs/>
          <w:spacing w:val="-6"/>
          <w:sz w:val="22"/>
          <w:szCs w:val="22"/>
          <w:lang w:val="uk-UA"/>
        </w:rPr>
        <w:t xml:space="preserve">Товариство Червоного Хреста України </w:t>
      </w:r>
      <w:r w:rsidRPr="00F57F21">
        <w:rPr>
          <w:sz w:val="22"/>
          <w:szCs w:val="22"/>
          <w:lang w:val="uk-UA"/>
        </w:rPr>
        <w:t>(далі – «ТЧХУ»)</w:t>
      </w:r>
      <w:r w:rsidRPr="00F57F21">
        <w:rPr>
          <w:bCs/>
          <w:spacing w:val="-6"/>
          <w:sz w:val="22"/>
          <w:szCs w:val="22"/>
          <w:lang w:val="uk-UA"/>
        </w:rPr>
        <w:t xml:space="preserve"> </w:t>
      </w:r>
      <w:r w:rsidR="002500F1" w:rsidRPr="00F57F21">
        <w:rPr>
          <w:spacing w:val="-4"/>
          <w:sz w:val="22"/>
          <w:szCs w:val="22"/>
          <w:lang w:val="uk-UA"/>
        </w:rPr>
        <w:t>оголо</w:t>
      </w:r>
      <w:r w:rsidR="00332041" w:rsidRPr="00F57F21">
        <w:rPr>
          <w:spacing w:val="-4"/>
          <w:sz w:val="22"/>
          <w:szCs w:val="22"/>
          <w:lang w:val="uk-UA"/>
        </w:rPr>
        <w:t>ш</w:t>
      </w:r>
      <w:r w:rsidR="002500F1" w:rsidRPr="00F57F21">
        <w:rPr>
          <w:spacing w:val="-4"/>
          <w:sz w:val="22"/>
          <w:szCs w:val="22"/>
          <w:lang w:val="uk-UA"/>
        </w:rPr>
        <w:t>ує</w:t>
      </w:r>
      <w:r w:rsidR="00A62351" w:rsidRPr="00F57F21">
        <w:rPr>
          <w:spacing w:val="-4"/>
          <w:sz w:val="22"/>
          <w:szCs w:val="22"/>
          <w:lang w:val="uk-UA"/>
        </w:rPr>
        <w:t xml:space="preserve"> </w:t>
      </w:r>
      <w:r w:rsidR="00CC6A8C">
        <w:rPr>
          <w:spacing w:val="-4"/>
          <w:sz w:val="22"/>
          <w:szCs w:val="22"/>
          <w:lang w:val="uk-UA"/>
        </w:rPr>
        <w:t xml:space="preserve">продовження </w:t>
      </w:r>
      <w:r w:rsidRPr="00F57F21">
        <w:rPr>
          <w:spacing w:val="-4"/>
          <w:sz w:val="22"/>
          <w:szCs w:val="22"/>
          <w:lang w:val="uk-UA"/>
        </w:rPr>
        <w:t>конкурс</w:t>
      </w:r>
      <w:r w:rsidR="00CC6A8C">
        <w:rPr>
          <w:spacing w:val="-4"/>
          <w:sz w:val="22"/>
          <w:szCs w:val="22"/>
          <w:lang w:val="uk-UA"/>
        </w:rPr>
        <w:t>у</w:t>
      </w:r>
      <w:r w:rsidRPr="00F57F21">
        <w:rPr>
          <w:spacing w:val="-4"/>
          <w:sz w:val="22"/>
          <w:szCs w:val="22"/>
          <w:lang w:val="uk-UA"/>
        </w:rPr>
        <w:t xml:space="preserve"> </w:t>
      </w:r>
      <w:r w:rsidRPr="00F57F21">
        <w:rPr>
          <w:sz w:val="22"/>
          <w:szCs w:val="22"/>
          <w:lang w:val="uk-UA"/>
        </w:rPr>
        <w:t xml:space="preserve">на місцеву закупівлю </w:t>
      </w:r>
      <w:r w:rsidR="00482AF8" w:rsidRPr="00F57F21">
        <w:rPr>
          <w:sz w:val="22"/>
          <w:szCs w:val="22"/>
          <w:lang w:val="uk-UA"/>
        </w:rPr>
        <w:t xml:space="preserve">послуг </w:t>
      </w:r>
      <w:r w:rsidR="002500F1" w:rsidRPr="00F57F21">
        <w:rPr>
          <w:sz w:val="22"/>
          <w:szCs w:val="22"/>
          <w:lang w:val="uk-UA"/>
        </w:rPr>
        <w:t xml:space="preserve">з </w:t>
      </w:r>
      <w:r w:rsidR="00482AF8" w:rsidRPr="00F57F21">
        <w:rPr>
          <w:sz w:val="22"/>
          <w:szCs w:val="22"/>
          <w:lang w:val="uk-UA"/>
        </w:rPr>
        <w:t>технічного обслуговування</w:t>
      </w:r>
      <w:r w:rsidR="00886444" w:rsidRPr="00F57F21">
        <w:rPr>
          <w:sz w:val="22"/>
          <w:szCs w:val="22"/>
          <w:lang w:val="uk-UA"/>
        </w:rPr>
        <w:t xml:space="preserve"> </w:t>
      </w:r>
      <w:r w:rsidR="0030621D" w:rsidRPr="00F57F21">
        <w:rPr>
          <w:sz w:val="22"/>
          <w:szCs w:val="22"/>
          <w:lang w:val="uk-UA"/>
        </w:rPr>
        <w:t>і</w:t>
      </w:r>
      <w:r w:rsidR="00C26D11" w:rsidRPr="00F57F21">
        <w:rPr>
          <w:sz w:val="22"/>
          <w:szCs w:val="22"/>
          <w:lang w:val="uk-UA"/>
        </w:rPr>
        <w:t xml:space="preserve"> </w:t>
      </w:r>
      <w:r w:rsidR="0049171C">
        <w:rPr>
          <w:sz w:val="22"/>
          <w:szCs w:val="22"/>
          <w:lang w:val="uk-UA"/>
        </w:rPr>
        <w:t xml:space="preserve">ремонту </w:t>
      </w:r>
      <w:r w:rsidR="00DC440F" w:rsidRPr="00DC440F">
        <w:rPr>
          <w:sz w:val="22"/>
          <w:szCs w:val="22"/>
          <w:lang w:val="uk-UA"/>
        </w:rPr>
        <w:t>причепів</w:t>
      </w:r>
      <w:r w:rsidR="00DC440F">
        <w:rPr>
          <w:sz w:val="22"/>
          <w:szCs w:val="22"/>
          <w:lang w:val="uk-UA"/>
        </w:rPr>
        <w:t xml:space="preserve"> та </w:t>
      </w:r>
      <w:r w:rsidR="00DC440F" w:rsidRPr="00DC440F">
        <w:rPr>
          <w:sz w:val="22"/>
          <w:szCs w:val="22"/>
          <w:lang w:val="uk-UA"/>
        </w:rPr>
        <w:t>напівпричепів</w:t>
      </w:r>
      <w:r w:rsidR="00886444" w:rsidRPr="00F57F21">
        <w:rPr>
          <w:sz w:val="22"/>
          <w:szCs w:val="22"/>
          <w:lang w:val="uk-UA"/>
        </w:rPr>
        <w:t xml:space="preserve"> </w:t>
      </w:r>
      <w:r w:rsidR="00DC440F">
        <w:rPr>
          <w:sz w:val="22"/>
          <w:szCs w:val="22"/>
          <w:lang w:val="uk-UA"/>
        </w:rPr>
        <w:t xml:space="preserve">до </w:t>
      </w:r>
      <w:r w:rsidR="005B2E41">
        <w:rPr>
          <w:sz w:val="22"/>
          <w:szCs w:val="22"/>
          <w:lang w:val="uk-UA"/>
        </w:rPr>
        <w:t>тягачів.</w:t>
      </w:r>
    </w:p>
    <w:p w14:paraId="28BF7BCD" w14:textId="77777777" w:rsidR="005B2E41" w:rsidRDefault="005B2E41" w:rsidP="005B2E41">
      <w:pPr>
        <w:jc w:val="both"/>
        <w:rPr>
          <w:b/>
          <w:sz w:val="22"/>
          <w:szCs w:val="22"/>
          <w:lang w:val="uk-UA"/>
        </w:rPr>
      </w:pPr>
    </w:p>
    <w:p w14:paraId="72B25475" w14:textId="1899202D" w:rsidR="00A63D3F" w:rsidRPr="00D240B7" w:rsidRDefault="00A63D3F" w:rsidP="00D240B7">
      <w:pPr>
        <w:jc w:val="center"/>
        <w:rPr>
          <w:sz w:val="22"/>
          <w:szCs w:val="22"/>
          <w:lang w:val="uk-UA"/>
        </w:rPr>
      </w:pPr>
      <w:r w:rsidRPr="00F57F21">
        <w:rPr>
          <w:b/>
          <w:sz w:val="22"/>
          <w:szCs w:val="22"/>
          <w:lang w:val="uk-UA"/>
        </w:rPr>
        <w:t>Опис позиції до закупівлі</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4839"/>
        <w:gridCol w:w="1701"/>
        <w:gridCol w:w="2155"/>
      </w:tblGrid>
      <w:tr w:rsidR="00E63365" w:rsidRPr="00F57F21" w14:paraId="4B87C4F6" w14:textId="77777777" w:rsidTr="000E5C80">
        <w:trPr>
          <w:trHeight w:val="275"/>
        </w:trPr>
        <w:tc>
          <w:tcPr>
            <w:tcW w:w="661" w:type="dxa"/>
            <w:shd w:val="pct12" w:color="auto" w:fill="auto"/>
          </w:tcPr>
          <w:p w14:paraId="3E5F02D1" w14:textId="77777777" w:rsidR="00A63D3F" w:rsidRPr="00F57F21" w:rsidRDefault="00FE65AD" w:rsidP="00B30D82">
            <w:pPr>
              <w:pStyle w:val="a3"/>
              <w:spacing w:before="0" w:beforeAutospacing="0" w:after="0" w:afterAutospacing="0"/>
              <w:rPr>
                <w:rFonts w:ascii="Times New Roman" w:hAnsi="Times New Roman" w:cs="Times New Roman"/>
                <w:b/>
                <w:sz w:val="22"/>
                <w:szCs w:val="22"/>
                <w:lang w:val="uk-UA"/>
              </w:rPr>
            </w:pPr>
            <w:r>
              <w:rPr>
                <w:rFonts w:ascii="Times New Roman" w:hAnsi="Times New Roman" w:cs="Times New Roman"/>
                <w:b/>
                <w:sz w:val="22"/>
                <w:szCs w:val="22"/>
                <w:lang w:val="en-US"/>
              </w:rPr>
              <w:t xml:space="preserve"> </w:t>
            </w:r>
            <w:r w:rsidR="00A63D3F" w:rsidRPr="00F57F21">
              <w:rPr>
                <w:rFonts w:ascii="Times New Roman" w:hAnsi="Times New Roman" w:cs="Times New Roman"/>
                <w:b/>
                <w:sz w:val="22"/>
                <w:szCs w:val="22"/>
                <w:lang w:val="uk-UA"/>
              </w:rPr>
              <w:t>№</w:t>
            </w:r>
          </w:p>
        </w:tc>
        <w:tc>
          <w:tcPr>
            <w:tcW w:w="4839" w:type="dxa"/>
            <w:shd w:val="pct12" w:color="auto" w:fill="auto"/>
          </w:tcPr>
          <w:p w14:paraId="5DFBDE92" w14:textId="77777777" w:rsidR="00A63D3F" w:rsidRPr="00F57F21" w:rsidRDefault="00A63D3F" w:rsidP="00B30D82">
            <w:pPr>
              <w:jc w:val="center"/>
              <w:rPr>
                <w:b/>
                <w:sz w:val="22"/>
                <w:szCs w:val="22"/>
                <w:lang w:val="uk-UA"/>
              </w:rPr>
            </w:pPr>
            <w:r w:rsidRPr="00F57F21">
              <w:rPr>
                <w:b/>
                <w:sz w:val="22"/>
                <w:szCs w:val="22"/>
                <w:lang w:val="uk-UA"/>
              </w:rPr>
              <w:t>Назва</w:t>
            </w:r>
          </w:p>
        </w:tc>
        <w:tc>
          <w:tcPr>
            <w:tcW w:w="1701" w:type="dxa"/>
            <w:shd w:val="pct12" w:color="auto" w:fill="auto"/>
          </w:tcPr>
          <w:p w14:paraId="22966E4B" w14:textId="36122901" w:rsidR="00A63D3F" w:rsidRPr="00F57F21" w:rsidRDefault="00A63D3F" w:rsidP="00B30D82">
            <w:pPr>
              <w:jc w:val="center"/>
              <w:rPr>
                <w:b/>
                <w:sz w:val="22"/>
                <w:szCs w:val="22"/>
                <w:lang w:val="uk-UA"/>
              </w:rPr>
            </w:pPr>
            <w:r w:rsidRPr="00F57F21">
              <w:rPr>
                <w:b/>
                <w:sz w:val="22"/>
                <w:szCs w:val="22"/>
                <w:lang w:val="uk-UA"/>
              </w:rPr>
              <w:t>Кількість</w:t>
            </w:r>
            <w:r w:rsidR="000E6E0F" w:rsidRPr="00F57F21">
              <w:rPr>
                <w:b/>
                <w:sz w:val="22"/>
                <w:szCs w:val="22"/>
                <w:lang w:val="uk-UA"/>
              </w:rPr>
              <w:t xml:space="preserve">, </w:t>
            </w:r>
            <w:r w:rsidR="00924DC8">
              <w:rPr>
                <w:b/>
                <w:sz w:val="22"/>
                <w:szCs w:val="22"/>
                <w:lang w:val="uk-UA"/>
              </w:rPr>
              <w:t>послуг</w:t>
            </w:r>
            <w:r w:rsidR="00E2619E">
              <w:rPr>
                <w:b/>
                <w:sz w:val="22"/>
                <w:szCs w:val="22"/>
                <w:lang w:val="uk-UA"/>
              </w:rPr>
              <w:t>.</w:t>
            </w:r>
          </w:p>
        </w:tc>
        <w:tc>
          <w:tcPr>
            <w:tcW w:w="2155" w:type="dxa"/>
            <w:shd w:val="pct12" w:color="auto" w:fill="auto"/>
          </w:tcPr>
          <w:p w14:paraId="0011F244" w14:textId="77777777" w:rsidR="00A63D3F" w:rsidRPr="00F57F21" w:rsidRDefault="00A63D3F" w:rsidP="00B30D82">
            <w:pPr>
              <w:jc w:val="center"/>
              <w:rPr>
                <w:b/>
                <w:sz w:val="22"/>
                <w:szCs w:val="22"/>
                <w:lang w:val="uk-UA"/>
              </w:rPr>
            </w:pPr>
            <w:r w:rsidRPr="00F57F21">
              <w:rPr>
                <w:b/>
                <w:sz w:val="22"/>
                <w:szCs w:val="22"/>
                <w:lang w:val="uk-UA"/>
              </w:rPr>
              <w:t xml:space="preserve">Додаткова інформація </w:t>
            </w:r>
          </w:p>
        </w:tc>
      </w:tr>
      <w:tr w:rsidR="00A63D3F" w:rsidRPr="00F57F21" w14:paraId="65E27D26" w14:textId="77777777" w:rsidTr="000E5C80">
        <w:trPr>
          <w:trHeight w:val="407"/>
        </w:trPr>
        <w:tc>
          <w:tcPr>
            <w:tcW w:w="661" w:type="dxa"/>
          </w:tcPr>
          <w:p w14:paraId="329BFC4B" w14:textId="77777777" w:rsidR="00A63D3F" w:rsidRPr="00F57F21" w:rsidRDefault="00FE65AD" w:rsidP="00E97C17">
            <w:pPr>
              <w:pStyle w:val="a3"/>
              <w:spacing w:before="0" w:beforeAutospacing="0" w:after="0" w:afterAutospacing="0"/>
              <w:rPr>
                <w:rFonts w:ascii="Times New Roman" w:hAnsi="Times New Roman" w:cs="Times New Roman"/>
                <w:sz w:val="22"/>
                <w:szCs w:val="22"/>
                <w:lang w:val="uk-UA"/>
              </w:rPr>
            </w:pPr>
            <w:r>
              <w:rPr>
                <w:rFonts w:ascii="Times New Roman" w:hAnsi="Times New Roman" w:cs="Times New Roman"/>
                <w:sz w:val="22"/>
                <w:szCs w:val="22"/>
                <w:lang w:val="en-US"/>
              </w:rPr>
              <w:t xml:space="preserve">  </w:t>
            </w:r>
            <w:r w:rsidR="00A63D3F" w:rsidRPr="00F57F21">
              <w:rPr>
                <w:rFonts w:ascii="Times New Roman" w:hAnsi="Times New Roman" w:cs="Times New Roman"/>
                <w:sz w:val="22"/>
                <w:szCs w:val="22"/>
                <w:lang w:val="uk-UA"/>
              </w:rPr>
              <w:t>1</w:t>
            </w:r>
          </w:p>
        </w:tc>
        <w:tc>
          <w:tcPr>
            <w:tcW w:w="4839" w:type="dxa"/>
          </w:tcPr>
          <w:p w14:paraId="252A9214" w14:textId="5C0C0A23" w:rsidR="00A63D3F" w:rsidRPr="00F57F21" w:rsidRDefault="0068267F" w:rsidP="002500F1">
            <w:pPr>
              <w:pStyle w:val="a3"/>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П</w:t>
            </w:r>
            <w:r w:rsidRPr="0068267F">
              <w:rPr>
                <w:rFonts w:ascii="Times New Roman" w:hAnsi="Times New Roman" w:cs="Times New Roman"/>
                <w:sz w:val="22"/>
                <w:szCs w:val="22"/>
                <w:lang w:val="uk-UA"/>
              </w:rPr>
              <w:t>ослуг</w:t>
            </w:r>
            <w:r>
              <w:rPr>
                <w:rFonts w:ascii="Times New Roman" w:hAnsi="Times New Roman" w:cs="Times New Roman"/>
                <w:sz w:val="22"/>
                <w:szCs w:val="22"/>
                <w:lang w:val="uk-UA"/>
              </w:rPr>
              <w:t>и</w:t>
            </w:r>
            <w:r w:rsidRPr="0068267F">
              <w:rPr>
                <w:rFonts w:ascii="Times New Roman" w:hAnsi="Times New Roman" w:cs="Times New Roman"/>
                <w:sz w:val="22"/>
                <w:szCs w:val="22"/>
                <w:lang w:val="uk-UA"/>
              </w:rPr>
              <w:t xml:space="preserve"> з технічного обслуговування і ремонту причепів та напівпричепів до </w:t>
            </w:r>
            <w:r w:rsidR="00AE7A9D">
              <w:rPr>
                <w:rFonts w:ascii="Times New Roman" w:hAnsi="Times New Roman" w:cs="Times New Roman"/>
                <w:sz w:val="22"/>
                <w:szCs w:val="22"/>
                <w:lang w:val="uk-UA"/>
              </w:rPr>
              <w:t>тягачів.</w:t>
            </w:r>
          </w:p>
        </w:tc>
        <w:tc>
          <w:tcPr>
            <w:tcW w:w="1701" w:type="dxa"/>
          </w:tcPr>
          <w:p w14:paraId="6D32D205" w14:textId="77777777" w:rsidR="00A63D3F" w:rsidRPr="00F57F21" w:rsidRDefault="00F57F21" w:rsidP="002500F1">
            <w:pPr>
              <w:pStyle w:val="a3"/>
              <w:spacing w:before="0" w:beforeAutospacing="0" w:after="0" w:afterAutospacing="0"/>
              <w:jc w:val="center"/>
              <w:rPr>
                <w:rFonts w:ascii="Times New Roman" w:hAnsi="Times New Roman" w:cs="Times New Roman"/>
                <w:sz w:val="22"/>
                <w:szCs w:val="22"/>
                <w:lang w:val="uk-UA"/>
              </w:rPr>
            </w:pPr>
            <w:r w:rsidRPr="00F57F21">
              <w:rPr>
                <w:rFonts w:ascii="Times New Roman" w:hAnsi="Times New Roman" w:cs="Times New Roman"/>
                <w:sz w:val="22"/>
                <w:szCs w:val="22"/>
                <w:lang w:val="uk-UA"/>
              </w:rPr>
              <w:t>1</w:t>
            </w:r>
          </w:p>
        </w:tc>
        <w:tc>
          <w:tcPr>
            <w:tcW w:w="2155" w:type="dxa"/>
          </w:tcPr>
          <w:p w14:paraId="51AFF1F7" w14:textId="5FB89014" w:rsidR="00A63D3F" w:rsidRPr="00FE65AD" w:rsidRDefault="00FE65AD" w:rsidP="00A63D3F">
            <w:pPr>
              <w:rPr>
                <w:sz w:val="22"/>
                <w:szCs w:val="22"/>
                <w:lang w:val="uk-UA"/>
              </w:rPr>
            </w:pPr>
            <w:r>
              <w:rPr>
                <w:sz w:val="22"/>
                <w:szCs w:val="22"/>
                <w:lang w:val="uk-UA"/>
              </w:rPr>
              <w:t xml:space="preserve">          Додаток 1</w:t>
            </w:r>
          </w:p>
        </w:tc>
      </w:tr>
    </w:tbl>
    <w:p w14:paraId="3CE814A3"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змінювати кількість замовлення залежно від наявного фінансування.</w:t>
      </w:r>
    </w:p>
    <w:p w14:paraId="2E6C9864" w14:textId="77777777" w:rsidR="00F57F21" w:rsidRPr="00F57F21" w:rsidRDefault="00FE65AD" w:rsidP="00FE65AD">
      <w:pPr>
        <w:jc w:val="both"/>
        <w:textAlignment w:val="baseline"/>
        <w:rPr>
          <w:sz w:val="22"/>
          <w:szCs w:val="22"/>
          <w:lang w:val="uk-UA" w:eastAsia="uk-UA"/>
        </w:rPr>
      </w:pPr>
      <w:r w:rsidRPr="00FE65AD">
        <w:rPr>
          <w:sz w:val="22"/>
          <w:szCs w:val="22"/>
          <w:lang w:eastAsia="uk-UA"/>
        </w:rPr>
        <w:t xml:space="preserve">  </w:t>
      </w:r>
      <w:r w:rsidR="00F57F21" w:rsidRPr="00F57F21">
        <w:rPr>
          <w:sz w:val="22"/>
          <w:szCs w:val="22"/>
          <w:lang w:val="uk-UA" w:eastAsia="uk-UA"/>
        </w:rPr>
        <w:t>**Товариство Червоного Хреста України залишає за собою право здійснювати додаткову закупівлю протягом 2023 року</w:t>
      </w:r>
      <w:r w:rsidR="00F57F21">
        <w:rPr>
          <w:sz w:val="22"/>
          <w:szCs w:val="22"/>
          <w:lang w:val="uk-UA" w:eastAsia="uk-UA"/>
        </w:rPr>
        <w:t>.</w:t>
      </w:r>
    </w:p>
    <w:p w14:paraId="171F12BE" w14:textId="77777777" w:rsidR="00F57F21" w:rsidRPr="00F57F21" w:rsidRDefault="00F57F21" w:rsidP="00886444">
      <w:pPr>
        <w:pStyle w:val="a3"/>
        <w:spacing w:before="0" w:beforeAutospacing="0" w:after="0" w:afterAutospacing="0"/>
        <w:rPr>
          <w:rFonts w:ascii="Times New Roman" w:hAnsi="Times New Roman" w:cs="Times New Roman"/>
          <w:b/>
          <w:sz w:val="22"/>
          <w:szCs w:val="22"/>
          <w:lang w:val="uk-UA"/>
        </w:rPr>
      </w:pPr>
    </w:p>
    <w:p w14:paraId="1E1EB168" w14:textId="119AA60A" w:rsidR="00A63D3F" w:rsidRPr="005E142B" w:rsidRDefault="00E74805" w:rsidP="00886444">
      <w:pPr>
        <w:pStyle w:val="a3"/>
        <w:spacing w:before="0" w:beforeAutospacing="0" w:after="0" w:afterAutospacing="0"/>
        <w:rPr>
          <w:rFonts w:ascii="Times New Roman" w:hAnsi="Times New Roman" w:cs="Times New Roman"/>
          <w:bCs/>
          <w:sz w:val="22"/>
          <w:szCs w:val="22"/>
          <w:lang w:val="uk-UA"/>
        </w:rPr>
      </w:pPr>
      <w:r>
        <w:rPr>
          <w:rFonts w:ascii="Times New Roman" w:hAnsi="Times New Roman" w:cs="Times New Roman"/>
          <w:b/>
          <w:sz w:val="22"/>
          <w:szCs w:val="22"/>
          <w:lang w:val="uk-UA"/>
        </w:rPr>
        <w:t>М</w:t>
      </w:r>
      <w:r w:rsidR="00482AF8" w:rsidRPr="00F57F21">
        <w:rPr>
          <w:rFonts w:ascii="Times New Roman" w:hAnsi="Times New Roman" w:cs="Times New Roman"/>
          <w:b/>
          <w:sz w:val="22"/>
          <w:szCs w:val="22"/>
          <w:lang w:val="uk-UA"/>
        </w:rPr>
        <w:t>ісце надання послуг</w:t>
      </w:r>
      <w:r>
        <w:rPr>
          <w:rFonts w:ascii="Times New Roman" w:hAnsi="Times New Roman" w:cs="Times New Roman"/>
          <w:b/>
          <w:sz w:val="22"/>
          <w:szCs w:val="22"/>
          <w:lang w:val="uk-UA"/>
        </w:rPr>
        <w:t>:</w:t>
      </w:r>
      <w:r w:rsidR="00482AF8" w:rsidRPr="00F57F21">
        <w:rPr>
          <w:rFonts w:ascii="Times New Roman" w:hAnsi="Times New Roman" w:cs="Times New Roman"/>
          <w:b/>
          <w:sz w:val="22"/>
          <w:szCs w:val="22"/>
          <w:lang w:val="uk-UA"/>
        </w:rPr>
        <w:t xml:space="preserve"> </w:t>
      </w:r>
      <w:r w:rsidRPr="005E142B">
        <w:rPr>
          <w:rFonts w:ascii="Times New Roman" w:hAnsi="Times New Roman" w:cs="Times New Roman"/>
          <w:bCs/>
          <w:sz w:val="22"/>
          <w:szCs w:val="22"/>
          <w:lang w:val="uk-UA"/>
        </w:rPr>
        <w:t>підконтрольні території України</w:t>
      </w:r>
      <w:r w:rsidR="00F2496E" w:rsidRPr="005E142B">
        <w:rPr>
          <w:rFonts w:ascii="Times New Roman" w:hAnsi="Times New Roman" w:cs="Times New Roman"/>
          <w:bCs/>
          <w:sz w:val="22"/>
          <w:szCs w:val="22"/>
          <w:lang w:val="uk-UA"/>
        </w:rPr>
        <w:t>, бажані міста</w:t>
      </w:r>
      <w:r w:rsidR="0003316A">
        <w:rPr>
          <w:rFonts w:ascii="Times New Roman" w:hAnsi="Times New Roman" w:cs="Times New Roman"/>
          <w:bCs/>
          <w:sz w:val="22"/>
          <w:szCs w:val="22"/>
          <w:lang w:val="uk-UA"/>
        </w:rPr>
        <w:t xml:space="preserve"> одночасного</w:t>
      </w:r>
      <w:r w:rsidR="00F2496E" w:rsidRPr="005E142B">
        <w:rPr>
          <w:rFonts w:ascii="Times New Roman" w:hAnsi="Times New Roman" w:cs="Times New Roman"/>
          <w:bCs/>
          <w:sz w:val="22"/>
          <w:szCs w:val="22"/>
          <w:lang w:val="uk-UA"/>
        </w:rPr>
        <w:t xml:space="preserve"> надання послуг</w:t>
      </w:r>
      <w:r w:rsidR="00BF486F" w:rsidRPr="005E142B">
        <w:rPr>
          <w:rFonts w:ascii="Times New Roman" w:hAnsi="Times New Roman" w:cs="Times New Roman"/>
          <w:bCs/>
          <w:sz w:val="22"/>
          <w:szCs w:val="22"/>
          <w:lang w:val="uk-UA"/>
        </w:rPr>
        <w:t>: м. Київ, м. Львів, м. Луцьк, м. Хмельницький,</w:t>
      </w:r>
      <w:r w:rsidR="005E142B" w:rsidRPr="005E142B">
        <w:rPr>
          <w:rFonts w:ascii="Times New Roman" w:hAnsi="Times New Roman" w:cs="Times New Roman"/>
          <w:bCs/>
          <w:sz w:val="22"/>
          <w:szCs w:val="22"/>
          <w:lang w:val="uk-UA"/>
        </w:rPr>
        <w:t xml:space="preserve"> м. Вінниця, м. Одеса, м. Харків.</w:t>
      </w:r>
    </w:p>
    <w:p w14:paraId="1A88A6F8" w14:textId="77777777" w:rsidR="00A63D3F" w:rsidRDefault="00A63D3F" w:rsidP="00A63D3F">
      <w:pPr>
        <w:pStyle w:val="a3"/>
        <w:spacing w:before="0" w:beforeAutospacing="0" w:after="0" w:afterAutospacing="0"/>
        <w:rPr>
          <w:rFonts w:ascii="Times New Roman" w:hAnsi="Times New Roman" w:cs="Times New Roman"/>
          <w:b/>
          <w:sz w:val="22"/>
          <w:szCs w:val="22"/>
          <w:lang w:val="uk-UA"/>
        </w:rPr>
      </w:pPr>
    </w:p>
    <w:p w14:paraId="077A36D0" w14:textId="77777777" w:rsidR="00F57F21" w:rsidRPr="00F57F21" w:rsidRDefault="00F57F21" w:rsidP="00F57F21">
      <w:pPr>
        <w:ind w:firstLine="420"/>
        <w:jc w:val="center"/>
        <w:textAlignment w:val="baseline"/>
        <w:rPr>
          <w:b/>
          <w:bCs/>
          <w:sz w:val="22"/>
          <w:szCs w:val="22"/>
          <w:lang w:val="uk-UA" w:eastAsia="uk-UA"/>
        </w:rPr>
      </w:pPr>
      <w:r w:rsidRPr="00F57F21">
        <w:rPr>
          <w:b/>
          <w:bCs/>
          <w:sz w:val="22"/>
          <w:szCs w:val="22"/>
          <w:lang w:val="uk-UA" w:eastAsia="uk-UA"/>
        </w:rPr>
        <w:t>Кваліфікаційні вимоги до учасника</w:t>
      </w:r>
    </w:p>
    <w:p w14:paraId="76957E4F" w14:textId="77777777" w:rsidR="00F57F21" w:rsidRPr="00F57F21" w:rsidRDefault="00F57F21" w:rsidP="00F57F21">
      <w:pPr>
        <w:ind w:firstLine="420"/>
        <w:jc w:val="center"/>
        <w:textAlignment w:val="baseline"/>
        <w:rPr>
          <w:b/>
          <w:bCs/>
          <w:sz w:val="22"/>
          <w:szCs w:val="22"/>
          <w:lang w:val="uk-UA" w:eastAsia="uk-UA"/>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8"/>
        <w:gridCol w:w="4541"/>
      </w:tblGrid>
      <w:tr w:rsidR="00F57F21" w:rsidRPr="002C40DC" w14:paraId="301AB01D"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01B981B" w14:textId="77777777" w:rsidR="00F57F21" w:rsidRPr="00F57F21" w:rsidRDefault="00F57F21" w:rsidP="00573F4A">
            <w:pPr>
              <w:ind w:firstLine="15"/>
              <w:jc w:val="both"/>
              <w:textAlignment w:val="baseline"/>
              <w:rPr>
                <w:sz w:val="22"/>
                <w:szCs w:val="22"/>
                <w:lang w:val="uk-UA" w:eastAsia="uk-UA"/>
              </w:rPr>
            </w:pPr>
            <w:r w:rsidRPr="00F57F21">
              <w:rPr>
                <w:b/>
                <w:bCs/>
                <w:sz w:val="22"/>
                <w:szCs w:val="22"/>
                <w:lang w:val="uk-UA" w:eastAsia="uk-UA"/>
              </w:rPr>
              <w:t>Обов’язкові кваліфікаційні вимоги до постачальника товарів або виконавця робіт та послуг</w:t>
            </w:r>
            <w:r w:rsidRPr="00F57F21">
              <w:rPr>
                <w:sz w:val="22"/>
                <w:szCs w:val="22"/>
                <w:lang w:val="uk-UA"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1DA723F2" w14:textId="77777777" w:rsidR="00F57F21" w:rsidRPr="00F57F21" w:rsidRDefault="00F57F21" w:rsidP="00573F4A">
            <w:pPr>
              <w:textAlignment w:val="baseline"/>
              <w:rPr>
                <w:sz w:val="22"/>
                <w:szCs w:val="22"/>
                <w:lang w:val="uk-UA" w:eastAsia="uk-UA"/>
              </w:rPr>
            </w:pPr>
            <w:r w:rsidRPr="00F57F21">
              <w:rPr>
                <w:b/>
                <w:bCs/>
                <w:sz w:val="22"/>
                <w:szCs w:val="22"/>
                <w:lang w:val="uk-UA" w:eastAsia="uk-UA"/>
              </w:rPr>
              <w:t>Документи, які підтверджують відповідність кваліфікаційним вимогам</w:t>
            </w:r>
            <w:r w:rsidRPr="00F57F21">
              <w:rPr>
                <w:sz w:val="22"/>
                <w:szCs w:val="22"/>
                <w:lang w:val="uk-UA" w:eastAsia="uk-UA"/>
              </w:rPr>
              <w:t> </w:t>
            </w:r>
          </w:p>
        </w:tc>
      </w:tr>
      <w:tr w:rsidR="00F57F21" w:rsidRPr="00F57F21" w14:paraId="193A43D4" w14:textId="77777777" w:rsidTr="00573F4A">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0AE3210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 xml:space="preserve">Право на здійснення підприємницької діяльності з відповідністю </w:t>
            </w:r>
            <w:proofErr w:type="spellStart"/>
            <w:r w:rsidRPr="00F57F21">
              <w:rPr>
                <w:sz w:val="22"/>
                <w:szCs w:val="22"/>
                <w:lang w:val="uk-UA"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4676D0E0"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5737F837" w14:textId="77777777"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F57F21" w:rsidRPr="002C40DC" w14:paraId="7C59E0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6B48DA6E" w14:textId="77777777" w:rsidR="00F57F21" w:rsidRPr="00F57F21" w:rsidRDefault="00FE65AD" w:rsidP="00573F4A">
            <w:pPr>
              <w:spacing w:line="240" w:lineRule="exact"/>
              <w:ind w:firstLine="420"/>
              <w:textAlignment w:val="baseline"/>
              <w:rPr>
                <w:sz w:val="22"/>
                <w:szCs w:val="22"/>
                <w:lang w:val="uk-UA" w:eastAsia="uk-UA"/>
              </w:rPr>
            </w:pPr>
            <w:r>
              <w:rPr>
                <w:sz w:val="22"/>
                <w:szCs w:val="22"/>
                <w:lang w:val="uk-UA" w:eastAsia="uk-UA"/>
              </w:rPr>
              <w:t>Вимоги щодо якості</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4F09390" w14:textId="67D358E5" w:rsidR="00F57F21" w:rsidRPr="00F57F21" w:rsidRDefault="00F57F21" w:rsidP="00F57F21">
            <w:pPr>
              <w:pStyle w:val="a4"/>
              <w:numPr>
                <w:ilvl w:val="0"/>
                <w:numId w:val="5"/>
              </w:numPr>
              <w:spacing w:line="240" w:lineRule="exact"/>
              <w:textAlignment w:val="baseline"/>
              <w:rPr>
                <w:sz w:val="22"/>
                <w:szCs w:val="22"/>
                <w:lang w:val="uk-UA" w:eastAsia="uk-UA"/>
              </w:rPr>
            </w:pPr>
            <w:r w:rsidRPr="00F57F21">
              <w:rPr>
                <w:sz w:val="22"/>
                <w:szCs w:val="22"/>
                <w:lang w:val="uk-UA" w:eastAsia="uk-UA"/>
              </w:rPr>
              <w:t>Відповідні сертифікати, ліцензії</w:t>
            </w:r>
            <w:r w:rsidR="00C57B3D">
              <w:rPr>
                <w:sz w:val="22"/>
                <w:szCs w:val="22"/>
                <w:lang w:val="uk-UA" w:eastAsia="uk-UA"/>
              </w:rPr>
              <w:t xml:space="preserve"> на гарантійне обслуговування, </w:t>
            </w:r>
            <w:r w:rsidR="00750DDD">
              <w:rPr>
                <w:sz w:val="22"/>
                <w:szCs w:val="22"/>
                <w:lang w:val="uk-UA" w:eastAsia="uk-UA"/>
              </w:rPr>
              <w:t xml:space="preserve">документальне </w:t>
            </w:r>
            <w:r w:rsidR="00C57B3D">
              <w:rPr>
                <w:sz w:val="22"/>
                <w:szCs w:val="22"/>
                <w:lang w:val="uk-UA" w:eastAsia="uk-UA"/>
              </w:rPr>
              <w:t>підтвердження наявності кваліфікованого персоналу</w:t>
            </w:r>
            <w:r w:rsidR="00750DDD">
              <w:rPr>
                <w:sz w:val="22"/>
                <w:szCs w:val="22"/>
                <w:lang w:val="uk-UA" w:eastAsia="uk-UA"/>
              </w:rPr>
              <w:t xml:space="preserve">, </w:t>
            </w:r>
            <w:r w:rsidR="004A4998">
              <w:rPr>
                <w:sz w:val="22"/>
                <w:szCs w:val="22"/>
                <w:lang w:val="uk-UA" w:eastAsia="uk-UA"/>
              </w:rPr>
              <w:t xml:space="preserve">підтверджений </w:t>
            </w:r>
            <w:r w:rsidR="00750DDD">
              <w:rPr>
                <w:sz w:val="22"/>
                <w:szCs w:val="22"/>
                <w:lang w:val="uk-UA" w:eastAsia="uk-UA"/>
              </w:rPr>
              <w:t xml:space="preserve">досвід </w:t>
            </w:r>
            <w:r w:rsidR="004A4998">
              <w:rPr>
                <w:sz w:val="22"/>
                <w:szCs w:val="22"/>
                <w:lang w:val="uk-UA" w:eastAsia="uk-UA"/>
              </w:rPr>
              <w:t>надання</w:t>
            </w:r>
            <w:r w:rsidR="00750DDD">
              <w:rPr>
                <w:sz w:val="22"/>
                <w:szCs w:val="22"/>
                <w:lang w:val="uk-UA" w:eastAsia="uk-UA"/>
              </w:rPr>
              <w:t xml:space="preserve"> аналогічних </w:t>
            </w:r>
            <w:r w:rsidR="004A4998">
              <w:rPr>
                <w:sz w:val="22"/>
                <w:szCs w:val="22"/>
                <w:lang w:val="uk-UA" w:eastAsia="uk-UA"/>
              </w:rPr>
              <w:t>послуг.</w:t>
            </w:r>
          </w:p>
        </w:tc>
      </w:tr>
      <w:tr w:rsidR="00F57F21" w:rsidRPr="00F57F21" w14:paraId="115E15E3" w14:textId="77777777" w:rsidTr="00573F4A">
        <w:trPr>
          <w:trHeight w:val="681"/>
        </w:trPr>
        <w:tc>
          <w:tcPr>
            <w:tcW w:w="2569" w:type="pct"/>
            <w:tcBorders>
              <w:top w:val="single" w:sz="6" w:space="0" w:color="auto"/>
              <w:left w:val="single" w:sz="6" w:space="0" w:color="auto"/>
              <w:bottom w:val="single" w:sz="6" w:space="0" w:color="auto"/>
              <w:right w:val="single" w:sz="6" w:space="0" w:color="auto"/>
            </w:tcBorders>
            <w:shd w:val="clear" w:color="auto" w:fill="auto"/>
          </w:tcPr>
          <w:p w14:paraId="1F1376AB"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Безготівковий розрахунок</w:t>
            </w:r>
          </w:p>
          <w:p w14:paraId="48BC3A97" w14:textId="7543C018"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100% після</w:t>
            </w:r>
            <w:r w:rsidR="00DA3D66">
              <w:rPr>
                <w:sz w:val="22"/>
                <w:szCs w:val="22"/>
                <w:lang w:val="uk-UA" w:eastAsia="uk-UA"/>
              </w:rPr>
              <w:t xml:space="preserve"> о</w:t>
            </w:r>
            <w:r w:rsidRPr="00F57F21">
              <w:rPr>
                <w:sz w:val="22"/>
                <w:szCs w:val="22"/>
                <w:lang w:val="uk-UA" w:eastAsia="uk-UA"/>
              </w:rPr>
              <w:t>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78207CBB" w14:textId="77777777" w:rsidR="00F57F21" w:rsidRPr="00F57F21" w:rsidRDefault="00F57F21" w:rsidP="00F57F21">
            <w:pPr>
              <w:pStyle w:val="a4"/>
              <w:numPr>
                <w:ilvl w:val="0"/>
                <w:numId w:val="5"/>
              </w:numPr>
              <w:spacing w:line="240" w:lineRule="exact"/>
              <w:ind w:left="714" w:hanging="357"/>
              <w:textAlignment w:val="baseline"/>
              <w:rPr>
                <w:sz w:val="22"/>
                <w:szCs w:val="22"/>
                <w:lang w:val="uk-UA" w:eastAsia="uk-UA"/>
              </w:rPr>
            </w:pPr>
            <w:r w:rsidRPr="00F57F21">
              <w:rPr>
                <w:sz w:val="22"/>
                <w:szCs w:val="22"/>
                <w:lang w:val="uk-UA" w:eastAsia="uk-UA"/>
              </w:rPr>
              <w:t>Цінова пропозиція з зазначенням банківських реквізитів постачальника, умов оплати та поставки.</w:t>
            </w:r>
          </w:p>
        </w:tc>
      </w:tr>
      <w:tr w:rsidR="00F57F21" w:rsidRPr="00F57F21" w14:paraId="6F62084A"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617A53FE"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2CF52FC2" w14:textId="77777777" w:rsidR="00F57F21" w:rsidRPr="00F57F21" w:rsidRDefault="00F57F21" w:rsidP="00F57F21">
            <w:pPr>
              <w:pStyle w:val="a3"/>
              <w:numPr>
                <w:ilvl w:val="0"/>
                <w:numId w:val="5"/>
              </w:numPr>
              <w:spacing w:before="0" w:beforeAutospacing="0" w:after="0" w:afterAutospacing="0" w:line="240" w:lineRule="exact"/>
              <w:jc w:val="both"/>
              <w:rPr>
                <w:rFonts w:ascii="Times New Roman" w:hAnsi="Times New Roman" w:cs="Times New Roman"/>
                <w:sz w:val="22"/>
                <w:szCs w:val="22"/>
                <w:lang w:val="uk-UA"/>
              </w:rPr>
            </w:pPr>
            <w:r w:rsidRPr="00F57F21">
              <w:rPr>
                <w:rFonts w:ascii="Times New Roman" w:hAnsi="Times New Roman" w:cs="Times New Roman"/>
                <w:sz w:val="22"/>
                <w:szCs w:val="22"/>
                <w:lang w:val="uk-UA"/>
              </w:rPr>
              <w:t>Лист-гарантія на бланку учасника</w:t>
            </w:r>
          </w:p>
          <w:p w14:paraId="55360250"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140392ED"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p w14:paraId="68285C19" w14:textId="77777777" w:rsidR="00F57F21" w:rsidRPr="00F57F21" w:rsidRDefault="00F57F21" w:rsidP="00573F4A">
            <w:pPr>
              <w:pStyle w:val="a3"/>
              <w:spacing w:before="0" w:beforeAutospacing="0" w:after="0" w:afterAutospacing="0" w:line="240" w:lineRule="exact"/>
              <w:jc w:val="both"/>
              <w:rPr>
                <w:rFonts w:ascii="Times New Roman" w:hAnsi="Times New Roman" w:cs="Times New Roman"/>
                <w:sz w:val="22"/>
                <w:szCs w:val="22"/>
                <w:lang w:val="uk-UA"/>
              </w:rPr>
            </w:pPr>
          </w:p>
        </w:tc>
      </w:tr>
      <w:tr w:rsidR="00F57F21" w:rsidRPr="00F57F21" w14:paraId="49E0AD34"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EE4FD97"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51E14353" w14:textId="77777777" w:rsidR="00F57F21" w:rsidRPr="00F57F21" w:rsidRDefault="00F57F21" w:rsidP="00573F4A">
            <w:pPr>
              <w:spacing w:line="240" w:lineRule="exact"/>
              <w:textAlignment w:val="baseline"/>
              <w:rPr>
                <w:sz w:val="22"/>
                <w:szCs w:val="22"/>
                <w:lang w:val="uk-UA" w:eastAsia="uk-UA"/>
              </w:rPr>
            </w:pPr>
          </w:p>
        </w:tc>
      </w:tr>
      <w:tr w:rsidR="00F57F21" w:rsidRPr="00F57F21" w14:paraId="7847E19C"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4B618CDD"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7865E67A" w14:textId="77777777" w:rsidR="00F57F21" w:rsidRPr="00F57F21" w:rsidRDefault="00F57F21" w:rsidP="00573F4A">
            <w:pPr>
              <w:spacing w:line="240" w:lineRule="exact"/>
              <w:textAlignment w:val="baseline"/>
              <w:rPr>
                <w:sz w:val="22"/>
                <w:szCs w:val="22"/>
                <w:lang w:val="uk-UA" w:eastAsia="uk-UA"/>
              </w:rPr>
            </w:pPr>
          </w:p>
        </w:tc>
      </w:tr>
      <w:tr w:rsidR="00F57F21" w:rsidRPr="00F57F21" w14:paraId="3E06C410"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78A71148" w14:textId="77777777" w:rsidR="00F57F21" w:rsidRPr="00F57F21" w:rsidRDefault="00F57F21" w:rsidP="00573F4A">
            <w:pPr>
              <w:spacing w:line="240" w:lineRule="exact"/>
              <w:ind w:firstLine="420"/>
              <w:textAlignment w:val="baseline"/>
              <w:rPr>
                <w:sz w:val="22"/>
                <w:szCs w:val="22"/>
                <w:lang w:val="uk-UA" w:eastAsia="uk-UA"/>
              </w:rPr>
            </w:pPr>
            <w:r w:rsidRPr="00F57F21">
              <w:rPr>
                <w:sz w:val="22"/>
                <w:szCs w:val="22"/>
                <w:lang w:val="uk-UA"/>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3C4F01D9" w14:textId="77777777" w:rsidR="00F57F21" w:rsidRPr="00F57F21" w:rsidRDefault="00F57F21" w:rsidP="00573F4A">
            <w:pPr>
              <w:spacing w:line="240" w:lineRule="exact"/>
              <w:textAlignment w:val="baseline"/>
              <w:rPr>
                <w:sz w:val="22"/>
                <w:szCs w:val="22"/>
                <w:lang w:val="uk-UA" w:eastAsia="uk-UA"/>
              </w:rPr>
            </w:pPr>
          </w:p>
        </w:tc>
      </w:tr>
      <w:tr w:rsidR="00F57F21" w:rsidRPr="00F57F21" w14:paraId="230F48D6"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249C78AC"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Юридична особа, яка є учасником, не має</w:t>
            </w:r>
          </w:p>
          <w:p w14:paraId="21CE36AD" w14:textId="77777777" w:rsidR="00F57F21" w:rsidRPr="00F57F21" w:rsidRDefault="00F57F21" w:rsidP="00573F4A">
            <w:pPr>
              <w:spacing w:line="240" w:lineRule="exact"/>
              <w:textAlignment w:val="baseline"/>
              <w:rPr>
                <w:sz w:val="22"/>
                <w:szCs w:val="22"/>
                <w:lang w:val="uk-UA"/>
              </w:rPr>
            </w:pPr>
            <w:r w:rsidRPr="00F57F21">
              <w:rPr>
                <w:sz w:val="22"/>
                <w:szCs w:val="22"/>
                <w:lang w:val="uk-UA"/>
              </w:rPr>
              <w:t xml:space="preserve">серед кінцевих </w:t>
            </w:r>
            <w:proofErr w:type="spellStart"/>
            <w:r w:rsidRPr="00F57F21">
              <w:rPr>
                <w:sz w:val="22"/>
                <w:szCs w:val="22"/>
                <w:lang w:val="uk-UA"/>
              </w:rPr>
              <w:t>бенефіціарних</w:t>
            </w:r>
            <w:proofErr w:type="spellEnd"/>
            <w:r w:rsidRPr="00F57F21">
              <w:rPr>
                <w:sz w:val="22"/>
                <w:szCs w:val="22"/>
                <w:lang w:val="uk-UA"/>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7F145CAA" w14:textId="77777777" w:rsidR="00F57F21" w:rsidRPr="00F57F21" w:rsidRDefault="00F57F21" w:rsidP="00573F4A">
            <w:pPr>
              <w:spacing w:line="240" w:lineRule="exact"/>
              <w:textAlignment w:val="baseline"/>
              <w:rPr>
                <w:sz w:val="22"/>
                <w:szCs w:val="22"/>
                <w:lang w:val="uk-UA"/>
              </w:rPr>
            </w:pPr>
            <w:r w:rsidRPr="00F57F21">
              <w:rPr>
                <w:sz w:val="22"/>
                <w:szCs w:val="22"/>
                <w:lang w:val="uk-UA"/>
              </w:rPr>
              <w:t>Відповідно до Постанови КМУ № 187 від 03.03.2022 року.</w:t>
            </w:r>
          </w:p>
        </w:tc>
        <w:tc>
          <w:tcPr>
            <w:tcW w:w="2431" w:type="pct"/>
            <w:vMerge/>
            <w:tcBorders>
              <w:left w:val="single" w:sz="6" w:space="0" w:color="auto"/>
              <w:bottom w:val="single" w:sz="4" w:space="0" w:color="auto"/>
              <w:right w:val="single" w:sz="6" w:space="0" w:color="auto"/>
            </w:tcBorders>
            <w:shd w:val="clear" w:color="auto" w:fill="auto"/>
          </w:tcPr>
          <w:p w14:paraId="4B33F372" w14:textId="77777777" w:rsidR="00F57F21" w:rsidRPr="00F57F21" w:rsidRDefault="00F57F21" w:rsidP="00573F4A">
            <w:pPr>
              <w:spacing w:line="240" w:lineRule="exact"/>
              <w:textAlignment w:val="baseline"/>
              <w:rPr>
                <w:sz w:val="22"/>
                <w:szCs w:val="22"/>
                <w:lang w:val="uk-UA" w:eastAsia="uk-UA"/>
              </w:rPr>
            </w:pPr>
          </w:p>
        </w:tc>
      </w:tr>
      <w:tr w:rsidR="00F57F21" w:rsidRPr="00F57F21" w14:paraId="5D5CC527" w14:textId="77777777" w:rsidTr="00573F4A">
        <w:tc>
          <w:tcPr>
            <w:tcW w:w="2569" w:type="pct"/>
            <w:tcBorders>
              <w:top w:val="single" w:sz="6" w:space="0" w:color="auto"/>
              <w:left w:val="single" w:sz="6" w:space="0" w:color="auto"/>
              <w:bottom w:val="single" w:sz="6" w:space="0" w:color="auto"/>
              <w:right w:val="single" w:sz="6" w:space="0" w:color="auto"/>
            </w:tcBorders>
            <w:shd w:val="clear" w:color="auto" w:fill="auto"/>
          </w:tcPr>
          <w:p w14:paraId="1C6A0D37" w14:textId="77777777" w:rsidR="00F57F21" w:rsidRPr="00F57F21" w:rsidRDefault="00F57F21" w:rsidP="00573F4A">
            <w:pPr>
              <w:spacing w:line="240" w:lineRule="exact"/>
              <w:ind w:firstLine="420"/>
              <w:textAlignment w:val="baseline"/>
              <w:rPr>
                <w:sz w:val="22"/>
                <w:szCs w:val="22"/>
                <w:lang w:val="uk-UA"/>
              </w:rPr>
            </w:pPr>
            <w:r w:rsidRPr="00F57F21">
              <w:rPr>
                <w:sz w:val="22"/>
                <w:szCs w:val="22"/>
                <w:lang w:val="uk-UA"/>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2B89B7CC" w14:textId="77777777" w:rsidR="00F57F21" w:rsidRPr="00F57F21" w:rsidRDefault="00FE65AD" w:rsidP="00FE65AD">
            <w:pPr>
              <w:numPr>
                <w:ilvl w:val="0"/>
                <w:numId w:val="5"/>
              </w:numPr>
              <w:spacing w:line="240" w:lineRule="exact"/>
              <w:textAlignment w:val="baseline"/>
              <w:rPr>
                <w:sz w:val="22"/>
                <w:szCs w:val="22"/>
                <w:lang w:val="uk-UA" w:eastAsia="uk-UA"/>
              </w:rPr>
            </w:pPr>
            <w:r>
              <w:rPr>
                <w:sz w:val="22"/>
                <w:szCs w:val="22"/>
                <w:lang w:val="uk-UA" w:eastAsia="uk-UA"/>
              </w:rPr>
              <w:t>Крім фізичних осіб-підприємців</w:t>
            </w:r>
          </w:p>
        </w:tc>
      </w:tr>
    </w:tbl>
    <w:p w14:paraId="4B046446" w14:textId="77777777" w:rsidR="00F57F21" w:rsidRPr="00F57F21" w:rsidRDefault="00F57F21" w:rsidP="00A63D3F">
      <w:pPr>
        <w:pStyle w:val="a3"/>
        <w:spacing w:before="0" w:beforeAutospacing="0" w:after="0" w:afterAutospacing="0"/>
        <w:rPr>
          <w:rFonts w:ascii="Times New Roman" w:hAnsi="Times New Roman" w:cs="Times New Roman"/>
          <w:b/>
          <w:sz w:val="22"/>
          <w:szCs w:val="22"/>
          <w:lang w:val="uk-UA"/>
        </w:rPr>
      </w:pPr>
    </w:p>
    <w:p w14:paraId="2C434AE6" w14:textId="77777777" w:rsidR="00F57F21" w:rsidRPr="00DA3D66" w:rsidRDefault="00F57F21" w:rsidP="00F34B05">
      <w:pPr>
        <w:jc w:val="center"/>
        <w:textAlignment w:val="baseline"/>
        <w:rPr>
          <w:b/>
          <w:bCs/>
          <w:sz w:val="22"/>
          <w:szCs w:val="22"/>
          <w:u w:val="single"/>
          <w:lang w:val="uk-UA" w:eastAsia="uk-UA"/>
        </w:rPr>
      </w:pPr>
      <w:r w:rsidRPr="00DA3D66">
        <w:rPr>
          <w:b/>
          <w:bCs/>
          <w:sz w:val="22"/>
          <w:szCs w:val="22"/>
          <w:u w:val="single"/>
          <w:lang w:val="uk-UA" w:eastAsia="uk-UA"/>
        </w:rPr>
        <w:t>Інша інформація:</w:t>
      </w:r>
    </w:p>
    <w:p w14:paraId="25FA702B" w14:textId="77777777" w:rsidR="00F57F21" w:rsidRDefault="00F57F21" w:rsidP="00BA5F11">
      <w:pPr>
        <w:ind w:firstLine="709"/>
        <w:jc w:val="both"/>
        <w:textAlignment w:val="baseline"/>
        <w:rPr>
          <w:sz w:val="22"/>
          <w:szCs w:val="22"/>
          <w:lang w:val="uk-UA" w:eastAsia="uk-UA"/>
        </w:rPr>
      </w:pPr>
      <w:r w:rsidRPr="00F57F21">
        <w:rPr>
          <w:sz w:val="22"/>
          <w:szCs w:val="22"/>
          <w:lang w:val="uk-UA" w:eastAsia="uk-UA"/>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3ADF89E" w14:textId="77777777" w:rsidR="00F57F21" w:rsidRDefault="00F57F21" w:rsidP="00F57F21">
      <w:pPr>
        <w:ind w:firstLine="420"/>
        <w:jc w:val="both"/>
        <w:textAlignment w:val="baseline"/>
        <w:rPr>
          <w:sz w:val="22"/>
          <w:szCs w:val="22"/>
          <w:lang w:val="uk-UA" w:eastAsia="uk-UA"/>
        </w:rPr>
      </w:pPr>
      <w:r w:rsidRPr="00F57F21">
        <w:rPr>
          <w:sz w:val="22"/>
          <w:szCs w:val="22"/>
          <w:lang w:val="uk-UA"/>
        </w:rPr>
        <w:t>Оплата за надані послуги здійснюється у національній валюті України шляхом безготівкового перерахування коштів на поточний рахунок Учасника протягом 3-х банківських днів по факту отримання відповідних накладних.</w:t>
      </w:r>
      <w:r w:rsidRPr="00F57F21">
        <w:rPr>
          <w:sz w:val="22"/>
          <w:szCs w:val="22"/>
          <w:lang w:val="uk-UA" w:eastAsia="uk-UA"/>
        </w:rPr>
        <w:t xml:space="preserve"> Якщо Учасник пропонує власну систему оплату, просимо вказати її в Додатку</w:t>
      </w:r>
    </w:p>
    <w:p w14:paraId="142774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rPr>
        <w:t xml:space="preserve">Покупець має право змінювати </w:t>
      </w:r>
      <w:r w:rsidRPr="00F57F21">
        <w:rPr>
          <w:bCs/>
          <w:sz w:val="22"/>
          <w:szCs w:val="22"/>
          <w:lang w:val="uk-UA"/>
        </w:rPr>
        <w:t>кількість та марки автомобілів в залежності  від потреб замовника.</w:t>
      </w:r>
    </w:p>
    <w:p w14:paraId="48AB62AD"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Будь – яке посилання на конкретні торговельну марку чи фірму, патент, конструкцію або тип предмета закупівлі, джерело його походження або виробника в даній документації  застосовується із виразом «або еквівалент».</w:t>
      </w:r>
    </w:p>
    <w:p w14:paraId="71F56D3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У разі відмінності запропонованого Учасником товару від того, що вказаний в технічному завданні (Додаток 1), рішення про допустимість такого відхилення приймається тендерним комітетом.</w:t>
      </w:r>
    </w:p>
    <w:p w14:paraId="6F6B1C02" w14:textId="77777777" w:rsidR="00FE65AD" w:rsidRDefault="00FE65AD" w:rsidP="00F57F21">
      <w:pPr>
        <w:ind w:firstLine="420"/>
        <w:jc w:val="both"/>
        <w:textAlignment w:val="baseline"/>
        <w:rPr>
          <w:b/>
          <w:bCs/>
          <w:sz w:val="22"/>
          <w:szCs w:val="22"/>
          <w:lang w:val="uk-UA" w:eastAsia="uk-UA"/>
        </w:rPr>
      </w:pPr>
    </w:p>
    <w:p w14:paraId="7B1E7AE0" w14:textId="77777777" w:rsidR="00F57F21" w:rsidRPr="00F57F21" w:rsidRDefault="00F57F21" w:rsidP="00BA5F11">
      <w:pPr>
        <w:ind w:firstLine="420"/>
        <w:jc w:val="center"/>
        <w:textAlignment w:val="baseline"/>
        <w:rPr>
          <w:b/>
          <w:bCs/>
          <w:sz w:val="22"/>
          <w:szCs w:val="22"/>
          <w:lang w:val="uk-UA" w:eastAsia="uk-UA"/>
        </w:rPr>
      </w:pPr>
      <w:r w:rsidRPr="00F57F21">
        <w:rPr>
          <w:b/>
          <w:bCs/>
          <w:sz w:val="22"/>
          <w:szCs w:val="22"/>
          <w:lang w:val="uk-UA" w:eastAsia="uk-UA"/>
        </w:rPr>
        <w:t>Склад тендерної пропозиції:</w:t>
      </w:r>
    </w:p>
    <w:p w14:paraId="5B5CD0D8"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Цінова пропозиція у формі Додатку 1 до цього запиту;</w:t>
      </w:r>
    </w:p>
    <w:p w14:paraId="12C4D6D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Документи, які підтверджують відповідність технічним та кваліфікаційним вимогам;</w:t>
      </w:r>
    </w:p>
    <w:p w14:paraId="2472F74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w:t>
      </w:r>
    </w:p>
    <w:p w14:paraId="698564B0" w14:textId="77777777" w:rsidR="00F57F21" w:rsidRPr="00F57F21" w:rsidRDefault="00F57F21" w:rsidP="00F57F21">
      <w:pPr>
        <w:ind w:firstLine="420"/>
        <w:jc w:val="both"/>
        <w:textAlignment w:val="baseline"/>
        <w:rPr>
          <w:sz w:val="22"/>
          <w:szCs w:val="22"/>
          <w:lang w:val="uk-UA" w:eastAsia="uk-UA"/>
        </w:rPr>
      </w:pPr>
    </w:p>
    <w:p w14:paraId="3D74A47B"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погоджується з наступним:</w:t>
      </w:r>
    </w:p>
    <w:p w14:paraId="3ED6D5C8"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52D41DFD" w14:textId="77777777" w:rsidR="00F57F21" w:rsidRPr="00F57F21" w:rsidRDefault="00F57F21" w:rsidP="00F57F21">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5DE037AE" w14:textId="77777777" w:rsidR="000F78D3" w:rsidRDefault="00F57F21" w:rsidP="000F78D3">
      <w:pPr>
        <w:pStyle w:val="a4"/>
        <w:numPr>
          <w:ilvl w:val="0"/>
          <w:numId w:val="6"/>
        </w:numPr>
        <w:shd w:val="clear" w:color="auto" w:fill="FFFFFF"/>
        <w:tabs>
          <w:tab w:val="num" w:pos="284"/>
          <w:tab w:val="left" w:pos="993"/>
        </w:tabs>
        <w:spacing w:line="269" w:lineRule="exact"/>
        <w:ind w:left="0" w:firstLine="0"/>
        <w:jc w:val="both"/>
        <w:rPr>
          <w:rFonts w:eastAsia="Arial Unicode MS"/>
          <w:sz w:val="22"/>
          <w:szCs w:val="22"/>
          <w:lang w:val="uk-UA"/>
        </w:rPr>
      </w:pPr>
      <w:r w:rsidRPr="00F57F21">
        <w:rPr>
          <w:rFonts w:eastAsia="Arial Unicode MS"/>
          <w:sz w:val="22"/>
          <w:szCs w:val="22"/>
          <w:lang w:val="uk-UA"/>
        </w:rPr>
        <w:lastRenderedPageBreak/>
        <w:t>учасник самостійно одержує всі необхідні документи, пов’язані з поданням його тендерної пропозиції, та несе всі витрати на їх отримання.</w:t>
      </w:r>
    </w:p>
    <w:p w14:paraId="2D1E37FD" w14:textId="77777777" w:rsidR="0094663A" w:rsidRDefault="0094663A" w:rsidP="000F78D3">
      <w:pPr>
        <w:pStyle w:val="a4"/>
        <w:shd w:val="clear" w:color="auto" w:fill="FFFFFF"/>
        <w:tabs>
          <w:tab w:val="left" w:pos="993"/>
        </w:tabs>
        <w:spacing w:line="269" w:lineRule="exact"/>
        <w:ind w:left="0"/>
        <w:jc w:val="both"/>
        <w:rPr>
          <w:b/>
          <w:bCs/>
          <w:sz w:val="22"/>
          <w:szCs w:val="22"/>
          <w:lang w:val="uk-UA" w:eastAsia="uk-UA"/>
        </w:rPr>
      </w:pPr>
    </w:p>
    <w:p w14:paraId="4958FF7B" w14:textId="29BC138A" w:rsidR="00F57F21" w:rsidRPr="00CC6A8C" w:rsidRDefault="00F57F21" w:rsidP="000F78D3">
      <w:pPr>
        <w:pStyle w:val="a4"/>
        <w:shd w:val="clear" w:color="auto" w:fill="FFFFFF"/>
        <w:tabs>
          <w:tab w:val="left" w:pos="993"/>
        </w:tabs>
        <w:spacing w:line="269" w:lineRule="exact"/>
        <w:ind w:left="0"/>
        <w:jc w:val="both"/>
        <w:rPr>
          <w:rFonts w:eastAsia="Arial Unicode MS"/>
          <w:color w:val="000000" w:themeColor="text1"/>
          <w:sz w:val="22"/>
          <w:szCs w:val="22"/>
          <w:lang w:val="uk-UA"/>
        </w:rPr>
      </w:pPr>
      <w:r w:rsidRPr="000F78D3">
        <w:rPr>
          <w:b/>
          <w:bCs/>
          <w:sz w:val="22"/>
          <w:szCs w:val="22"/>
          <w:lang w:val="uk-UA" w:eastAsia="uk-UA"/>
        </w:rPr>
        <w:t xml:space="preserve">Запитання щодо цінової пропозиції надсилайте на адресу: </w:t>
      </w:r>
      <w:hyperlink r:id="rId6" w:history="1">
        <w:r w:rsidRPr="000F78D3">
          <w:rPr>
            <w:rStyle w:val="a5"/>
            <w:sz w:val="22"/>
            <w:szCs w:val="22"/>
            <w:lang w:val="uk-UA"/>
          </w:rPr>
          <w:t>tender@redcross.org.ua</w:t>
        </w:r>
      </w:hyperlink>
      <w:r w:rsidRPr="000F78D3">
        <w:rPr>
          <w:sz w:val="22"/>
          <w:szCs w:val="22"/>
          <w:lang w:val="uk-UA"/>
        </w:rPr>
        <w:t xml:space="preserve"> </w:t>
      </w:r>
      <w:r w:rsidRPr="000F78D3">
        <w:rPr>
          <w:b/>
          <w:bCs/>
          <w:sz w:val="22"/>
          <w:szCs w:val="22"/>
          <w:lang w:val="uk-UA" w:eastAsia="uk-UA"/>
        </w:rPr>
        <w:t xml:space="preserve">до </w:t>
      </w:r>
      <w:r w:rsidR="00140E5C" w:rsidRPr="007D4C10">
        <w:rPr>
          <w:b/>
          <w:bCs/>
          <w:strike/>
          <w:color w:val="C00000"/>
          <w:sz w:val="22"/>
          <w:szCs w:val="22"/>
          <w:lang w:val="uk-UA" w:eastAsia="uk-UA"/>
        </w:rPr>
        <w:t>25</w:t>
      </w:r>
      <w:r w:rsidR="00466844" w:rsidRPr="007D4C10">
        <w:rPr>
          <w:b/>
          <w:bCs/>
          <w:strike/>
          <w:color w:val="C00000"/>
          <w:sz w:val="22"/>
          <w:szCs w:val="22"/>
          <w:lang w:val="uk-UA" w:eastAsia="uk-UA"/>
        </w:rPr>
        <w:t>.0</w:t>
      </w:r>
      <w:r w:rsidR="00140E5C" w:rsidRPr="007D4C10">
        <w:rPr>
          <w:b/>
          <w:bCs/>
          <w:strike/>
          <w:color w:val="C00000"/>
          <w:sz w:val="22"/>
          <w:szCs w:val="22"/>
          <w:lang w:val="uk-UA" w:eastAsia="uk-UA"/>
        </w:rPr>
        <w:t>4</w:t>
      </w:r>
      <w:r w:rsidR="00466844" w:rsidRPr="007D4C10">
        <w:rPr>
          <w:b/>
          <w:bCs/>
          <w:strike/>
          <w:color w:val="C00000"/>
          <w:sz w:val="22"/>
          <w:szCs w:val="22"/>
          <w:lang w:val="uk-UA" w:eastAsia="uk-UA"/>
        </w:rPr>
        <w:t>.2</w:t>
      </w:r>
      <w:r w:rsidR="00577524" w:rsidRPr="007D4C10">
        <w:rPr>
          <w:b/>
          <w:bCs/>
          <w:strike/>
          <w:color w:val="C00000"/>
          <w:sz w:val="22"/>
          <w:szCs w:val="22"/>
          <w:lang w:val="uk-UA" w:eastAsia="uk-UA"/>
        </w:rPr>
        <w:t>02</w:t>
      </w:r>
      <w:r w:rsidR="00466844" w:rsidRPr="007D4C10">
        <w:rPr>
          <w:b/>
          <w:bCs/>
          <w:strike/>
          <w:color w:val="C00000"/>
          <w:sz w:val="22"/>
          <w:szCs w:val="22"/>
          <w:lang w:val="uk-UA" w:eastAsia="uk-UA"/>
        </w:rPr>
        <w:t>3</w:t>
      </w:r>
      <w:r w:rsidR="00BA012B" w:rsidRPr="007D4C10">
        <w:rPr>
          <w:b/>
          <w:bCs/>
          <w:strike/>
          <w:color w:val="C00000"/>
          <w:sz w:val="22"/>
          <w:szCs w:val="22"/>
          <w:lang w:val="uk-UA" w:eastAsia="uk-UA"/>
        </w:rPr>
        <w:t>р.</w:t>
      </w:r>
      <w:r w:rsidR="00CC6A8C">
        <w:rPr>
          <w:b/>
          <w:bCs/>
          <w:strike/>
          <w:color w:val="C00000"/>
          <w:sz w:val="22"/>
          <w:szCs w:val="22"/>
          <w:lang w:val="uk-UA" w:eastAsia="uk-UA"/>
        </w:rPr>
        <w:t xml:space="preserve"> </w:t>
      </w:r>
      <w:r w:rsidR="00CC6A8C">
        <w:rPr>
          <w:b/>
          <w:bCs/>
          <w:color w:val="000000" w:themeColor="text1"/>
          <w:sz w:val="22"/>
          <w:szCs w:val="22"/>
          <w:lang w:val="uk-UA" w:eastAsia="uk-UA"/>
        </w:rPr>
        <w:t>08.05.2023 р.</w:t>
      </w:r>
    </w:p>
    <w:p w14:paraId="764DE36D" w14:textId="77777777" w:rsidR="00FE65AD" w:rsidRDefault="00FE65AD" w:rsidP="00F57F21">
      <w:pPr>
        <w:jc w:val="both"/>
        <w:textAlignment w:val="baseline"/>
        <w:rPr>
          <w:b/>
          <w:bCs/>
          <w:sz w:val="22"/>
          <w:szCs w:val="22"/>
          <w:lang w:val="uk-UA" w:eastAsia="uk-UA"/>
        </w:rPr>
      </w:pPr>
    </w:p>
    <w:p w14:paraId="251AD352" w14:textId="388B8FF0" w:rsidR="00F57F21" w:rsidRPr="00CC6A8C" w:rsidRDefault="00F57F21" w:rsidP="00F57F21">
      <w:pPr>
        <w:jc w:val="both"/>
        <w:textAlignment w:val="baseline"/>
        <w:rPr>
          <w:b/>
          <w:bCs/>
          <w:color w:val="000000" w:themeColor="text1"/>
          <w:sz w:val="22"/>
          <w:szCs w:val="22"/>
          <w:lang w:val="uk-UA" w:eastAsia="uk-UA"/>
        </w:rPr>
      </w:pPr>
      <w:r w:rsidRPr="00F57F21">
        <w:rPr>
          <w:b/>
          <w:bCs/>
          <w:sz w:val="22"/>
          <w:szCs w:val="22"/>
          <w:lang w:val="uk-UA" w:eastAsia="uk-UA"/>
        </w:rPr>
        <w:t>Цінові пропозиції приймаються</w:t>
      </w:r>
      <w:r w:rsidRPr="00F57F21">
        <w:rPr>
          <w:sz w:val="22"/>
          <w:szCs w:val="22"/>
          <w:lang w:val="uk-UA" w:eastAsia="uk-UA"/>
        </w:rPr>
        <w:t xml:space="preserve"> </w:t>
      </w:r>
      <w:r w:rsidRPr="00BA012B">
        <w:rPr>
          <w:b/>
          <w:bCs/>
          <w:sz w:val="22"/>
          <w:szCs w:val="22"/>
          <w:lang w:val="uk-UA" w:eastAsia="uk-UA"/>
        </w:rPr>
        <w:t>на електронну пошту</w:t>
      </w:r>
      <w:r w:rsidRPr="00F57F21">
        <w:rPr>
          <w:sz w:val="22"/>
          <w:szCs w:val="22"/>
          <w:lang w:val="uk-UA" w:eastAsia="uk-UA"/>
        </w:rPr>
        <w:t xml:space="preserve"> </w:t>
      </w:r>
      <w:hyperlink r:id="rId7" w:history="1">
        <w:r w:rsidRPr="00F57F21">
          <w:rPr>
            <w:rStyle w:val="a5"/>
            <w:sz w:val="22"/>
            <w:szCs w:val="22"/>
            <w:lang w:val="uk-UA" w:eastAsia="uk-UA"/>
          </w:rPr>
          <w:t>tender@redcross.org.ua</w:t>
        </w:r>
      </w:hyperlink>
      <w:r w:rsidRPr="00F57F21">
        <w:rPr>
          <w:sz w:val="22"/>
          <w:szCs w:val="22"/>
          <w:lang w:val="uk-UA" w:eastAsia="uk-UA"/>
        </w:rPr>
        <w:t xml:space="preserve"> </w:t>
      </w:r>
      <w:r w:rsidRPr="00F57F21">
        <w:rPr>
          <w:b/>
          <w:bCs/>
          <w:sz w:val="22"/>
          <w:szCs w:val="22"/>
          <w:lang w:val="uk-UA" w:eastAsia="uk-UA"/>
        </w:rPr>
        <w:t>до</w:t>
      </w:r>
      <w:r w:rsidR="00BA012B">
        <w:rPr>
          <w:b/>
          <w:bCs/>
          <w:sz w:val="22"/>
          <w:szCs w:val="22"/>
          <w:lang w:val="uk-UA" w:eastAsia="uk-UA"/>
        </w:rPr>
        <w:t xml:space="preserve"> </w:t>
      </w:r>
      <w:r w:rsidR="00BA012B" w:rsidRPr="007D4C10">
        <w:rPr>
          <w:b/>
          <w:bCs/>
          <w:strike/>
          <w:color w:val="C00000"/>
          <w:sz w:val="22"/>
          <w:szCs w:val="22"/>
          <w:lang w:val="uk-UA" w:eastAsia="uk-UA"/>
        </w:rPr>
        <w:t>25.04.2023р.</w:t>
      </w:r>
      <w:r w:rsidR="00BA012B" w:rsidRPr="007D4C10">
        <w:rPr>
          <w:b/>
          <w:bCs/>
          <w:color w:val="C00000"/>
          <w:sz w:val="22"/>
          <w:szCs w:val="22"/>
          <w:lang w:val="uk-UA" w:eastAsia="uk-UA"/>
        </w:rPr>
        <w:t xml:space="preserve"> </w:t>
      </w:r>
      <w:r w:rsidR="00810224">
        <w:rPr>
          <w:b/>
          <w:bCs/>
          <w:color w:val="C00000"/>
          <w:sz w:val="22"/>
          <w:szCs w:val="22"/>
          <w:lang w:val="uk-UA" w:eastAsia="uk-UA"/>
        </w:rPr>
        <w:t xml:space="preserve"> </w:t>
      </w:r>
      <w:r w:rsidR="00810224" w:rsidRPr="00CC6A8C">
        <w:rPr>
          <w:b/>
          <w:bCs/>
          <w:strike/>
          <w:color w:val="FF0000"/>
          <w:sz w:val="22"/>
          <w:szCs w:val="22"/>
          <w:lang w:val="uk-UA" w:eastAsia="uk-UA"/>
        </w:rPr>
        <w:t>01</w:t>
      </w:r>
      <w:r w:rsidR="005B100B" w:rsidRPr="00CC6A8C">
        <w:rPr>
          <w:b/>
          <w:bCs/>
          <w:strike/>
          <w:color w:val="FF0000"/>
          <w:sz w:val="22"/>
          <w:szCs w:val="22"/>
          <w:lang w:val="en-US" w:eastAsia="uk-UA"/>
        </w:rPr>
        <w:t>.05.23</w:t>
      </w:r>
      <w:r w:rsidR="005B100B" w:rsidRPr="00CC6A8C">
        <w:rPr>
          <w:b/>
          <w:bCs/>
          <w:strike/>
          <w:color w:val="FF0000"/>
          <w:sz w:val="22"/>
          <w:szCs w:val="22"/>
          <w:lang w:val="uk-UA" w:eastAsia="uk-UA"/>
        </w:rPr>
        <w:t xml:space="preserve">р. </w:t>
      </w:r>
      <w:r w:rsidR="00BA012B" w:rsidRPr="00CC6A8C">
        <w:rPr>
          <w:b/>
          <w:bCs/>
          <w:strike/>
          <w:color w:val="FF0000"/>
          <w:sz w:val="22"/>
          <w:szCs w:val="22"/>
          <w:lang w:val="uk-UA" w:eastAsia="uk-UA"/>
        </w:rPr>
        <w:t>до</w:t>
      </w:r>
      <w:r w:rsidRPr="00CC6A8C">
        <w:rPr>
          <w:b/>
          <w:bCs/>
          <w:strike/>
          <w:color w:val="FF0000"/>
          <w:sz w:val="22"/>
          <w:szCs w:val="22"/>
          <w:lang w:val="uk-UA" w:eastAsia="uk-UA"/>
        </w:rPr>
        <w:t xml:space="preserve"> 1</w:t>
      </w:r>
      <w:r w:rsidR="00BA012B" w:rsidRPr="00CC6A8C">
        <w:rPr>
          <w:b/>
          <w:bCs/>
          <w:strike/>
          <w:color w:val="FF0000"/>
          <w:sz w:val="22"/>
          <w:szCs w:val="22"/>
          <w:lang w:val="uk-UA" w:eastAsia="uk-UA"/>
        </w:rPr>
        <w:t>7</w:t>
      </w:r>
      <w:r w:rsidRPr="00CC6A8C">
        <w:rPr>
          <w:b/>
          <w:bCs/>
          <w:strike/>
          <w:color w:val="FF0000"/>
          <w:sz w:val="22"/>
          <w:szCs w:val="22"/>
          <w:lang w:val="uk-UA" w:eastAsia="uk-UA"/>
        </w:rPr>
        <w:t xml:space="preserve">:00 </w:t>
      </w:r>
      <w:r w:rsidR="00CC6A8C">
        <w:rPr>
          <w:b/>
          <w:bCs/>
          <w:color w:val="000000" w:themeColor="text1"/>
          <w:sz w:val="22"/>
          <w:szCs w:val="22"/>
          <w:lang w:val="uk-UA" w:eastAsia="uk-UA"/>
        </w:rPr>
        <w:t>15:00 09.05.2023 р.</w:t>
      </w:r>
    </w:p>
    <w:p w14:paraId="1129BB0C" w14:textId="77777777" w:rsidR="00F57F21" w:rsidRPr="00F57F21" w:rsidRDefault="00F57F21" w:rsidP="00F57F21">
      <w:pPr>
        <w:ind w:firstLine="420"/>
        <w:jc w:val="both"/>
        <w:textAlignment w:val="baseline"/>
        <w:rPr>
          <w:sz w:val="22"/>
          <w:szCs w:val="22"/>
          <w:lang w:val="uk-UA" w:eastAsia="uk-UA"/>
        </w:rPr>
      </w:pPr>
    </w:p>
    <w:p w14:paraId="08F96F10" w14:textId="77777777" w:rsidR="00F57F21" w:rsidRPr="00F57F21" w:rsidRDefault="00F57F21" w:rsidP="00F57F21">
      <w:pPr>
        <w:ind w:firstLine="420"/>
        <w:jc w:val="both"/>
        <w:textAlignment w:val="baseline"/>
        <w:rPr>
          <w:b/>
          <w:bCs/>
          <w:sz w:val="22"/>
          <w:szCs w:val="22"/>
          <w:lang w:val="uk-UA" w:eastAsia="uk-UA"/>
        </w:rPr>
      </w:pPr>
      <w:r w:rsidRPr="00F57F21">
        <w:rPr>
          <w:b/>
          <w:bCs/>
          <w:sz w:val="22"/>
          <w:szCs w:val="22"/>
          <w:lang w:val="uk-UA" w:eastAsia="uk-UA"/>
        </w:rPr>
        <w:t>Підписанням та поданням своєї цінової пропозиції учасник підтверджує:</w:t>
      </w:r>
    </w:p>
    <w:p w14:paraId="64267906"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2FDCE9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4DEA866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осіб, пов’язаних з державою-агресором.</w:t>
      </w:r>
    </w:p>
    <w:p w14:paraId="39326B84"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1.2. На Учасника (його посадових осіб) не поширюється дія економічних Санкцій*.</w:t>
      </w:r>
    </w:p>
    <w:p w14:paraId="5E5381D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4A8FB9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1.3. Учасника (його посадових осіб) не включено до:</w:t>
      </w:r>
    </w:p>
    <w:p w14:paraId="21C955B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 РНБО (Ради національної безпеки і оборони України).</w:t>
      </w:r>
    </w:p>
    <w:p w14:paraId="43EABA67"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Міністерства Фінансів США (OFAC).</w:t>
      </w:r>
    </w:p>
    <w:p w14:paraId="1EFDE899"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Канади.</w:t>
      </w:r>
    </w:p>
    <w:p w14:paraId="0DD0EDA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ЄС.</w:t>
      </w:r>
    </w:p>
    <w:p w14:paraId="23390E3C"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Зведеного санкційного списку Австралії.</w:t>
      </w:r>
    </w:p>
    <w:p w14:paraId="5EE3D7FB"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Великобританії.</w:t>
      </w:r>
    </w:p>
    <w:p w14:paraId="65E19D43"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Санкційного списку Японії проти РФ у зв'язку з подіями в Україні.</w:t>
      </w:r>
    </w:p>
    <w:p w14:paraId="1B5AEE75"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Санкційних списків Бюро промисловості та безпеки (BIS) Міністерства торгівлі США.</w:t>
      </w:r>
    </w:p>
    <w:p w14:paraId="0A7AAD30"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 xml:space="preserve">Методика обрання переможця конкурсу (процедури місцевої закупівлі). </w:t>
      </w:r>
      <w:r w:rsidRPr="00F57F21">
        <w:rPr>
          <w:sz w:val="22"/>
          <w:szCs w:val="22"/>
          <w:lang w:val="uk-UA" w:eastAsia="uk-UA"/>
        </w:rPr>
        <w:t xml:space="preserve">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F52C422" w14:textId="77777777" w:rsidR="00F57F21" w:rsidRPr="00F57F21" w:rsidRDefault="00F57F21" w:rsidP="00F57F21">
      <w:pPr>
        <w:ind w:firstLine="420"/>
        <w:jc w:val="both"/>
        <w:textAlignment w:val="baseline"/>
        <w:rPr>
          <w:sz w:val="22"/>
          <w:szCs w:val="22"/>
          <w:lang w:val="uk-UA" w:eastAsia="uk-UA"/>
        </w:rPr>
      </w:pPr>
      <w:r w:rsidRPr="00F57F21">
        <w:rPr>
          <w:sz w:val="22"/>
          <w:szCs w:val="22"/>
          <w:lang w:val="uk-UA" w:eastAsia="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w:t>
      </w:r>
    </w:p>
    <w:p w14:paraId="453B20F2" w14:textId="77777777" w:rsidR="00F57F21" w:rsidRPr="00F57F21" w:rsidRDefault="00F57F21" w:rsidP="00F57F21">
      <w:pPr>
        <w:ind w:firstLine="420"/>
        <w:jc w:val="both"/>
        <w:textAlignment w:val="baseline"/>
        <w:rPr>
          <w:sz w:val="22"/>
          <w:szCs w:val="22"/>
          <w:lang w:val="uk-UA" w:eastAsia="uk-UA"/>
        </w:rPr>
      </w:pPr>
      <w:r w:rsidRPr="00F57F21">
        <w:rPr>
          <w:b/>
          <w:bCs/>
          <w:sz w:val="22"/>
          <w:szCs w:val="22"/>
          <w:lang w:val="uk-UA" w:eastAsia="uk-UA"/>
        </w:rPr>
        <w:t>Укладання договору:</w:t>
      </w:r>
      <w:r w:rsidRPr="00F57F21">
        <w:rPr>
          <w:sz w:val="22"/>
          <w:szCs w:val="22"/>
          <w:lang w:val="uk-UA" w:eastAsia="uk-UA"/>
        </w:rPr>
        <w:t xml:space="preserve">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086BC087" w14:textId="77777777" w:rsidR="00F57F21" w:rsidRPr="00F57F21" w:rsidRDefault="00F57F21" w:rsidP="00F57F21">
      <w:pPr>
        <w:ind w:firstLine="420"/>
        <w:jc w:val="both"/>
        <w:textAlignment w:val="baseline"/>
        <w:rPr>
          <w:sz w:val="22"/>
          <w:szCs w:val="22"/>
          <w:lang w:val="uk-UA" w:eastAsia="uk-UA"/>
        </w:rPr>
      </w:pPr>
    </w:p>
    <w:p w14:paraId="1EAF8147" w14:textId="77777777" w:rsidR="00092DB8" w:rsidRDefault="00F57F21" w:rsidP="00092DB8">
      <w:pPr>
        <w:ind w:firstLine="420"/>
        <w:jc w:val="both"/>
        <w:textAlignment w:val="baseline"/>
        <w:rPr>
          <w:sz w:val="22"/>
          <w:szCs w:val="22"/>
          <w:lang w:val="uk-UA" w:eastAsia="uk-UA"/>
        </w:rPr>
      </w:pPr>
      <w:r w:rsidRPr="00F57F21">
        <w:rPr>
          <w:sz w:val="22"/>
          <w:szCs w:val="22"/>
          <w:lang w:val="uk-UA" w:eastAsia="uk-UA"/>
        </w:rPr>
        <w:t>Голова тендерного комітету</w:t>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r>
      <w:r w:rsidRPr="00F57F21">
        <w:rPr>
          <w:sz w:val="22"/>
          <w:szCs w:val="22"/>
          <w:lang w:val="uk-UA" w:eastAsia="uk-UA"/>
        </w:rPr>
        <w:tab/>
        <w:t xml:space="preserve">Р.І. Ошовська </w:t>
      </w:r>
    </w:p>
    <w:p w14:paraId="4421E76D" w14:textId="77777777" w:rsidR="005A06BA" w:rsidRDefault="005A06BA" w:rsidP="005A06BA">
      <w:pPr>
        <w:textAlignment w:val="baseline"/>
        <w:rPr>
          <w:b/>
          <w:bCs/>
          <w:sz w:val="22"/>
          <w:szCs w:val="22"/>
          <w:lang w:val="uk-UA" w:eastAsia="uk-UA"/>
        </w:rPr>
      </w:pPr>
    </w:p>
    <w:p w14:paraId="7F8200EA" w14:textId="1639D80B" w:rsidR="00BB01BE" w:rsidRPr="00092DB8" w:rsidRDefault="00BB01BE" w:rsidP="005A06BA">
      <w:pPr>
        <w:jc w:val="right"/>
        <w:textAlignment w:val="baseline"/>
        <w:rPr>
          <w:sz w:val="22"/>
          <w:szCs w:val="22"/>
          <w:lang w:val="uk-UA" w:eastAsia="uk-UA"/>
        </w:rPr>
      </w:pPr>
      <w:r w:rsidRPr="00BB01BE">
        <w:rPr>
          <w:b/>
          <w:bCs/>
          <w:sz w:val="22"/>
          <w:szCs w:val="22"/>
          <w:lang w:val="uk-UA" w:eastAsia="uk-UA"/>
        </w:rPr>
        <w:t>Додаток 1 до запиту</w:t>
      </w:r>
    </w:p>
    <w:p w14:paraId="396A0838" w14:textId="77777777" w:rsidR="00FE65AD" w:rsidRPr="00FE65AD" w:rsidRDefault="00FE65AD" w:rsidP="00FE65AD">
      <w:pPr>
        <w:jc w:val="right"/>
        <w:textAlignment w:val="baseline"/>
        <w:rPr>
          <w:b/>
          <w:sz w:val="22"/>
          <w:szCs w:val="22"/>
          <w:lang w:val="uk-UA"/>
        </w:rPr>
      </w:pPr>
    </w:p>
    <w:p w14:paraId="33CA25E2" w14:textId="408441C6" w:rsidR="00BB01BE" w:rsidRPr="00BB01BE" w:rsidRDefault="00BB01BE" w:rsidP="00AD634E">
      <w:pPr>
        <w:ind w:left="540"/>
        <w:textAlignment w:val="baseline"/>
        <w:rPr>
          <w:sz w:val="22"/>
          <w:szCs w:val="22"/>
          <w:lang w:val="uk-UA" w:eastAsia="uk-UA"/>
        </w:rPr>
      </w:pPr>
      <w:r w:rsidRPr="00BB01BE">
        <w:rPr>
          <w:sz w:val="22"/>
          <w:szCs w:val="22"/>
          <w:lang w:val="uk-UA" w:eastAsia="uk-UA"/>
        </w:rPr>
        <w:t>_____________</w:t>
      </w:r>
      <w:r w:rsidR="00DE3552">
        <w:rPr>
          <w:sz w:val="22"/>
          <w:szCs w:val="22"/>
          <w:lang w:val="uk-UA" w:eastAsia="uk-UA"/>
        </w:rPr>
        <w:t>____</w:t>
      </w:r>
      <w:r w:rsidRPr="00BB01BE">
        <w:rPr>
          <w:sz w:val="22"/>
          <w:szCs w:val="22"/>
          <w:lang w:val="uk-UA" w:eastAsia="uk-UA"/>
        </w:rPr>
        <w:t xml:space="preserve">(назва підприємства/фізичної особи), надає свою пропозицію щодо участі у закупівлі послуг </w:t>
      </w:r>
      <w:r w:rsidR="00ED5BF3" w:rsidRPr="00ED5BF3">
        <w:rPr>
          <w:sz w:val="22"/>
          <w:szCs w:val="22"/>
          <w:lang w:val="uk-UA" w:eastAsia="uk-UA"/>
        </w:rPr>
        <w:t xml:space="preserve">з технічного обслуговування і ремонту, причепів та напівпричепів до </w:t>
      </w:r>
      <w:r w:rsidR="009C6A04">
        <w:rPr>
          <w:sz w:val="22"/>
          <w:szCs w:val="22"/>
          <w:lang w:val="uk-UA" w:eastAsia="uk-UA"/>
        </w:rPr>
        <w:t>тягачів.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7014"/>
      </w:tblGrid>
      <w:tr w:rsidR="00BB01BE" w:rsidRPr="00BB01BE" w14:paraId="668071C8" w14:textId="77777777" w:rsidTr="00B34DCF">
        <w:trPr>
          <w:trHeight w:val="159"/>
        </w:trPr>
        <w:tc>
          <w:tcPr>
            <w:tcW w:w="1247" w:type="pct"/>
            <w:vMerge w:val="restart"/>
            <w:vAlign w:val="center"/>
          </w:tcPr>
          <w:p w14:paraId="6D1C2B43"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підприємство</w:t>
            </w:r>
          </w:p>
        </w:tc>
        <w:tc>
          <w:tcPr>
            <w:tcW w:w="3753" w:type="pct"/>
            <w:vAlign w:val="center"/>
          </w:tcPr>
          <w:p w14:paraId="6CB4933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Повне найменування учасника – суб’єкта господарювання</w:t>
            </w:r>
          </w:p>
        </w:tc>
      </w:tr>
      <w:tr w:rsidR="00BB01BE" w:rsidRPr="00BB01BE" w14:paraId="4941AC50" w14:textId="77777777" w:rsidTr="00B34DCF">
        <w:trPr>
          <w:trHeight w:val="166"/>
        </w:trPr>
        <w:tc>
          <w:tcPr>
            <w:tcW w:w="1247" w:type="pct"/>
            <w:vMerge/>
            <w:vAlign w:val="center"/>
          </w:tcPr>
          <w:p w14:paraId="6899E689"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2E10A6"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Ідентифікаційний код за ЄДРПОУ</w:t>
            </w:r>
          </w:p>
        </w:tc>
      </w:tr>
      <w:tr w:rsidR="00BB01BE" w:rsidRPr="00BB01BE" w14:paraId="5F161CD3" w14:textId="77777777" w:rsidTr="00B34DCF">
        <w:trPr>
          <w:trHeight w:val="438"/>
        </w:trPr>
        <w:tc>
          <w:tcPr>
            <w:tcW w:w="1247" w:type="pct"/>
            <w:vMerge/>
            <w:vAlign w:val="center"/>
          </w:tcPr>
          <w:p w14:paraId="777C4436"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551D2EF"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Реквізити (адреса – юридична та фактична, телефон, факс, телефон для контактів)</w:t>
            </w:r>
          </w:p>
        </w:tc>
      </w:tr>
      <w:tr w:rsidR="00BB01BE" w:rsidRPr="00BB01BE" w14:paraId="4EEC29A5" w14:textId="77777777" w:rsidTr="00B34DCF">
        <w:trPr>
          <w:trHeight w:val="505"/>
        </w:trPr>
        <w:tc>
          <w:tcPr>
            <w:tcW w:w="1247" w:type="pct"/>
            <w:vMerge/>
            <w:vAlign w:val="center"/>
          </w:tcPr>
          <w:p w14:paraId="6E5CAA2F" w14:textId="77777777" w:rsidR="00BB01BE" w:rsidRPr="00BB01BE" w:rsidRDefault="00BB01BE" w:rsidP="00573F4A">
            <w:pPr>
              <w:ind w:hanging="77"/>
              <w:textAlignment w:val="baseline"/>
              <w:rPr>
                <w:sz w:val="22"/>
                <w:szCs w:val="22"/>
                <w:lang w:val="uk-UA" w:eastAsia="uk-UA"/>
              </w:rPr>
            </w:pPr>
          </w:p>
        </w:tc>
        <w:tc>
          <w:tcPr>
            <w:tcW w:w="3753" w:type="pct"/>
            <w:vAlign w:val="center"/>
          </w:tcPr>
          <w:p w14:paraId="73F9BD9D"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Банківські реквізити</w:t>
            </w:r>
          </w:p>
        </w:tc>
      </w:tr>
      <w:tr w:rsidR="00BB01BE" w:rsidRPr="00BB01BE" w14:paraId="50CBACD7" w14:textId="77777777" w:rsidTr="00B34DCF">
        <w:trPr>
          <w:trHeight w:val="638"/>
        </w:trPr>
        <w:tc>
          <w:tcPr>
            <w:tcW w:w="1247" w:type="pct"/>
            <w:vAlign w:val="center"/>
          </w:tcPr>
          <w:p w14:paraId="55067149" w14:textId="77777777" w:rsidR="00BB01BE" w:rsidRPr="00BB01BE" w:rsidRDefault="00BB01BE" w:rsidP="00573F4A">
            <w:pPr>
              <w:textAlignment w:val="baseline"/>
              <w:rPr>
                <w:sz w:val="22"/>
                <w:szCs w:val="22"/>
                <w:lang w:val="uk-UA" w:eastAsia="uk-UA"/>
              </w:rPr>
            </w:pPr>
            <w:r w:rsidRPr="00BB01BE">
              <w:rPr>
                <w:sz w:val="22"/>
                <w:szCs w:val="22"/>
                <w:lang w:val="uk-UA" w:eastAsia="uk-UA"/>
              </w:rPr>
              <w:t>Відомості про особу (осіб), які уповноважені представляти інтереси Учасника</w:t>
            </w:r>
          </w:p>
        </w:tc>
        <w:tc>
          <w:tcPr>
            <w:tcW w:w="3753" w:type="pct"/>
            <w:vAlign w:val="center"/>
          </w:tcPr>
          <w:p w14:paraId="7334EF42" w14:textId="77777777" w:rsidR="00BB01BE" w:rsidRPr="00BB01BE" w:rsidRDefault="00BB01BE" w:rsidP="00573F4A">
            <w:pPr>
              <w:ind w:left="540" w:firstLine="420"/>
              <w:jc w:val="center"/>
              <w:textAlignment w:val="baseline"/>
              <w:rPr>
                <w:sz w:val="22"/>
                <w:szCs w:val="22"/>
                <w:lang w:val="uk-UA" w:eastAsia="uk-UA"/>
              </w:rPr>
            </w:pPr>
            <w:r w:rsidRPr="00BB01BE">
              <w:rPr>
                <w:sz w:val="22"/>
                <w:szCs w:val="22"/>
                <w:lang w:val="uk-UA" w:eastAsia="uk-UA"/>
              </w:rPr>
              <w:t>(Прізвище, ім’я, по батькові, посада, контактний телефон).</w:t>
            </w:r>
          </w:p>
        </w:tc>
      </w:tr>
    </w:tbl>
    <w:p w14:paraId="30B2834E" w14:textId="77777777" w:rsidR="00BB01BE" w:rsidRPr="00BB01BE" w:rsidRDefault="00BB01BE" w:rsidP="00BB01BE">
      <w:pPr>
        <w:ind w:left="540" w:firstLine="420"/>
        <w:jc w:val="center"/>
        <w:textAlignment w:val="baseline"/>
        <w:rPr>
          <w:sz w:val="22"/>
          <w:szCs w:val="22"/>
          <w:lang w:val="uk-UA" w:eastAsia="uk-UA"/>
        </w:rPr>
      </w:pPr>
      <w:r w:rsidRPr="00BB01BE">
        <w:rPr>
          <w:sz w:val="22"/>
          <w:szCs w:val="22"/>
          <w:lang w:val="uk-UA"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
        <w:gridCol w:w="1806"/>
        <w:gridCol w:w="3786"/>
        <w:gridCol w:w="1107"/>
        <w:gridCol w:w="2273"/>
        <w:gridCol w:w="14"/>
      </w:tblGrid>
      <w:tr w:rsidR="000166DD" w:rsidRPr="00BB01BE" w14:paraId="26843A46" w14:textId="77777777" w:rsidTr="00D23690">
        <w:trPr>
          <w:trHeight w:val="555"/>
        </w:trPr>
        <w:tc>
          <w:tcPr>
            <w:tcW w:w="193" w:type="pct"/>
            <w:tcBorders>
              <w:top w:val="single" w:sz="6" w:space="0" w:color="000000"/>
              <w:left w:val="single" w:sz="6" w:space="0" w:color="000000"/>
              <w:bottom w:val="single" w:sz="6" w:space="0" w:color="000000"/>
              <w:right w:val="single" w:sz="6" w:space="0" w:color="000000"/>
            </w:tcBorders>
            <w:shd w:val="clear" w:color="auto" w:fill="auto"/>
            <w:hideMark/>
          </w:tcPr>
          <w:p w14:paraId="4B6420F3" w14:textId="77777777" w:rsidR="000166DD" w:rsidRDefault="000166DD" w:rsidP="00573F4A">
            <w:pPr>
              <w:jc w:val="center"/>
              <w:textAlignment w:val="baseline"/>
              <w:rPr>
                <w:b/>
                <w:bCs/>
                <w:sz w:val="22"/>
                <w:szCs w:val="22"/>
                <w:lang w:val="uk-UA" w:eastAsia="uk-UA"/>
              </w:rPr>
            </w:pPr>
          </w:p>
          <w:p w14:paraId="5B50ED68"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w:t>
            </w:r>
          </w:p>
        </w:tc>
        <w:tc>
          <w:tcPr>
            <w:tcW w:w="966" w:type="pct"/>
            <w:tcBorders>
              <w:top w:val="single" w:sz="6" w:space="0" w:color="000000"/>
              <w:left w:val="nil"/>
              <w:bottom w:val="single" w:sz="6" w:space="0" w:color="auto"/>
              <w:right w:val="single" w:sz="6" w:space="0" w:color="000000"/>
            </w:tcBorders>
            <w:shd w:val="clear" w:color="auto" w:fill="auto"/>
            <w:hideMark/>
          </w:tcPr>
          <w:p w14:paraId="4AB09489" w14:textId="77777777" w:rsidR="000166DD" w:rsidRDefault="000166DD" w:rsidP="00573F4A">
            <w:pPr>
              <w:jc w:val="center"/>
              <w:textAlignment w:val="baseline"/>
              <w:rPr>
                <w:b/>
                <w:bCs/>
                <w:sz w:val="22"/>
                <w:szCs w:val="22"/>
                <w:lang w:val="uk-UA" w:eastAsia="uk-UA"/>
              </w:rPr>
            </w:pPr>
          </w:p>
          <w:p w14:paraId="733F18DE"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Найменування</w:t>
            </w:r>
          </w:p>
        </w:tc>
        <w:tc>
          <w:tcPr>
            <w:tcW w:w="2025" w:type="pct"/>
            <w:tcBorders>
              <w:top w:val="single" w:sz="6" w:space="0" w:color="000000"/>
              <w:left w:val="nil"/>
              <w:bottom w:val="single" w:sz="6" w:space="0" w:color="000000"/>
              <w:right w:val="single" w:sz="6" w:space="0" w:color="000000"/>
            </w:tcBorders>
            <w:shd w:val="clear" w:color="auto" w:fill="auto"/>
            <w:hideMark/>
          </w:tcPr>
          <w:p w14:paraId="56A9F954" w14:textId="77777777" w:rsidR="000166DD" w:rsidRDefault="000166DD" w:rsidP="00573F4A">
            <w:pPr>
              <w:jc w:val="center"/>
              <w:textAlignment w:val="baseline"/>
              <w:rPr>
                <w:b/>
                <w:bCs/>
                <w:sz w:val="22"/>
                <w:szCs w:val="22"/>
                <w:lang w:val="uk-UA" w:eastAsia="uk-UA"/>
              </w:rPr>
            </w:pPr>
          </w:p>
          <w:p w14:paraId="51CEEEF2" w14:textId="77777777" w:rsidR="000166DD" w:rsidRPr="00BB01BE" w:rsidRDefault="000166DD" w:rsidP="00573F4A">
            <w:pPr>
              <w:jc w:val="center"/>
              <w:textAlignment w:val="baseline"/>
              <w:rPr>
                <w:b/>
                <w:bCs/>
                <w:sz w:val="22"/>
                <w:szCs w:val="22"/>
                <w:lang w:val="uk-UA" w:eastAsia="uk-UA"/>
              </w:rPr>
            </w:pPr>
            <w:r w:rsidRPr="00BB01BE">
              <w:rPr>
                <w:b/>
                <w:bCs/>
                <w:sz w:val="22"/>
                <w:szCs w:val="22"/>
                <w:lang w:val="uk-UA" w:eastAsia="uk-UA"/>
              </w:rPr>
              <w:t>Додаткова інформація</w:t>
            </w:r>
          </w:p>
        </w:tc>
        <w:tc>
          <w:tcPr>
            <w:tcW w:w="592" w:type="pct"/>
            <w:tcBorders>
              <w:top w:val="single" w:sz="6" w:space="0" w:color="000000"/>
              <w:left w:val="nil"/>
              <w:bottom w:val="single" w:sz="6" w:space="0" w:color="000000"/>
              <w:right w:val="single" w:sz="6" w:space="0" w:color="auto"/>
            </w:tcBorders>
            <w:shd w:val="clear" w:color="auto" w:fill="auto"/>
            <w:hideMark/>
          </w:tcPr>
          <w:p w14:paraId="0AB1952E" w14:textId="77777777" w:rsidR="000166DD" w:rsidRDefault="000166DD" w:rsidP="00573F4A">
            <w:pPr>
              <w:jc w:val="center"/>
              <w:textAlignment w:val="baseline"/>
              <w:rPr>
                <w:b/>
                <w:bCs/>
                <w:sz w:val="22"/>
                <w:szCs w:val="22"/>
                <w:lang w:val="uk-UA" w:eastAsia="uk-UA"/>
              </w:rPr>
            </w:pPr>
          </w:p>
          <w:p w14:paraId="34F4942F" w14:textId="77777777" w:rsidR="000166DD" w:rsidRDefault="00D23690" w:rsidP="00573F4A">
            <w:pPr>
              <w:jc w:val="center"/>
              <w:textAlignment w:val="baseline"/>
              <w:rPr>
                <w:b/>
                <w:bCs/>
                <w:sz w:val="22"/>
                <w:szCs w:val="22"/>
                <w:lang w:val="uk-UA" w:eastAsia="uk-UA"/>
              </w:rPr>
            </w:pPr>
            <w:r>
              <w:rPr>
                <w:b/>
                <w:bCs/>
                <w:sz w:val="22"/>
                <w:szCs w:val="22"/>
                <w:lang w:val="uk-UA" w:eastAsia="uk-UA"/>
              </w:rPr>
              <w:t>Термін виконання</w:t>
            </w:r>
          </w:p>
          <w:p w14:paraId="59B4C254" w14:textId="3CC8519D" w:rsidR="00D23690" w:rsidRPr="00BB01BE" w:rsidRDefault="00D23690" w:rsidP="00573F4A">
            <w:pPr>
              <w:jc w:val="center"/>
              <w:textAlignment w:val="baseline"/>
              <w:rPr>
                <w:b/>
                <w:bCs/>
                <w:sz w:val="22"/>
                <w:szCs w:val="22"/>
                <w:lang w:val="uk-UA" w:eastAsia="uk-UA"/>
              </w:rPr>
            </w:pPr>
            <w:r>
              <w:rPr>
                <w:b/>
                <w:bCs/>
                <w:sz w:val="22"/>
                <w:szCs w:val="22"/>
                <w:lang w:val="uk-UA" w:eastAsia="uk-UA"/>
              </w:rPr>
              <w:t>(</w:t>
            </w:r>
            <w:r w:rsidR="005A06BA">
              <w:rPr>
                <w:b/>
                <w:bCs/>
                <w:sz w:val="22"/>
                <w:szCs w:val="22"/>
                <w:lang w:val="uk-UA" w:eastAsia="uk-UA"/>
              </w:rPr>
              <w:t>год</w:t>
            </w:r>
            <w:r>
              <w:rPr>
                <w:b/>
                <w:bCs/>
                <w:sz w:val="22"/>
                <w:szCs w:val="22"/>
                <w:lang w:val="uk-UA" w:eastAsia="uk-UA"/>
              </w:rPr>
              <w:t>.)</w:t>
            </w:r>
          </w:p>
        </w:tc>
        <w:tc>
          <w:tcPr>
            <w:tcW w:w="1216" w:type="pct"/>
            <w:tcBorders>
              <w:top w:val="single" w:sz="6" w:space="0" w:color="000000"/>
              <w:left w:val="single" w:sz="6" w:space="0" w:color="auto"/>
              <w:bottom w:val="single" w:sz="6" w:space="0" w:color="000000"/>
              <w:right w:val="single" w:sz="6" w:space="0" w:color="auto"/>
            </w:tcBorders>
            <w:shd w:val="clear" w:color="auto" w:fill="auto"/>
            <w:hideMark/>
          </w:tcPr>
          <w:p w14:paraId="068FE856" w14:textId="05F317FB" w:rsidR="000166DD" w:rsidRPr="001E16AF" w:rsidRDefault="000166DD" w:rsidP="00573F4A">
            <w:pPr>
              <w:jc w:val="center"/>
              <w:textAlignment w:val="baseline"/>
              <w:rPr>
                <w:i/>
                <w:iCs/>
                <w:sz w:val="22"/>
                <w:szCs w:val="22"/>
                <w:lang w:val="uk-UA" w:eastAsia="uk-UA"/>
              </w:rPr>
            </w:pPr>
            <w:r>
              <w:rPr>
                <w:b/>
                <w:bCs/>
                <w:sz w:val="22"/>
                <w:szCs w:val="22"/>
                <w:lang w:val="uk-UA" w:eastAsia="uk-UA"/>
              </w:rPr>
              <w:t>Вартість послу</w:t>
            </w:r>
            <w:r w:rsidR="0015325D">
              <w:rPr>
                <w:b/>
                <w:bCs/>
                <w:sz w:val="22"/>
                <w:szCs w:val="22"/>
                <w:lang w:val="uk-UA" w:eastAsia="uk-UA"/>
              </w:rPr>
              <w:t>ги</w:t>
            </w:r>
            <w:r w:rsidRPr="00543BCB">
              <w:rPr>
                <w:sz w:val="22"/>
                <w:szCs w:val="22"/>
                <w:lang w:val="uk-UA" w:eastAsia="uk-UA"/>
              </w:rPr>
              <w:t>(</w:t>
            </w:r>
            <w:r w:rsidRPr="001E16AF">
              <w:rPr>
                <w:i/>
                <w:iCs/>
                <w:sz w:val="22"/>
                <w:szCs w:val="22"/>
                <w:lang w:val="uk-UA" w:eastAsia="uk-UA"/>
              </w:rPr>
              <w:t>з врахуванням відповідного</w:t>
            </w:r>
          </w:p>
          <w:p w14:paraId="59D0DA39" w14:textId="77777777" w:rsidR="000166DD" w:rsidRPr="00BB01BE" w:rsidRDefault="000166DD" w:rsidP="00573F4A">
            <w:pPr>
              <w:jc w:val="center"/>
              <w:textAlignment w:val="baseline"/>
              <w:rPr>
                <w:b/>
                <w:bCs/>
                <w:sz w:val="22"/>
                <w:szCs w:val="22"/>
                <w:lang w:val="uk-UA" w:eastAsia="uk-UA"/>
              </w:rPr>
            </w:pPr>
            <w:r w:rsidRPr="001E16AF">
              <w:rPr>
                <w:i/>
                <w:iCs/>
                <w:sz w:val="22"/>
                <w:szCs w:val="22"/>
                <w:lang w:val="uk-UA" w:eastAsia="uk-UA"/>
              </w:rPr>
              <w:t>до системи оподаткування податку</w:t>
            </w:r>
            <w:r w:rsidRPr="00543BCB">
              <w:rPr>
                <w:sz w:val="22"/>
                <w:szCs w:val="22"/>
                <w:lang w:val="uk-UA" w:eastAsia="uk-UA"/>
              </w:rPr>
              <w:t>)</w:t>
            </w:r>
            <w:r w:rsidRPr="00BB01BE">
              <w:rPr>
                <w:b/>
                <w:bCs/>
                <w:sz w:val="22"/>
                <w:szCs w:val="22"/>
                <w:lang w:val="uk-UA" w:eastAsia="uk-UA"/>
              </w:rPr>
              <w:t xml:space="preserve"> грн.</w:t>
            </w:r>
          </w:p>
        </w:tc>
        <w:tc>
          <w:tcPr>
            <w:tcW w:w="7" w:type="pct"/>
            <w:vMerge w:val="restart"/>
            <w:tcBorders>
              <w:top w:val="nil"/>
              <w:left w:val="nil"/>
              <w:right w:val="nil"/>
            </w:tcBorders>
            <w:shd w:val="clear" w:color="auto" w:fill="auto"/>
            <w:hideMark/>
          </w:tcPr>
          <w:p w14:paraId="3C509247" w14:textId="77777777" w:rsidR="000166DD" w:rsidRPr="00BB01BE" w:rsidRDefault="000166DD" w:rsidP="00573F4A">
            <w:pPr>
              <w:jc w:val="center"/>
              <w:rPr>
                <w:sz w:val="22"/>
                <w:szCs w:val="22"/>
                <w:lang w:val="uk-UA" w:eastAsia="uk-UA"/>
              </w:rPr>
            </w:pPr>
          </w:p>
          <w:p w14:paraId="7A0871E6" w14:textId="77777777" w:rsidR="000166DD" w:rsidRPr="00BB01BE" w:rsidRDefault="000166DD" w:rsidP="00573F4A">
            <w:pPr>
              <w:jc w:val="center"/>
              <w:rPr>
                <w:sz w:val="22"/>
                <w:szCs w:val="22"/>
                <w:lang w:val="uk-UA" w:eastAsia="uk-UA"/>
              </w:rPr>
            </w:pPr>
          </w:p>
          <w:p w14:paraId="31068907" w14:textId="77777777" w:rsidR="000166DD" w:rsidRPr="00BB01BE" w:rsidRDefault="000166DD" w:rsidP="00573F4A">
            <w:pPr>
              <w:jc w:val="center"/>
              <w:rPr>
                <w:sz w:val="22"/>
                <w:szCs w:val="22"/>
                <w:lang w:val="uk-UA" w:eastAsia="uk-UA"/>
              </w:rPr>
            </w:pPr>
          </w:p>
          <w:p w14:paraId="62C3B0C6" w14:textId="77777777" w:rsidR="000166DD" w:rsidRPr="00BB01BE" w:rsidRDefault="000166DD" w:rsidP="00573F4A">
            <w:pPr>
              <w:jc w:val="center"/>
              <w:rPr>
                <w:sz w:val="22"/>
                <w:szCs w:val="22"/>
                <w:lang w:val="uk-UA" w:eastAsia="uk-UA"/>
              </w:rPr>
            </w:pPr>
          </w:p>
          <w:p w14:paraId="086196F7" w14:textId="77777777" w:rsidR="000166DD" w:rsidRPr="00BB01BE" w:rsidRDefault="000166DD" w:rsidP="00573F4A">
            <w:pPr>
              <w:jc w:val="center"/>
              <w:rPr>
                <w:sz w:val="22"/>
                <w:szCs w:val="22"/>
                <w:lang w:val="uk-UA" w:eastAsia="uk-UA"/>
              </w:rPr>
            </w:pPr>
          </w:p>
          <w:p w14:paraId="22E93EF3" w14:textId="77777777" w:rsidR="000166DD" w:rsidRPr="00BB01BE" w:rsidRDefault="000166DD" w:rsidP="00573F4A">
            <w:pPr>
              <w:jc w:val="center"/>
              <w:rPr>
                <w:sz w:val="22"/>
                <w:szCs w:val="22"/>
                <w:lang w:val="uk-UA" w:eastAsia="uk-UA"/>
              </w:rPr>
            </w:pPr>
          </w:p>
          <w:p w14:paraId="6920B31C" w14:textId="77777777" w:rsidR="000166DD" w:rsidRPr="00BB01BE" w:rsidRDefault="000166DD" w:rsidP="00573F4A">
            <w:pPr>
              <w:jc w:val="center"/>
              <w:textAlignment w:val="baseline"/>
              <w:rPr>
                <w:sz w:val="22"/>
                <w:szCs w:val="22"/>
                <w:lang w:val="uk-UA" w:eastAsia="uk-UA"/>
              </w:rPr>
            </w:pPr>
          </w:p>
        </w:tc>
      </w:tr>
      <w:tr w:rsidR="00D23690" w:rsidRPr="00607CA8" w14:paraId="2F1B2EFE" w14:textId="77777777" w:rsidTr="00B81ABC">
        <w:trPr>
          <w:trHeight w:val="606"/>
        </w:trPr>
        <w:tc>
          <w:tcPr>
            <w:tcW w:w="193" w:type="pct"/>
            <w:vMerge w:val="restart"/>
            <w:tcBorders>
              <w:top w:val="single" w:sz="6" w:space="0" w:color="000000"/>
              <w:left w:val="single" w:sz="6" w:space="0" w:color="000000"/>
              <w:bottom w:val="nil"/>
              <w:right w:val="single" w:sz="6" w:space="0" w:color="000000"/>
            </w:tcBorders>
            <w:shd w:val="clear" w:color="auto" w:fill="auto"/>
          </w:tcPr>
          <w:p w14:paraId="59191EBB" w14:textId="0F4633EE" w:rsidR="00D23690" w:rsidRPr="00796677" w:rsidRDefault="00D23690" w:rsidP="00573F4A">
            <w:pPr>
              <w:jc w:val="center"/>
              <w:textAlignment w:val="baseline"/>
              <w:rPr>
                <w:sz w:val="22"/>
                <w:szCs w:val="22"/>
                <w:lang w:val="uk-UA" w:eastAsia="uk-UA"/>
              </w:rPr>
            </w:pPr>
            <w:r w:rsidRPr="00796677">
              <w:rPr>
                <w:sz w:val="22"/>
                <w:szCs w:val="22"/>
                <w:lang w:val="uk-UA" w:eastAsia="uk-UA"/>
              </w:rPr>
              <w:t>1</w:t>
            </w:r>
          </w:p>
        </w:tc>
        <w:tc>
          <w:tcPr>
            <w:tcW w:w="966" w:type="pct"/>
            <w:vMerge w:val="restart"/>
            <w:tcBorders>
              <w:top w:val="single" w:sz="6" w:space="0" w:color="000000"/>
              <w:left w:val="nil"/>
              <w:bottom w:val="nil"/>
              <w:right w:val="single" w:sz="6" w:space="0" w:color="000000"/>
            </w:tcBorders>
            <w:shd w:val="clear" w:color="auto" w:fill="auto"/>
          </w:tcPr>
          <w:p w14:paraId="33BCC373" w14:textId="6CA23330" w:rsidR="00D23690" w:rsidRPr="00332916" w:rsidRDefault="00D23690" w:rsidP="00332916">
            <w:pPr>
              <w:textAlignment w:val="baseline"/>
              <w:rPr>
                <w:bCs/>
                <w:sz w:val="22"/>
                <w:szCs w:val="22"/>
                <w:lang w:val="uk-UA" w:eastAsia="uk-UA"/>
              </w:rPr>
            </w:pPr>
            <w:r w:rsidRPr="00332916">
              <w:rPr>
                <w:bCs/>
                <w:sz w:val="22"/>
                <w:szCs w:val="22"/>
                <w:lang w:val="uk-UA"/>
              </w:rPr>
              <w:t>Послуг</w:t>
            </w:r>
            <w:r w:rsidR="00DE60DD">
              <w:rPr>
                <w:bCs/>
                <w:sz w:val="22"/>
                <w:szCs w:val="22"/>
                <w:lang w:val="uk-UA"/>
              </w:rPr>
              <w:t>и</w:t>
            </w:r>
            <w:r>
              <w:rPr>
                <w:bCs/>
                <w:sz w:val="22"/>
                <w:szCs w:val="22"/>
                <w:lang w:val="uk-UA"/>
              </w:rPr>
              <w:t xml:space="preserve"> </w:t>
            </w:r>
            <w:r w:rsidRPr="00ED5BF3">
              <w:rPr>
                <w:sz w:val="22"/>
                <w:szCs w:val="22"/>
                <w:lang w:val="uk-UA" w:eastAsia="uk-UA"/>
              </w:rPr>
              <w:t xml:space="preserve">з технічного обслуговування і ремонту причепів та напівпричепів </w:t>
            </w:r>
            <w:r w:rsidR="00553086">
              <w:rPr>
                <w:sz w:val="22"/>
                <w:szCs w:val="22"/>
                <w:lang w:val="uk-UA" w:eastAsia="uk-UA"/>
              </w:rPr>
              <w:t>до тягачів</w:t>
            </w:r>
          </w:p>
        </w:tc>
        <w:tc>
          <w:tcPr>
            <w:tcW w:w="2025" w:type="pct"/>
            <w:tcBorders>
              <w:top w:val="single" w:sz="6" w:space="0" w:color="000000"/>
              <w:left w:val="nil"/>
              <w:bottom w:val="single" w:sz="4" w:space="0" w:color="auto"/>
              <w:right w:val="single" w:sz="6" w:space="0" w:color="000000"/>
            </w:tcBorders>
            <w:shd w:val="clear" w:color="auto" w:fill="auto"/>
          </w:tcPr>
          <w:p w14:paraId="6BA2F29C" w14:textId="1EA0D68D" w:rsidR="00D23690" w:rsidRPr="00FB3068" w:rsidRDefault="00D23690" w:rsidP="00FB3068">
            <w:pPr>
              <w:shd w:val="clear" w:color="auto" w:fill="FFFFFF"/>
              <w:textAlignment w:val="baseline"/>
              <w:rPr>
                <w:spacing w:val="-4"/>
                <w:sz w:val="22"/>
                <w:szCs w:val="22"/>
                <w:lang w:val="uk-UA"/>
              </w:rPr>
            </w:pPr>
            <w:r w:rsidRPr="000166DD">
              <w:rPr>
                <w:spacing w:val="-4"/>
                <w:sz w:val="22"/>
                <w:szCs w:val="22"/>
                <w:lang w:val="uk-UA"/>
              </w:rPr>
              <w:t>Узгодження гальмівних систем причепа</w:t>
            </w:r>
            <w:r w:rsidR="00D37969">
              <w:rPr>
                <w:spacing w:val="-4"/>
                <w:sz w:val="22"/>
                <w:szCs w:val="22"/>
                <w:lang w:val="uk-UA"/>
              </w:rPr>
              <w:t xml:space="preserve"> (2 осі) </w:t>
            </w:r>
            <w:r w:rsidRPr="000166DD">
              <w:rPr>
                <w:spacing w:val="-4"/>
                <w:sz w:val="22"/>
                <w:szCs w:val="22"/>
                <w:lang w:val="uk-UA"/>
              </w:rPr>
              <w:t xml:space="preserve"> або напівпричепа</w:t>
            </w:r>
            <w:r w:rsidR="00D37969">
              <w:rPr>
                <w:spacing w:val="-4"/>
                <w:sz w:val="22"/>
                <w:szCs w:val="22"/>
                <w:lang w:val="uk-UA"/>
              </w:rPr>
              <w:t xml:space="preserve"> (3 осі)</w:t>
            </w:r>
            <w:r w:rsidR="00B81ABC">
              <w:rPr>
                <w:spacing w:val="-4"/>
                <w:sz w:val="22"/>
                <w:szCs w:val="22"/>
                <w:lang w:val="uk-UA"/>
              </w:rPr>
              <w:t>.</w:t>
            </w:r>
          </w:p>
        </w:tc>
        <w:tc>
          <w:tcPr>
            <w:tcW w:w="592" w:type="pct"/>
            <w:tcBorders>
              <w:top w:val="single" w:sz="6" w:space="0" w:color="000000"/>
              <w:left w:val="nil"/>
              <w:bottom w:val="single" w:sz="4" w:space="0" w:color="auto"/>
              <w:right w:val="single" w:sz="6" w:space="0" w:color="auto"/>
            </w:tcBorders>
            <w:shd w:val="clear" w:color="auto" w:fill="auto"/>
          </w:tcPr>
          <w:p w14:paraId="62541D80" w14:textId="77777777" w:rsidR="00D23690" w:rsidRDefault="00D23690" w:rsidP="00573F4A">
            <w:pPr>
              <w:jc w:val="center"/>
              <w:textAlignment w:val="baseline"/>
              <w:rPr>
                <w:sz w:val="22"/>
                <w:szCs w:val="22"/>
                <w:lang w:val="uk-UA" w:eastAsia="uk-UA"/>
              </w:rPr>
            </w:pPr>
          </w:p>
          <w:p w14:paraId="27BC8424" w14:textId="77777777" w:rsidR="00D23690" w:rsidRDefault="00D23690" w:rsidP="00573F4A">
            <w:pPr>
              <w:jc w:val="center"/>
              <w:textAlignment w:val="baseline"/>
              <w:rPr>
                <w:sz w:val="22"/>
                <w:szCs w:val="22"/>
                <w:lang w:val="uk-UA" w:eastAsia="uk-UA"/>
              </w:rPr>
            </w:pPr>
          </w:p>
          <w:p w14:paraId="7FE710C9" w14:textId="77777777" w:rsidR="00D23690" w:rsidRDefault="00D23690" w:rsidP="00573F4A">
            <w:pPr>
              <w:jc w:val="center"/>
              <w:textAlignment w:val="baseline"/>
              <w:rPr>
                <w:sz w:val="22"/>
                <w:szCs w:val="22"/>
                <w:lang w:val="uk-UA" w:eastAsia="uk-UA"/>
              </w:rPr>
            </w:pPr>
          </w:p>
          <w:p w14:paraId="654230B9" w14:textId="297EDCF4" w:rsidR="00D23690" w:rsidRPr="00796677" w:rsidRDefault="00D23690" w:rsidP="00573F4A">
            <w:pPr>
              <w:jc w:val="center"/>
              <w:textAlignment w:val="baseline"/>
              <w:rPr>
                <w:sz w:val="22"/>
                <w:szCs w:val="22"/>
                <w:lang w:val="uk-UA" w:eastAsia="uk-UA"/>
              </w:rPr>
            </w:pPr>
          </w:p>
        </w:tc>
        <w:tc>
          <w:tcPr>
            <w:tcW w:w="1216" w:type="pct"/>
            <w:tcBorders>
              <w:top w:val="single" w:sz="6" w:space="0" w:color="000000"/>
              <w:left w:val="single" w:sz="6" w:space="0" w:color="auto"/>
              <w:bottom w:val="single" w:sz="4" w:space="0" w:color="auto"/>
              <w:right w:val="single" w:sz="6" w:space="0" w:color="auto"/>
            </w:tcBorders>
            <w:shd w:val="clear" w:color="auto" w:fill="auto"/>
          </w:tcPr>
          <w:p w14:paraId="37541255"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2F501AA6" w14:textId="77777777" w:rsidR="00D23690" w:rsidRPr="00BB01BE" w:rsidRDefault="00D23690" w:rsidP="00573F4A">
            <w:pPr>
              <w:jc w:val="center"/>
              <w:rPr>
                <w:sz w:val="22"/>
                <w:szCs w:val="22"/>
                <w:lang w:val="uk-UA" w:eastAsia="uk-UA"/>
              </w:rPr>
            </w:pPr>
          </w:p>
        </w:tc>
      </w:tr>
      <w:tr w:rsidR="00D23690" w:rsidRPr="00607CA8" w14:paraId="16C88CDE" w14:textId="77777777" w:rsidTr="00CB3711">
        <w:trPr>
          <w:trHeight w:val="867"/>
        </w:trPr>
        <w:tc>
          <w:tcPr>
            <w:tcW w:w="193" w:type="pct"/>
            <w:vMerge/>
            <w:tcBorders>
              <w:left w:val="single" w:sz="6" w:space="0" w:color="000000"/>
              <w:bottom w:val="nil"/>
              <w:right w:val="single" w:sz="6" w:space="0" w:color="000000"/>
            </w:tcBorders>
            <w:shd w:val="clear" w:color="auto" w:fill="auto"/>
          </w:tcPr>
          <w:p w14:paraId="3F8D848D"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nil"/>
              <w:right w:val="single" w:sz="6" w:space="0" w:color="000000"/>
            </w:tcBorders>
            <w:shd w:val="clear" w:color="auto" w:fill="auto"/>
          </w:tcPr>
          <w:p w14:paraId="3322E89E"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5D42D59B" w14:textId="1ABD2C1B" w:rsidR="00D23690" w:rsidRPr="000166DD" w:rsidRDefault="00D23690" w:rsidP="00FB3068">
            <w:pPr>
              <w:shd w:val="clear" w:color="auto" w:fill="FFFFFF"/>
              <w:textAlignment w:val="baseline"/>
              <w:rPr>
                <w:spacing w:val="-4"/>
                <w:sz w:val="22"/>
                <w:szCs w:val="22"/>
                <w:lang w:val="uk-UA"/>
              </w:rPr>
            </w:pPr>
            <w:r w:rsidRPr="000166DD">
              <w:rPr>
                <w:spacing w:val="-4"/>
                <w:sz w:val="22"/>
                <w:szCs w:val="22"/>
                <w:lang w:val="uk-UA"/>
              </w:rPr>
              <w:t>Діагностика та ремонт гальмівної і пневматичної системи напівпричепа або причепа.</w:t>
            </w:r>
          </w:p>
        </w:tc>
        <w:tc>
          <w:tcPr>
            <w:tcW w:w="592" w:type="pct"/>
            <w:tcBorders>
              <w:top w:val="single" w:sz="4" w:space="0" w:color="auto"/>
              <w:left w:val="nil"/>
              <w:bottom w:val="single" w:sz="4" w:space="0" w:color="auto"/>
              <w:right w:val="single" w:sz="6" w:space="0" w:color="auto"/>
            </w:tcBorders>
            <w:shd w:val="clear" w:color="auto" w:fill="auto"/>
          </w:tcPr>
          <w:p w14:paraId="5AFBEFED" w14:textId="77777777" w:rsidR="00D23690" w:rsidRDefault="00D23690" w:rsidP="00D23690">
            <w:pPr>
              <w:jc w:val="center"/>
              <w:textAlignment w:val="baseline"/>
              <w:rPr>
                <w:sz w:val="22"/>
                <w:szCs w:val="22"/>
                <w:lang w:val="uk-UA" w:eastAsia="uk-UA"/>
              </w:rPr>
            </w:pPr>
          </w:p>
          <w:p w14:paraId="0E3036EF" w14:textId="77777777" w:rsidR="00D23690" w:rsidRDefault="00D23690" w:rsidP="00D23690">
            <w:pPr>
              <w:jc w:val="center"/>
              <w:textAlignment w:val="baseline"/>
              <w:rPr>
                <w:sz w:val="22"/>
                <w:szCs w:val="22"/>
                <w:lang w:val="uk-UA" w:eastAsia="uk-UA"/>
              </w:rPr>
            </w:pPr>
          </w:p>
          <w:p w14:paraId="6AB82E83" w14:textId="77777777" w:rsidR="00D23690" w:rsidRDefault="00D23690" w:rsidP="00D23690">
            <w:pPr>
              <w:jc w:val="center"/>
              <w:textAlignment w:val="baseline"/>
              <w:rPr>
                <w:sz w:val="22"/>
                <w:szCs w:val="22"/>
                <w:lang w:val="uk-UA" w:eastAsia="uk-UA"/>
              </w:rPr>
            </w:pPr>
          </w:p>
          <w:p w14:paraId="36DD4091" w14:textId="77777777" w:rsidR="00D23690" w:rsidRDefault="00D23690" w:rsidP="00D23690">
            <w:pPr>
              <w:jc w:val="center"/>
              <w:textAlignment w:val="baseline"/>
              <w:rPr>
                <w:sz w:val="22"/>
                <w:szCs w:val="22"/>
                <w:lang w:val="uk-UA" w:eastAsia="uk-UA"/>
              </w:rPr>
            </w:pPr>
          </w:p>
          <w:p w14:paraId="6102C082" w14:textId="77777777" w:rsidR="00D23690" w:rsidRDefault="00D23690" w:rsidP="00D23690">
            <w:pPr>
              <w:jc w:val="center"/>
              <w:textAlignment w:val="baseline"/>
              <w:rPr>
                <w:sz w:val="22"/>
                <w:szCs w:val="22"/>
                <w:lang w:val="uk-UA" w:eastAsia="uk-UA"/>
              </w:rPr>
            </w:pPr>
          </w:p>
          <w:p w14:paraId="68097DD6"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4F2D7579"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1E009107" w14:textId="77777777" w:rsidR="00D23690" w:rsidRPr="00BB01BE" w:rsidRDefault="00D23690" w:rsidP="00573F4A">
            <w:pPr>
              <w:jc w:val="center"/>
              <w:rPr>
                <w:sz w:val="22"/>
                <w:szCs w:val="22"/>
                <w:lang w:val="uk-UA" w:eastAsia="uk-UA"/>
              </w:rPr>
            </w:pPr>
          </w:p>
        </w:tc>
      </w:tr>
      <w:tr w:rsidR="00D23690" w:rsidRPr="00607CA8" w14:paraId="7BA0EA6B" w14:textId="77777777" w:rsidTr="00F459C3">
        <w:trPr>
          <w:trHeight w:val="916"/>
        </w:trPr>
        <w:tc>
          <w:tcPr>
            <w:tcW w:w="193" w:type="pct"/>
            <w:vMerge/>
            <w:tcBorders>
              <w:left w:val="single" w:sz="6" w:space="0" w:color="000000"/>
              <w:bottom w:val="nil"/>
              <w:right w:val="single" w:sz="6" w:space="0" w:color="000000"/>
            </w:tcBorders>
            <w:shd w:val="clear" w:color="auto" w:fill="auto"/>
          </w:tcPr>
          <w:p w14:paraId="46BD2243"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nil"/>
              <w:right w:val="single" w:sz="6" w:space="0" w:color="000000"/>
            </w:tcBorders>
            <w:shd w:val="clear" w:color="auto" w:fill="auto"/>
          </w:tcPr>
          <w:p w14:paraId="60D84585"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78EBACBA"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Технічне обслуговування системи підвіски.  </w:t>
            </w:r>
          </w:p>
          <w:p w14:paraId="63EFEFB5" w14:textId="7C92E862" w:rsidR="00D23690" w:rsidRPr="000166DD" w:rsidRDefault="00D23690" w:rsidP="000166DD">
            <w:pPr>
              <w:pStyle w:val="a4"/>
              <w:shd w:val="clear" w:color="auto" w:fill="FFFFFF"/>
              <w:textAlignment w:val="baseline"/>
              <w:rPr>
                <w:spacing w:val="-4"/>
                <w:sz w:val="22"/>
                <w:szCs w:val="22"/>
                <w:lang w:val="uk-UA"/>
              </w:rPr>
            </w:pPr>
            <w:r w:rsidRPr="000166DD">
              <w:rPr>
                <w:spacing w:val="-4"/>
                <w:sz w:val="22"/>
                <w:szCs w:val="22"/>
                <w:lang w:val="uk-UA"/>
              </w:rPr>
              <w:t xml:space="preserve">            </w:t>
            </w:r>
          </w:p>
        </w:tc>
        <w:tc>
          <w:tcPr>
            <w:tcW w:w="592" w:type="pct"/>
            <w:tcBorders>
              <w:top w:val="single" w:sz="4" w:space="0" w:color="auto"/>
              <w:left w:val="nil"/>
              <w:bottom w:val="single" w:sz="4" w:space="0" w:color="auto"/>
              <w:right w:val="single" w:sz="6" w:space="0" w:color="auto"/>
            </w:tcBorders>
            <w:shd w:val="clear" w:color="auto" w:fill="auto"/>
          </w:tcPr>
          <w:p w14:paraId="06CBDE48"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561B165E" w14:textId="77777777" w:rsidR="00D23690" w:rsidRDefault="00D23690" w:rsidP="00573F4A">
            <w:pPr>
              <w:jc w:val="center"/>
              <w:textAlignment w:val="baseline"/>
              <w:rPr>
                <w:b/>
                <w:bCs/>
                <w:sz w:val="22"/>
                <w:szCs w:val="22"/>
                <w:lang w:val="uk-UA" w:eastAsia="uk-UA"/>
              </w:rPr>
            </w:pPr>
          </w:p>
        </w:tc>
        <w:tc>
          <w:tcPr>
            <w:tcW w:w="7" w:type="pct"/>
            <w:vMerge/>
            <w:tcBorders>
              <w:left w:val="nil"/>
              <w:bottom w:val="nil"/>
              <w:right w:val="nil"/>
            </w:tcBorders>
            <w:shd w:val="clear" w:color="auto" w:fill="auto"/>
          </w:tcPr>
          <w:p w14:paraId="68360669" w14:textId="77777777" w:rsidR="00D23690" w:rsidRPr="00BB01BE" w:rsidRDefault="00D23690" w:rsidP="00573F4A">
            <w:pPr>
              <w:jc w:val="center"/>
              <w:rPr>
                <w:sz w:val="22"/>
                <w:szCs w:val="22"/>
                <w:lang w:val="uk-UA" w:eastAsia="uk-UA"/>
              </w:rPr>
            </w:pPr>
          </w:p>
        </w:tc>
      </w:tr>
      <w:tr w:rsidR="00D23690" w:rsidRPr="00607CA8" w14:paraId="3A1EB2D3" w14:textId="77777777" w:rsidTr="00CB3711">
        <w:trPr>
          <w:trHeight w:val="391"/>
        </w:trPr>
        <w:tc>
          <w:tcPr>
            <w:tcW w:w="193" w:type="pct"/>
            <w:vMerge/>
            <w:tcBorders>
              <w:left w:val="single" w:sz="6" w:space="0" w:color="000000"/>
              <w:right w:val="single" w:sz="6" w:space="0" w:color="000000"/>
            </w:tcBorders>
            <w:shd w:val="clear" w:color="auto" w:fill="auto"/>
          </w:tcPr>
          <w:p w14:paraId="5DF7C7B0" w14:textId="77777777" w:rsidR="00D23690" w:rsidRPr="00796677" w:rsidRDefault="00D23690" w:rsidP="00573F4A">
            <w:pPr>
              <w:jc w:val="center"/>
              <w:textAlignment w:val="baseline"/>
              <w:rPr>
                <w:sz w:val="22"/>
                <w:szCs w:val="22"/>
                <w:lang w:val="uk-UA" w:eastAsia="uk-UA"/>
              </w:rPr>
            </w:pPr>
          </w:p>
        </w:tc>
        <w:tc>
          <w:tcPr>
            <w:tcW w:w="966" w:type="pct"/>
            <w:vMerge/>
            <w:tcBorders>
              <w:left w:val="nil"/>
              <w:right w:val="single" w:sz="6" w:space="0" w:color="000000"/>
            </w:tcBorders>
            <w:shd w:val="clear" w:color="auto" w:fill="auto"/>
          </w:tcPr>
          <w:p w14:paraId="05B48F58"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12EC23CE"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Діагностика та регулювання співвісності.  </w:t>
            </w:r>
          </w:p>
          <w:p w14:paraId="08265108" w14:textId="77777777" w:rsidR="00D23690" w:rsidRPr="000166DD" w:rsidRDefault="00D23690" w:rsidP="000166DD">
            <w:pPr>
              <w:pStyle w:val="a4"/>
              <w:rPr>
                <w:spacing w:val="-4"/>
                <w:sz w:val="22"/>
                <w:szCs w:val="22"/>
                <w:lang w:val="uk-UA"/>
              </w:rPr>
            </w:pPr>
          </w:p>
          <w:p w14:paraId="7AEBE5BA" w14:textId="2A54DDAD" w:rsidR="00D23690" w:rsidRPr="000166DD" w:rsidRDefault="00D23690" w:rsidP="000166DD">
            <w:pPr>
              <w:textAlignment w:val="baseline"/>
              <w:rPr>
                <w:spacing w:val="-4"/>
                <w:sz w:val="22"/>
                <w:szCs w:val="22"/>
                <w:lang w:val="uk-UA"/>
              </w:rPr>
            </w:pPr>
          </w:p>
        </w:tc>
        <w:tc>
          <w:tcPr>
            <w:tcW w:w="592" w:type="pct"/>
            <w:tcBorders>
              <w:top w:val="single" w:sz="4" w:space="0" w:color="auto"/>
              <w:left w:val="nil"/>
              <w:bottom w:val="single" w:sz="4" w:space="0" w:color="auto"/>
              <w:right w:val="single" w:sz="6" w:space="0" w:color="auto"/>
            </w:tcBorders>
            <w:shd w:val="clear" w:color="auto" w:fill="auto"/>
          </w:tcPr>
          <w:p w14:paraId="46D90AB4"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0F7C783B"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351D24EF" w14:textId="77777777" w:rsidR="00D23690" w:rsidRPr="00BB01BE" w:rsidRDefault="00D23690" w:rsidP="00573F4A">
            <w:pPr>
              <w:jc w:val="center"/>
              <w:rPr>
                <w:sz w:val="22"/>
                <w:szCs w:val="22"/>
                <w:lang w:val="uk-UA" w:eastAsia="uk-UA"/>
              </w:rPr>
            </w:pPr>
          </w:p>
        </w:tc>
      </w:tr>
      <w:tr w:rsidR="00D23690" w:rsidRPr="00607CA8" w14:paraId="4B2F3916" w14:textId="77777777" w:rsidTr="00F459C3">
        <w:trPr>
          <w:trHeight w:val="696"/>
        </w:trPr>
        <w:tc>
          <w:tcPr>
            <w:tcW w:w="193" w:type="pct"/>
            <w:vMerge/>
            <w:tcBorders>
              <w:left w:val="single" w:sz="6" w:space="0" w:color="000000"/>
              <w:right w:val="single" w:sz="6" w:space="0" w:color="000000"/>
            </w:tcBorders>
            <w:shd w:val="clear" w:color="auto" w:fill="auto"/>
          </w:tcPr>
          <w:p w14:paraId="62A7B57F" w14:textId="77777777" w:rsidR="00D23690" w:rsidRPr="00796677" w:rsidRDefault="00D23690" w:rsidP="00573F4A">
            <w:pPr>
              <w:jc w:val="center"/>
              <w:textAlignment w:val="baseline"/>
              <w:rPr>
                <w:sz w:val="22"/>
                <w:szCs w:val="22"/>
                <w:lang w:val="uk-UA" w:eastAsia="uk-UA"/>
              </w:rPr>
            </w:pPr>
          </w:p>
        </w:tc>
        <w:tc>
          <w:tcPr>
            <w:tcW w:w="966" w:type="pct"/>
            <w:vMerge/>
            <w:tcBorders>
              <w:left w:val="nil"/>
              <w:right w:val="single" w:sz="6" w:space="0" w:color="000000"/>
            </w:tcBorders>
            <w:shd w:val="clear" w:color="auto" w:fill="auto"/>
          </w:tcPr>
          <w:p w14:paraId="56EABF4C"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70572439" w14:textId="77777777" w:rsidR="00D23690" w:rsidRPr="000166DD" w:rsidRDefault="00D23690" w:rsidP="000166DD">
            <w:pPr>
              <w:shd w:val="clear" w:color="auto" w:fill="FFFFFF"/>
              <w:textAlignment w:val="baseline"/>
              <w:rPr>
                <w:spacing w:val="-4"/>
                <w:sz w:val="22"/>
                <w:szCs w:val="22"/>
                <w:lang w:val="uk-UA"/>
              </w:rPr>
            </w:pPr>
            <w:r w:rsidRPr="000166DD">
              <w:rPr>
                <w:spacing w:val="-4"/>
                <w:sz w:val="22"/>
                <w:szCs w:val="22"/>
                <w:lang w:val="uk-UA"/>
              </w:rPr>
              <w:t xml:space="preserve">Програмування та діагностика </w:t>
            </w:r>
            <w:proofErr w:type="spellStart"/>
            <w:r w:rsidRPr="000166DD">
              <w:rPr>
                <w:spacing w:val="-4"/>
                <w:sz w:val="22"/>
                <w:szCs w:val="22"/>
                <w:lang w:val="uk-UA"/>
              </w:rPr>
              <w:t>електроблоків</w:t>
            </w:r>
            <w:proofErr w:type="spellEnd"/>
            <w:r w:rsidRPr="000166DD">
              <w:rPr>
                <w:spacing w:val="-4"/>
                <w:sz w:val="22"/>
                <w:szCs w:val="22"/>
                <w:lang w:val="uk-UA"/>
              </w:rPr>
              <w:t xml:space="preserve"> гальмівної системи. </w:t>
            </w:r>
          </w:p>
          <w:p w14:paraId="06B9B19C" w14:textId="0D7FE28E" w:rsidR="00D23690" w:rsidRPr="000166DD" w:rsidRDefault="00D23690" w:rsidP="000166DD">
            <w:pPr>
              <w:textAlignment w:val="baseline"/>
              <w:rPr>
                <w:spacing w:val="-4"/>
                <w:sz w:val="22"/>
                <w:szCs w:val="22"/>
                <w:lang w:val="uk-UA"/>
              </w:rPr>
            </w:pPr>
          </w:p>
        </w:tc>
        <w:tc>
          <w:tcPr>
            <w:tcW w:w="592" w:type="pct"/>
            <w:tcBorders>
              <w:top w:val="single" w:sz="4" w:space="0" w:color="auto"/>
              <w:left w:val="nil"/>
              <w:bottom w:val="single" w:sz="4" w:space="0" w:color="auto"/>
              <w:right w:val="single" w:sz="6" w:space="0" w:color="auto"/>
            </w:tcBorders>
            <w:shd w:val="clear" w:color="auto" w:fill="auto"/>
          </w:tcPr>
          <w:p w14:paraId="1CDF6FD6"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42D22721"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1333F448" w14:textId="77777777" w:rsidR="00D23690" w:rsidRPr="00BB01BE" w:rsidRDefault="00D23690" w:rsidP="00573F4A">
            <w:pPr>
              <w:jc w:val="center"/>
              <w:rPr>
                <w:sz w:val="22"/>
                <w:szCs w:val="22"/>
                <w:lang w:val="uk-UA" w:eastAsia="uk-UA"/>
              </w:rPr>
            </w:pPr>
          </w:p>
        </w:tc>
      </w:tr>
      <w:tr w:rsidR="00D23690" w:rsidRPr="00607CA8" w14:paraId="0E3481E7" w14:textId="77777777" w:rsidTr="0055679B">
        <w:trPr>
          <w:trHeight w:val="414"/>
        </w:trPr>
        <w:tc>
          <w:tcPr>
            <w:tcW w:w="193" w:type="pct"/>
            <w:vMerge/>
            <w:tcBorders>
              <w:left w:val="single" w:sz="6" w:space="0" w:color="000000"/>
              <w:bottom w:val="single" w:sz="4" w:space="0" w:color="auto"/>
              <w:right w:val="single" w:sz="6" w:space="0" w:color="000000"/>
            </w:tcBorders>
            <w:shd w:val="clear" w:color="auto" w:fill="auto"/>
          </w:tcPr>
          <w:p w14:paraId="097B8F95" w14:textId="77777777" w:rsidR="00D23690" w:rsidRPr="00796677" w:rsidRDefault="00D23690" w:rsidP="00573F4A">
            <w:pPr>
              <w:jc w:val="center"/>
              <w:textAlignment w:val="baseline"/>
              <w:rPr>
                <w:sz w:val="22"/>
                <w:szCs w:val="22"/>
                <w:lang w:val="uk-UA" w:eastAsia="uk-UA"/>
              </w:rPr>
            </w:pPr>
          </w:p>
        </w:tc>
        <w:tc>
          <w:tcPr>
            <w:tcW w:w="966" w:type="pct"/>
            <w:vMerge/>
            <w:tcBorders>
              <w:left w:val="nil"/>
              <w:bottom w:val="single" w:sz="4" w:space="0" w:color="auto"/>
              <w:right w:val="single" w:sz="6" w:space="0" w:color="000000"/>
            </w:tcBorders>
            <w:shd w:val="clear" w:color="auto" w:fill="auto"/>
          </w:tcPr>
          <w:p w14:paraId="643FF715" w14:textId="77777777" w:rsidR="00D23690" w:rsidRPr="00332916" w:rsidRDefault="00D23690" w:rsidP="00332916">
            <w:pPr>
              <w:textAlignment w:val="baseline"/>
              <w:rPr>
                <w:bCs/>
                <w:sz w:val="22"/>
                <w:szCs w:val="22"/>
                <w:lang w:val="uk-UA"/>
              </w:rPr>
            </w:pPr>
          </w:p>
        </w:tc>
        <w:tc>
          <w:tcPr>
            <w:tcW w:w="2025" w:type="pct"/>
            <w:tcBorders>
              <w:top w:val="single" w:sz="4" w:space="0" w:color="auto"/>
              <w:left w:val="nil"/>
              <w:bottom w:val="single" w:sz="4" w:space="0" w:color="auto"/>
              <w:right w:val="single" w:sz="6" w:space="0" w:color="000000"/>
            </w:tcBorders>
            <w:shd w:val="clear" w:color="auto" w:fill="auto"/>
          </w:tcPr>
          <w:p w14:paraId="04F6C410" w14:textId="66824075" w:rsidR="00D23690" w:rsidRPr="000166DD" w:rsidRDefault="00D23690" w:rsidP="000166DD">
            <w:pPr>
              <w:textAlignment w:val="baseline"/>
              <w:rPr>
                <w:spacing w:val="-4"/>
                <w:sz w:val="22"/>
                <w:szCs w:val="22"/>
                <w:lang w:val="uk-UA"/>
              </w:rPr>
            </w:pPr>
            <w:r w:rsidRPr="00B44DAB">
              <w:rPr>
                <w:spacing w:val="-4"/>
                <w:sz w:val="22"/>
                <w:szCs w:val="22"/>
                <w:lang w:val="uk-UA"/>
              </w:rPr>
              <w:t>Роботи по ремонту й відновлення, або заміні компонентів кузова.</w:t>
            </w:r>
          </w:p>
        </w:tc>
        <w:tc>
          <w:tcPr>
            <w:tcW w:w="592" w:type="pct"/>
            <w:tcBorders>
              <w:top w:val="single" w:sz="4" w:space="0" w:color="auto"/>
              <w:left w:val="nil"/>
              <w:bottom w:val="single" w:sz="4" w:space="0" w:color="auto"/>
              <w:right w:val="single" w:sz="6" w:space="0" w:color="auto"/>
            </w:tcBorders>
            <w:shd w:val="clear" w:color="auto" w:fill="auto"/>
          </w:tcPr>
          <w:p w14:paraId="09CC4EB7" w14:textId="77777777" w:rsidR="00D23690" w:rsidRPr="00796677" w:rsidRDefault="00D23690" w:rsidP="00573F4A">
            <w:pPr>
              <w:jc w:val="center"/>
              <w:textAlignment w:val="baseline"/>
              <w:rPr>
                <w:sz w:val="22"/>
                <w:szCs w:val="22"/>
                <w:lang w:val="uk-UA" w:eastAsia="uk-UA"/>
              </w:rPr>
            </w:pPr>
          </w:p>
        </w:tc>
        <w:tc>
          <w:tcPr>
            <w:tcW w:w="1216" w:type="pct"/>
            <w:tcBorders>
              <w:top w:val="single" w:sz="4" w:space="0" w:color="auto"/>
              <w:left w:val="single" w:sz="6" w:space="0" w:color="auto"/>
              <w:bottom w:val="single" w:sz="4" w:space="0" w:color="auto"/>
              <w:right w:val="single" w:sz="6" w:space="0" w:color="auto"/>
            </w:tcBorders>
            <w:shd w:val="clear" w:color="auto" w:fill="auto"/>
          </w:tcPr>
          <w:p w14:paraId="7DF47F18" w14:textId="77777777" w:rsidR="00D23690" w:rsidRDefault="00D23690" w:rsidP="00573F4A">
            <w:pPr>
              <w:jc w:val="center"/>
              <w:textAlignment w:val="baseline"/>
              <w:rPr>
                <w:b/>
                <w:bCs/>
                <w:sz w:val="22"/>
                <w:szCs w:val="22"/>
                <w:lang w:val="uk-UA" w:eastAsia="uk-UA"/>
              </w:rPr>
            </w:pPr>
          </w:p>
        </w:tc>
        <w:tc>
          <w:tcPr>
            <w:tcW w:w="7" w:type="pct"/>
            <w:vMerge/>
            <w:tcBorders>
              <w:left w:val="nil"/>
              <w:right w:val="nil"/>
            </w:tcBorders>
            <w:shd w:val="clear" w:color="auto" w:fill="auto"/>
          </w:tcPr>
          <w:p w14:paraId="27BCB9E6" w14:textId="77777777" w:rsidR="00D23690" w:rsidRPr="00BB01BE" w:rsidRDefault="00D23690" w:rsidP="00573F4A">
            <w:pPr>
              <w:jc w:val="center"/>
              <w:rPr>
                <w:sz w:val="22"/>
                <w:szCs w:val="22"/>
                <w:lang w:val="uk-UA" w:eastAsia="uk-UA"/>
              </w:rPr>
            </w:pPr>
          </w:p>
        </w:tc>
      </w:tr>
    </w:tbl>
    <w:p w14:paraId="6F0B0C03" w14:textId="77777777" w:rsidR="0055679B" w:rsidRPr="00B34DCF" w:rsidRDefault="0055679B" w:rsidP="0055679B">
      <w:pPr>
        <w:textAlignment w:val="baseline"/>
        <w:rPr>
          <w:sz w:val="22"/>
          <w:szCs w:val="22"/>
          <w:lang w:val="uk-UA" w:eastAsia="uk-UA"/>
        </w:rPr>
      </w:pPr>
      <w:r>
        <w:rPr>
          <w:b/>
          <w:bCs/>
          <w:color w:val="000000"/>
          <w:sz w:val="22"/>
          <w:szCs w:val="22"/>
          <w:lang w:val="uk-UA" w:eastAsia="uk-UA"/>
        </w:rPr>
        <w:t>Строк виконання: ______________</w:t>
      </w:r>
    </w:p>
    <w:p w14:paraId="5BDFA0A7" w14:textId="1402BA1B" w:rsidR="00BB01BE" w:rsidRDefault="00BB01BE" w:rsidP="00BB01BE">
      <w:pPr>
        <w:textAlignment w:val="baseline"/>
        <w:rPr>
          <w:b/>
          <w:bCs/>
          <w:color w:val="000000"/>
          <w:sz w:val="22"/>
          <w:szCs w:val="22"/>
          <w:lang w:val="uk-UA" w:eastAsia="uk-UA"/>
        </w:rPr>
      </w:pPr>
      <w:r w:rsidRPr="00BB01BE">
        <w:rPr>
          <w:b/>
          <w:bCs/>
          <w:color w:val="000000"/>
          <w:sz w:val="22"/>
          <w:szCs w:val="22"/>
          <w:lang w:val="uk-UA" w:eastAsia="uk-UA"/>
        </w:rPr>
        <w:t>Умови оплати:</w:t>
      </w:r>
      <w:r>
        <w:rPr>
          <w:b/>
          <w:bCs/>
          <w:color w:val="000000"/>
          <w:sz w:val="22"/>
          <w:szCs w:val="22"/>
          <w:lang w:val="uk-UA" w:eastAsia="uk-UA"/>
        </w:rPr>
        <w:t xml:space="preserve"> </w:t>
      </w:r>
      <w:r w:rsidR="0055679B">
        <w:rPr>
          <w:spacing w:val="-4"/>
          <w:sz w:val="22"/>
          <w:szCs w:val="22"/>
          <w:lang w:val="uk-UA"/>
        </w:rPr>
        <w:t>__________</w:t>
      </w:r>
      <w:r>
        <w:rPr>
          <w:b/>
          <w:bCs/>
          <w:color w:val="000000"/>
          <w:sz w:val="22"/>
          <w:szCs w:val="22"/>
          <w:lang w:val="uk-UA" w:eastAsia="uk-UA"/>
        </w:rPr>
        <w:t xml:space="preserve"> </w:t>
      </w:r>
    </w:p>
    <w:p w14:paraId="7B1C78ED" w14:textId="77777777" w:rsidR="00390552" w:rsidRDefault="00BB01BE" w:rsidP="00390552">
      <w:pPr>
        <w:ind w:firstLine="709"/>
        <w:jc w:val="both"/>
        <w:textAlignment w:val="baseline"/>
        <w:rPr>
          <w:sz w:val="22"/>
          <w:szCs w:val="22"/>
          <w:lang w:val="uk-UA" w:eastAsia="uk-UA"/>
        </w:rPr>
      </w:pPr>
      <w:r w:rsidRPr="00BB01BE">
        <w:rPr>
          <w:sz w:val="22"/>
          <w:szCs w:val="22"/>
          <w:lang w:val="uk-UA" w:eastAsia="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BB01BE">
        <w:rPr>
          <w:sz w:val="22"/>
          <w:szCs w:val="22"/>
          <w:lang w:val="uk-UA" w:eastAsia="uk-UA"/>
        </w:rPr>
        <w:tab/>
      </w:r>
    </w:p>
    <w:p w14:paraId="44E0812E" w14:textId="0C177627" w:rsidR="00BB01BE" w:rsidRPr="00BB01BE" w:rsidRDefault="00BB01BE" w:rsidP="00390552">
      <w:pPr>
        <w:ind w:firstLine="709"/>
        <w:jc w:val="both"/>
        <w:textAlignment w:val="baseline"/>
        <w:rPr>
          <w:sz w:val="22"/>
          <w:szCs w:val="22"/>
          <w:lang w:val="uk-UA" w:eastAsia="uk-UA"/>
        </w:rPr>
      </w:pPr>
      <w:r w:rsidRPr="00BB01BE">
        <w:rPr>
          <w:sz w:val="22"/>
          <w:szCs w:val="22"/>
          <w:lang w:val="uk-UA" w:eastAsia="uk-UA"/>
        </w:rPr>
        <w:t>Ми погоджуємося з умовами, що Замовник має право самостійно зменшити обсяги закупівлі в залежності від наявного фінансування.</w:t>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r w:rsidRPr="00BB01BE">
        <w:rPr>
          <w:sz w:val="22"/>
          <w:szCs w:val="22"/>
          <w:lang w:val="uk-UA" w:eastAsia="uk-UA"/>
        </w:rPr>
        <w:tab/>
      </w:r>
    </w:p>
    <w:p w14:paraId="73C8A570" w14:textId="77777777" w:rsidR="00BB01BE" w:rsidRPr="00BB01BE" w:rsidRDefault="00BB01BE" w:rsidP="00390552">
      <w:pPr>
        <w:ind w:firstLine="709"/>
        <w:jc w:val="both"/>
        <w:textAlignment w:val="baseline"/>
        <w:rPr>
          <w:b/>
          <w:bCs/>
          <w:sz w:val="22"/>
          <w:szCs w:val="22"/>
          <w:lang w:val="uk-UA" w:eastAsia="uk-UA"/>
        </w:rPr>
      </w:pPr>
      <w:r w:rsidRPr="00BB01BE">
        <w:rPr>
          <w:sz w:val="22"/>
          <w:szCs w:val="22"/>
          <w:lang w:val="uk-UA" w:eastAsia="uk-UA"/>
        </w:rPr>
        <w:t xml:space="preserve">Ми погоджуємося зафіксувати цінову пропозицію на термін в </w:t>
      </w:r>
      <w:r w:rsidR="00FE65AD" w:rsidRPr="002E4D0D">
        <w:rPr>
          <w:sz w:val="22"/>
          <w:szCs w:val="22"/>
          <w:lang w:eastAsia="uk-UA"/>
        </w:rPr>
        <w:t>9</w:t>
      </w:r>
      <w:r w:rsidRPr="00BB01BE">
        <w:rPr>
          <w:sz w:val="22"/>
          <w:szCs w:val="22"/>
          <w:lang w:val="uk-UA" w:eastAsia="uk-UA"/>
        </w:rPr>
        <w:t>0 календарних днів з моменту подачі.</w:t>
      </w:r>
      <w:r w:rsidRPr="00BB01BE">
        <w:rPr>
          <w:sz w:val="22"/>
          <w:szCs w:val="22"/>
          <w:lang w:val="uk-UA" w:eastAsia="uk-UA"/>
        </w:rPr>
        <w:tab/>
      </w:r>
      <w:r w:rsidRPr="00BB01BE">
        <w:rPr>
          <w:b/>
          <w:bCs/>
          <w:sz w:val="22"/>
          <w:szCs w:val="22"/>
          <w:lang w:val="uk-UA" w:eastAsia="uk-UA"/>
        </w:rPr>
        <w:tab/>
      </w:r>
    </w:p>
    <w:p w14:paraId="737FB0D2" w14:textId="77777777" w:rsidR="00BB01BE" w:rsidRPr="00BB01BE" w:rsidRDefault="00BB01BE" w:rsidP="00BB01BE">
      <w:pPr>
        <w:textAlignment w:val="baseline"/>
        <w:rPr>
          <w:i/>
          <w:iCs/>
          <w:sz w:val="22"/>
          <w:szCs w:val="22"/>
          <w:lang w:val="uk-UA" w:eastAsia="uk-UA"/>
        </w:rPr>
      </w:pPr>
      <w:r w:rsidRPr="00BB01BE">
        <w:rPr>
          <w:b/>
          <w:bCs/>
          <w:sz w:val="22"/>
          <w:szCs w:val="22"/>
          <w:lang w:val="uk-UA" w:eastAsia="uk-UA"/>
        </w:rPr>
        <w:tab/>
      </w:r>
      <w:r w:rsidRPr="00BB01BE">
        <w:rPr>
          <w:b/>
          <w:bCs/>
          <w:sz w:val="22"/>
          <w:szCs w:val="22"/>
          <w:lang w:val="uk-UA" w:eastAsia="uk-UA"/>
        </w:rPr>
        <w:tab/>
      </w:r>
    </w:p>
    <w:p w14:paraId="573487EF" w14:textId="05AB5AA3" w:rsidR="00BB01BE" w:rsidRPr="00BB01BE" w:rsidRDefault="00BB01BE" w:rsidP="0055679B">
      <w:pPr>
        <w:jc w:val="center"/>
        <w:textAlignment w:val="baseline"/>
        <w:rPr>
          <w:sz w:val="22"/>
          <w:szCs w:val="22"/>
          <w:lang w:val="uk-UA" w:eastAsia="uk-UA"/>
        </w:rPr>
      </w:pPr>
      <w:r w:rsidRPr="00BB01BE">
        <w:rPr>
          <w:sz w:val="22"/>
          <w:szCs w:val="22"/>
          <w:lang w:val="uk-UA" w:eastAsia="uk-UA"/>
        </w:rPr>
        <w:t>Керівник організації/ФОП:</w:t>
      </w:r>
      <w:r w:rsidRPr="00BB01BE">
        <w:rPr>
          <w:sz w:val="22"/>
          <w:szCs w:val="22"/>
          <w:lang w:val="uk-UA" w:eastAsia="uk-UA"/>
        </w:rPr>
        <w:tab/>
        <w:t>_________________________ ( ____________________)</w:t>
      </w:r>
    </w:p>
    <w:p w14:paraId="6867FA00" w14:textId="74F69AB1" w:rsidR="001B5A72" w:rsidRPr="00F57F21" w:rsidRDefault="00BB01BE" w:rsidP="0055679B">
      <w:pPr>
        <w:ind w:left="540" w:firstLine="705"/>
        <w:textAlignment w:val="baseline"/>
        <w:rPr>
          <w:sz w:val="22"/>
          <w:szCs w:val="22"/>
          <w:lang w:val="uk-UA" w:eastAsia="uk-UA"/>
        </w:rPr>
      </w:pPr>
      <w:r w:rsidRPr="00BB01BE">
        <w:rPr>
          <w:sz w:val="22"/>
          <w:szCs w:val="22"/>
          <w:lang w:val="uk-UA" w:eastAsia="uk-UA"/>
        </w:rPr>
        <w:lastRenderedPageBreak/>
        <w:t> МП                                                         підпис</w:t>
      </w:r>
      <w:r w:rsidRPr="00BB01BE">
        <w:rPr>
          <w:sz w:val="22"/>
          <w:szCs w:val="22"/>
          <w:lang w:val="uk-UA" w:eastAsia="uk-UA"/>
        </w:rPr>
        <w:tab/>
      </w:r>
      <w:r w:rsidRPr="00BB01BE">
        <w:rPr>
          <w:sz w:val="22"/>
          <w:szCs w:val="22"/>
          <w:lang w:val="uk-UA" w:eastAsia="uk-UA"/>
        </w:rPr>
        <w:tab/>
      </w:r>
      <w:r w:rsidRPr="00BB01BE">
        <w:rPr>
          <w:sz w:val="22"/>
          <w:szCs w:val="22"/>
          <w:lang w:val="uk-UA" w:eastAsia="uk-UA"/>
        </w:rPr>
        <w:tab/>
        <w:t>ПІБ </w:t>
      </w:r>
    </w:p>
    <w:sectPr w:rsidR="001B5A72" w:rsidRPr="00F57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2A095004"/>
    <w:multiLevelType w:val="hybridMultilevel"/>
    <w:tmpl w:val="C492889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15:restartNumberingAfterBreak="0">
    <w:nsid w:val="31C04405"/>
    <w:multiLevelType w:val="hybridMultilevel"/>
    <w:tmpl w:val="1CCAF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570197"/>
    <w:multiLevelType w:val="hybridMultilevel"/>
    <w:tmpl w:val="937C9D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803188675">
    <w:abstractNumId w:val="1"/>
  </w:num>
  <w:num w:numId="2" w16cid:durableId="72631609">
    <w:abstractNumId w:val="0"/>
  </w:num>
  <w:num w:numId="3" w16cid:durableId="1848012581">
    <w:abstractNumId w:val="5"/>
  </w:num>
  <w:num w:numId="4" w16cid:durableId="619068588">
    <w:abstractNumId w:val="4"/>
  </w:num>
  <w:num w:numId="5" w16cid:durableId="1478524243">
    <w:abstractNumId w:val="3"/>
  </w:num>
  <w:num w:numId="6" w16cid:durableId="820118760">
    <w:abstractNumId w:val="2"/>
  </w:num>
  <w:num w:numId="7" w16cid:durableId="13500588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51B"/>
    <w:rsid w:val="00001202"/>
    <w:rsid w:val="000166DD"/>
    <w:rsid w:val="00021B79"/>
    <w:rsid w:val="0003316A"/>
    <w:rsid w:val="00046F27"/>
    <w:rsid w:val="000610FF"/>
    <w:rsid w:val="00067321"/>
    <w:rsid w:val="00081663"/>
    <w:rsid w:val="00087C22"/>
    <w:rsid w:val="00092DB8"/>
    <w:rsid w:val="000A28BD"/>
    <w:rsid w:val="000D62F5"/>
    <w:rsid w:val="000E5C80"/>
    <w:rsid w:val="000E6E0F"/>
    <w:rsid w:val="000F78D3"/>
    <w:rsid w:val="00117D34"/>
    <w:rsid w:val="00122B11"/>
    <w:rsid w:val="001277BF"/>
    <w:rsid w:val="00134C02"/>
    <w:rsid w:val="001379D4"/>
    <w:rsid w:val="00140E5C"/>
    <w:rsid w:val="00141DD4"/>
    <w:rsid w:val="001453D2"/>
    <w:rsid w:val="0015325D"/>
    <w:rsid w:val="00154404"/>
    <w:rsid w:val="001A19F6"/>
    <w:rsid w:val="001B5A72"/>
    <w:rsid w:val="001B62E1"/>
    <w:rsid w:val="001B7689"/>
    <w:rsid w:val="001D2473"/>
    <w:rsid w:val="001D42DA"/>
    <w:rsid w:val="001E16AF"/>
    <w:rsid w:val="001E2169"/>
    <w:rsid w:val="002336B7"/>
    <w:rsid w:val="0024498A"/>
    <w:rsid w:val="002500F1"/>
    <w:rsid w:val="002619C1"/>
    <w:rsid w:val="0026281C"/>
    <w:rsid w:val="0026436C"/>
    <w:rsid w:val="00284790"/>
    <w:rsid w:val="002B0E7F"/>
    <w:rsid w:val="002C40DC"/>
    <w:rsid w:val="002D07E4"/>
    <w:rsid w:val="002E4D0D"/>
    <w:rsid w:val="0030621D"/>
    <w:rsid w:val="0032069E"/>
    <w:rsid w:val="00332041"/>
    <w:rsid w:val="00332916"/>
    <w:rsid w:val="0034152A"/>
    <w:rsid w:val="0035790B"/>
    <w:rsid w:val="00387158"/>
    <w:rsid w:val="00390552"/>
    <w:rsid w:val="0039541F"/>
    <w:rsid w:val="003B1E55"/>
    <w:rsid w:val="003B5F55"/>
    <w:rsid w:val="003C4B81"/>
    <w:rsid w:val="003C4D6B"/>
    <w:rsid w:val="003D67C3"/>
    <w:rsid w:val="003E1462"/>
    <w:rsid w:val="003F1DDE"/>
    <w:rsid w:val="00424B2B"/>
    <w:rsid w:val="00436B4C"/>
    <w:rsid w:val="00441DDA"/>
    <w:rsid w:val="00442CB1"/>
    <w:rsid w:val="0044740B"/>
    <w:rsid w:val="00463116"/>
    <w:rsid w:val="004663AB"/>
    <w:rsid w:val="00466844"/>
    <w:rsid w:val="00467316"/>
    <w:rsid w:val="00482AF8"/>
    <w:rsid w:val="0049171C"/>
    <w:rsid w:val="004A4998"/>
    <w:rsid w:val="004A7E73"/>
    <w:rsid w:val="004B60CC"/>
    <w:rsid w:val="004D055F"/>
    <w:rsid w:val="004D5704"/>
    <w:rsid w:val="004E4349"/>
    <w:rsid w:val="00511951"/>
    <w:rsid w:val="00513867"/>
    <w:rsid w:val="00520709"/>
    <w:rsid w:val="0052425C"/>
    <w:rsid w:val="00534B80"/>
    <w:rsid w:val="00543BCB"/>
    <w:rsid w:val="00553086"/>
    <w:rsid w:val="0055679B"/>
    <w:rsid w:val="00573F4A"/>
    <w:rsid w:val="00577524"/>
    <w:rsid w:val="00583AA7"/>
    <w:rsid w:val="005A06BA"/>
    <w:rsid w:val="005B100B"/>
    <w:rsid w:val="005B2E41"/>
    <w:rsid w:val="005B2EC3"/>
    <w:rsid w:val="005C0095"/>
    <w:rsid w:val="005E142B"/>
    <w:rsid w:val="00607CA8"/>
    <w:rsid w:val="00643708"/>
    <w:rsid w:val="00651930"/>
    <w:rsid w:val="00651A17"/>
    <w:rsid w:val="0065766B"/>
    <w:rsid w:val="00657742"/>
    <w:rsid w:val="00657E4C"/>
    <w:rsid w:val="00662010"/>
    <w:rsid w:val="0066385A"/>
    <w:rsid w:val="0066435D"/>
    <w:rsid w:val="0068267F"/>
    <w:rsid w:val="00696738"/>
    <w:rsid w:val="006B37C8"/>
    <w:rsid w:val="006B585F"/>
    <w:rsid w:val="006C72FB"/>
    <w:rsid w:val="00702F73"/>
    <w:rsid w:val="00705A9E"/>
    <w:rsid w:val="007371BB"/>
    <w:rsid w:val="00737585"/>
    <w:rsid w:val="00750101"/>
    <w:rsid w:val="00750DDD"/>
    <w:rsid w:val="0079659F"/>
    <w:rsid w:val="00796677"/>
    <w:rsid w:val="007B5376"/>
    <w:rsid w:val="007C30C4"/>
    <w:rsid w:val="007D4C10"/>
    <w:rsid w:val="00810224"/>
    <w:rsid w:val="00813535"/>
    <w:rsid w:val="00831E81"/>
    <w:rsid w:val="0083228D"/>
    <w:rsid w:val="00843214"/>
    <w:rsid w:val="008567DC"/>
    <w:rsid w:val="00857CA6"/>
    <w:rsid w:val="00886444"/>
    <w:rsid w:val="00887B52"/>
    <w:rsid w:val="008B272B"/>
    <w:rsid w:val="008C514C"/>
    <w:rsid w:val="008F7D07"/>
    <w:rsid w:val="00924301"/>
    <w:rsid w:val="00924DC8"/>
    <w:rsid w:val="0093651D"/>
    <w:rsid w:val="00945A5B"/>
    <w:rsid w:val="0094663A"/>
    <w:rsid w:val="00961D47"/>
    <w:rsid w:val="00962AAE"/>
    <w:rsid w:val="00972CEE"/>
    <w:rsid w:val="00981B6B"/>
    <w:rsid w:val="00987BC6"/>
    <w:rsid w:val="009C1348"/>
    <w:rsid w:val="009C4DFD"/>
    <w:rsid w:val="009C6A04"/>
    <w:rsid w:val="00A11DCF"/>
    <w:rsid w:val="00A21541"/>
    <w:rsid w:val="00A21F4C"/>
    <w:rsid w:val="00A2243F"/>
    <w:rsid w:val="00A4206A"/>
    <w:rsid w:val="00A53304"/>
    <w:rsid w:val="00A62351"/>
    <w:rsid w:val="00A63D3F"/>
    <w:rsid w:val="00A71F5E"/>
    <w:rsid w:val="00A97E4B"/>
    <w:rsid w:val="00AA377E"/>
    <w:rsid w:val="00AB2909"/>
    <w:rsid w:val="00AD3CCA"/>
    <w:rsid w:val="00AD634E"/>
    <w:rsid w:val="00AE7A9D"/>
    <w:rsid w:val="00B170F9"/>
    <w:rsid w:val="00B21B7A"/>
    <w:rsid w:val="00B30D82"/>
    <w:rsid w:val="00B34DCF"/>
    <w:rsid w:val="00B41FF5"/>
    <w:rsid w:val="00B71B92"/>
    <w:rsid w:val="00B81ABC"/>
    <w:rsid w:val="00B9151B"/>
    <w:rsid w:val="00BA012B"/>
    <w:rsid w:val="00BA5F11"/>
    <w:rsid w:val="00BB01BE"/>
    <w:rsid w:val="00BC6E18"/>
    <w:rsid w:val="00BD5F69"/>
    <w:rsid w:val="00BD6354"/>
    <w:rsid w:val="00BF2F45"/>
    <w:rsid w:val="00BF486F"/>
    <w:rsid w:val="00C116D5"/>
    <w:rsid w:val="00C16A9D"/>
    <w:rsid w:val="00C25EC4"/>
    <w:rsid w:val="00C26D11"/>
    <w:rsid w:val="00C50130"/>
    <w:rsid w:val="00C57B3D"/>
    <w:rsid w:val="00C80207"/>
    <w:rsid w:val="00C82E77"/>
    <w:rsid w:val="00C978A5"/>
    <w:rsid w:val="00CB3711"/>
    <w:rsid w:val="00CC2756"/>
    <w:rsid w:val="00CC6A8C"/>
    <w:rsid w:val="00CD7DC8"/>
    <w:rsid w:val="00CE556B"/>
    <w:rsid w:val="00CE7FC2"/>
    <w:rsid w:val="00D05B6A"/>
    <w:rsid w:val="00D23447"/>
    <w:rsid w:val="00D23690"/>
    <w:rsid w:val="00D240B7"/>
    <w:rsid w:val="00D37969"/>
    <w:rsid w:val="00D431F4"/>
    <w:rsid w:val="00D80DFC"/>
    <w:rsid w:val="00DA311C"/>
    <w:rsid w:val="00DA3D66"/>
    <w:rsid w:val="00DC3207"/>
    <w:rsid w:val="00DC440F"/>
    <w:rsid w:val="00DE3552"/>
    <w:rsid w:val="00DE60DD"/>
    <w:rsid w:val="00DF1D25"/>
    <w:rsid w:val="00E002DB"/>
    <w:rsid w:val="00E15245"/>
    <w:rsid w:val="00E22E07"/>
    <w:rsid w:val="00E2619E"/>
    <w:rsid w:val="00E54E2F"/>
    <w:rsid w:val="00E61059"/>
    <w:rsid w:val="00E63365"/>
    <w:rsid w:val="00E74805"/>
    <w:rsid w:val="00E97C17"/>
    <w:rsid w:val="00EB6887"/>
    <w:rsid w:val="00EC1DA2"/>
    <w:rsid w:val="00EC32A1"/>
    <w:rsid w:val="00ED5BF3"/>
    <w:rsid w:val="00EE0B36"/>
    <w:rsid w:val="00EE214B"/>
    <w:rsid w:val="00EE68EB"/>
    <w:rsid w:val="00EF381D"/>
    <w:rsid w:val="00F22013"/>
    <w:rsid w:val="00F23056"/>
    <w:rsid w:val="00F2496E"/>
    <w:rsid w:val="00F34B05"/>
    <w:rsid w:val="00F459C3"/>
    <w:rsid w:val="00F518C2"/>
    <w:rsid w:val="00F5764E"/>
    <w:rsid w:val="00F57F21"/>
    <w:rsid w:val="00F66343"/>
    <w:rsid w:val="00F74861"/>
    <w:rsid w:val="00F87A3A"/>
    <w:rsid w:val="00FA2A89"/>
    <w:rsid w:val="00FA5DA9"/>
    <w:rsid w:val="00FB3068"/>
    <w:rsid w:val="00FE6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68948"/>
  <w15:chartTrackingRefBased/>
  <w15:docId w15:val="{B06E8E4A-EFBD-442B-8135-93281D8A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1928727052">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nder@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nder@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A4787-75A3-430B-95EA-0A2EE66D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7213</Words>
  <Characters>4112</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11303</CharactersWithSpaces>
  <SharedDoc>false</SharedDoc>
  <HLinks>
    <vt:vector size="12" baseType="variant">
      <vt:variant>
        <vt:i4>3801180</vt:i4>
      </vt:variant>
      <vt:variant>
        <vt:i4>3</vt:i4>
      </vt:variant>
      <vt:variant>
        <vt:i4>0</vt:i4>
      </vt:variant>
      <vt:variant>
        <vt:i4>5</vt:i4>
      </vt:variant>
      <vt:variant>
        <vt:lpwstr>mailto:tender@redcross.org.ua</vt:lpwstr>
      </vt:variant>
      <vt:variant>
        <vt:lpwstr/>
      </vt: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Олександра Маркова</cp:lastModifiedBy>
  <cp:revision>95</cp:revision>
  <cp:lastPrinted>2023-04-20T12:19:00Z</cp:lastPrinted>
  <dcterms:created xsi:type="dcterms:W3CDTF">2023-03-24T09:20:00Z</dcterms:created>
  <dcterms:modified xsi:type="dcterms:W3CDTF">2023-05-03T11:53:00Z</dcterms:modified>
</cp:coreProperties>
</file>